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sz w:val="40"/>
          <w:szCs w:val="40"/>
          <w:lang w:eastAsia="pl-PL"/>
        </w:rPr>
        <w:t>STATUT</w:t>
      </w: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sz w:val="40"/>
          <w:szCs w:val="40"/>
          <w:lang w:eastAsia="pl-PL"/>
        </w:rPr>
        <w:t>Szkoły Podstawowej</w:t>
      </w:r>
    </w:p>
    <w:p w:rsidR="002D7DB8" w:rsidRP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sz w:val="40"/>
          <w:szCs w:val="40"/>
          <w:lang w:eastAsia="pl-PL"/>
        </w:rPr>
        <w:t>im. Jana Brzechwy w Kobiórze</w:t>
      </w: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2D7DB8">
      <w:pPr>
        <w:pStyle w:val="Tekstpodstawowy"/>
        <w:tabs>
          <w:tab w:val="left" w:pos="720"/>
        </w:tabs>
        <w:spacing w:after="0"/>
        <w:ind w:left="720"/>
      </w:pPr>
      <w:r>
        <w:t xml:space="preserve">Statut stanowi załącznik do Uchwały Rady Pedagogicznej Szkoły Podstawowej                im. Jana Brzechwy w Kobiórze </w:t>
      </w:r>
      <w:r w:rsidRPr="00595E4B">
        <w:t>nr 1</w:t>
      </w:r>
      <w:r w:rsidR="00AE0A77">
        <w:t>6/2020/2021 z dnia 31 sierpnia 2021 r.</w:t>
      </w:r>
    </w:p>
    <w:p w:rsidR="002D7DB8" w:rsidRDefault="002D7DB8" w:rsidP="002D7DB8">
      <w:pPr>
        <w:pStyle w:val="Tekstpodstawowy"/>
        <w:tabs>
          <w:tab w:val="left" w:pos="720"/>
        </w:tabs>
        <w:spacing w:after="0"/>
        <w:ind w:left="720"/>
      </w:pPr>
    </w:p>
    <w:p w:rsidR="002D7DB8" w:rsidRDefault="002D7DB8" w:rsidP="002D7DB8">
      <w:pPr>
        <w:pStyle w:val="Tekstpodstawowy"/>
        <w:tabs>
          <w:tab w:val="left" w:pos="720"/>
        </w:tabs>
        <w:spacing w:after="0"/>
        <w:ind w:left="720"/>
      </w:pPr>
    </w:p>
    <w:p w:rsidR="002D7DB8" w:rsidRDefault="002D7DB8" w:rsidP="002D7DB8">
      <w:pPr>
        <w:pStyle w:val="Tekstpodstawowy"/>
        <w:tabs>
          <w:tab w:val="left" w:pos="720"/>
        </w:tabs>
        <w:spacing w:after="0"/>
        <w:ind w:left="720"/>
      </w:pPr>
    </w:p>
    <w:p w:rsidR="002D7DB8" w:rsidRDefault="002D7DB8" w:rsidP="002D7DB8">
      <w:pPr>
        <w:pStyle w:val="Tekstpodstawowy"/>
        <w:tabs>
          <w:tab w:val="left" w:pos="720"/>
        </w:tabs>
        <w:spacing w:after="0"/>
        <w:ind w:left="720"/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182581" w:rsidRDefault="00182581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Pr="00182581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7E6D6D" w:rsidRPr="00182581" w:rsidRDefault="007E6D6D" w:rsidP="001825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182581">
        <w:rPr>
          <w:rFonts w:ascii="Times New Roman" w:hAnsi="Times New Roman" w:cs="Times New Roman"/>
          <w:b/>
          <w:sz w:val="28"/>
          <w:szCs w:val="28"/>
          <w:lang w:eastAsia="pl-PL"/>
        </w:rPr>
        <w:t>Rozdział 1</w:t>
      </w:r>
    </w:p>
    <w:p w:rsidR="007E6D6D" w:rsidRDefault="007E6D6D" w:rsidP="001825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182581">
        <w:rPr>
          <w:rFonts w:ascii="Times New Roman" w:hAnsi="Times New Roman" w:cs="Times New Roman"/>
          <w:b/>
          <w:sz w:val="28"/>
          <w:szCs w:val="28"/>
          <w:lang w:eastAsia="pl-PL"/>
        </w:rPr>
        <w:t>Postanowienia wstępne</w:t>
      </w:r>
    </w:p>
    <w:p w:rsidR="00182581" w:rsidRPr="00182581" w:rsidRDefault="00182581" w:rsidP="001825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7E6D6D" w:rsidRPr="00182581" w:rsidRDefault="007E6D6D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E6D6D" w:rsidRPr="00182581" w:rsidRDefault="007E6D6D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>§ 1.</w:t>
      </w:r>
    </w:p>
    <w:p w:rsidR="007E6D6D" w:rsidRPr="00182581" w:rsidRDefault="00595E4B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E6D6D" w:rsidRPr="00182581">
        <w:rPr>
          <w:rFonts w:ascii="Times New Roman" w:hAnsi="Times New Roman" w:cs="Times New Roman"/>
          <w:sz w:val="24"/>
          <w:szCs w:val="24"/>
          <w:lang w:eastAsia="pl-PL"/>
        </w:rPr>
        <w:t>Szkoła Podstawow</w:t>
      </w:r>
      <w:r w:rsidR="00AB3E73">
        <w:rPr>
          <w:rFonts w:ascii="Times New Roman" w:hAnsi="Times New Roman" w:cs="Times New Roman"/>
          <w:sz w:val="24"/>
          <w:szCs w:val="24"/>
          <w:lang w:eastAsia="pl-PL"/>
        </w:rPr>
        <w:t xml:space="preserve">a im. Jana Brzechwy w Kobiórze </w:t>
      </w:r>
      <w:r w:rsidR="007E6D6D"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zwana dalej „Szkołą”, jest publiczną ośmioletnią szkołą podstawową dla dzieci i młodzieży, działającą w szczególności na podstawie:  </w:t>
      </w:r>
    </w:p>
    <w:p w:rsidR="007E6D6D" w:rsidRPr="00182581" w:rsidRDefault="007E6D6D" w:rsidP="002A5642">
      <w:pPr>
        <w:pStyle w:val="Bezodstpw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14 grudnia 2016 r. Prawo oświatowe (Dz.U. z 2017 r. poz. 59, ze zm.);  </w:t>
      </w:r>
    </w:p>
    <w:p w:rsidR="007E6D6D" w:rsidRPr="00182581" w:rsidRDefault="007E6D6D" w:rsidP="002A5642">
      <w:pPr>
        <w:pStyle w:val="Bezodstpw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>ustawy z dnia 7 września 1991 r. o systemie oświaty (Dz. U. z 201</w:t>
      </w:r>
      <w:r w:rsidR="008D4A1C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8D4A1C">
        <w:rPr>
          <w:rFonts w:ascii="Times New Roman" w:hAnsi="Times New Roman" w:cs="Times New Roman"/>
          <w:sz w:val="24"/>
          <w:szCs w:val="24"/>
          <w:lang w:eastAsia="pl-PL"/>
        </w:rPr>
        <w:t>1481</w:t>
      </w: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, ze zm.);  </w:t>
      </w:r>
    </w:p>
    <w:p w:rsidR="007E6D6D" w:rsidRPr="00182581" w:rsidRDefault="007E6D6D" w:rsidP="002A5642">
      <w:pPr>
        <w:pStyle w:val="Bezodstpw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14 grudnia 2016 r. Przepisy wprowadzające ustawę – Prawo oświatowe </w:t>
      </w:r>
    </w:p>
    <w:p w:rsidR="007E6D6D" w:rsidRPr="00182581" w:rsidRDefault="007E6D6D" w:rsidP="00CE14FB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(Dz.U. z 2017 r. poz. 60, ze zm.);  </w:t>
      </w:r>
    </w:p>
    <w:p w:rsidR="007E6D6D" w:rsidRPr="00182581" w:rsidRDefault="007E6D6D" w:rsidP="002A5642">
      <w:pPr>
        <w:pStyle w:val="Bezodstpw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>ustawy z dnia 27 sierpnia 2009 r. o finansach publicznych (Dz. U. z 201</w:t>
      </w:r>
      <w:r w:rsidR="008D4A1C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 r. poz. 8</w:t>
      </w:r>
      <w:r w:rsidR="008D4A1C">
        <w:rPr>
          <w:rFonts w:ascii="Times New Roman" w:hAnsi="Times New Roman" w:cs="Times New Roman"/>
          <w:sz w:val="24"/>
          <w:szCs w:val="24"/>
          <w:lang w:eastAsia="pl-PL"/>
        </w:rPr>
        <w:t>69</w:t>
      </w: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,  </w:t>
      </w:r>
    </w:p>
    <w:p w:rsidR="007E6D6D" w:rsidRPr="00182581" w:rsidRDefault="007E6D6D" w:rsidP="00CE14FB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ze zm.);  </w:t>
      </w:r>
    </w:p>
    <w:p w:rsidR="00FD00F1" w:rsidRDefault="007E6D6D" w:rsidP="002A5642">
      <w:pPr>
        <w:pStyle w:val="Bezodstpw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statutu Szkoły.  </w:t>
      </w:r>
    </w:p>
    <w:p w:rsidR="00CE14FB" w:rsidRPr="00CE14FB" w:rsidRDefault="00CE14FB" w:rsidP="00CE14FB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0F1" w:rsidRDefault="00FD00F1" w:rsidP="00FD00F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D6D" w:rsidRPr="00182581" w:rsidRDefault="007E6D6D" w:rsidP="00FD00F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>§ 2.</w:t>
      </w:r>
    </w:p>
    <w:p w:rsidR="007E6D6D" w:rsidRPr="00182581" w:rsidRDefault="00595E4B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E6D6D" w:rsidRPr="00182581">
        <w:rPr>
          <w:rFonts w:ascii="Times New Roman" w:hAnsi="Times New Roman" w:cs="Times New Roman"/>
          <w:sz w:val="24"/>
          <w:szCs w:val="24"/>
          <w:lang w:eastAsia="pl-PL"/>
        </w:rPr>
        <w:t>Szkoła może używać nazwy skróconej w brzmieniu: Szkoła Podstawowa w Kobiórze.</w:t>
      </w:r>
    </w:p>
    <w:p w:rsidR="007E6D6D" w:rsidRPr="00182581" w:rsidRDefault="007E6D6D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0F1" w:rsidRDefault="00FD00F1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D6D" w:rsidRPr="00182581" w:rsidRDefault="007E6D6D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>§ 3.</w:t>
      </w:r>
    </w:p>
    <w:p w:rsidR="007E6D6D" w:rsidRPr="00182581" w:rsidRDefault="00595E4B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E6D6D" w:rsidRPr="00182581">
        <w:rPr>
          <w:rFonts w:ascii="Times New Roman" w:hAnsi="Times New Roman" w:cs="Times New Roman"/>
          <w:sz w:val="24"/>
          <w:szCs w:val="24"/>
          <w:lang w:eastAsia="pl-PL"/>
        </w:rPr>
        <w:t>Siedziba Szkoły mieści się w Kobiórze na ulicy Juliana Tuwima 33.</w:t>
      </w:r>
    </w:p>
    <w:p w:rsidR="007E6D6D" w:rsidRPr="00182581" w:rsidRDefault="007E6D6D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0F1" w:rsidRDefault="00FD00F1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D6D" w:rsidRPr="00182581" w:rsidRDefault="007E6D6D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>§ 4.</w:t>
      </w:r>
    </w:p>
    <w:p w:rsidR="007E6D6D" w:rsidRDefault="00CE14FB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E6D6D"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Organem prowadzącym Szkołę jest Gmina Kobiór, której siedziba mieści się  w Kobiórze na ulicy Kobiórskiej 5. </w:t>
      </w:r>
    </w:p>
    <w:p w:rsidR="00CE14FB" w:rsidRPr="00182581" w:rsidRDefault="00CE14FB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D6D" w:rsidRPr="00182581" w:rsidRDefault="00CE14FB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733A4A"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E6D6D" w:rsidRPr="00182581">
        <w:rPr>
          <w:rFonts w:ascii="Times New Roman" w:hAnsi="Times New Roman" w:cs="Times New Roman"/>
          <w:sz w:val="24"/>
          <w:szCs w:val="24"/>
          <w:lang w:eastAsia="pl-PL"/>
        </w:rPr>
        <w:t>Nadzór pedagogiczny nad Szkołą sprawuje Śląski Kurator Oświaty.</w:t>
      </w:r>
    </w:p>
    <w:p w:rsidR="007E6D6D" w:rsidRPr="00182581" w:rsidRDefault="007E6D6D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0F1" w:rsidRDefault="00FD00F1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D6D" w:rsidRPr="00182581" w:rsidRDefault="007E6D6D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>§ 5.</w:t>
      </w:r>
    </w:p>
    <w:p w:rsidR="007E6D6D" w:rsidRPr="00182581" w:rsidRDefault="00595E4B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E6D6D"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Ilekroć w niniejszym statucie jest mowa bez bliższego określenia o rodzicach - należy przez to rozumieć także opiekunów prawnych.  </w:t>
      </w:r>
    </w:p>
    <w:p w:rsidR="00182581" w:rsidRDefault="00182581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82581" w:rsidRDefault="00182581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82581" w:rsidRDefault="00182581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0F1" w:rsidRDefault="00FD00F1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0F1" w:rsidRDefault="00FD00F1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0F1" w:rsidRDefault="00FD00F1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14FB" w:rsidRDefault="00CE14FB" w:rsidP="00CE14F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D6D" w:rsidRPr="00FD00F1" w:rsidRDefault="007E6D6D" w:rsidP="00CE14F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D00F1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Rozdział 2</w:t>
      </w:r>
    </w:p>
    <w:p w:rsidR="007E6D6D" w:rsidRPr="00FD00F1" w:rsidRDefault="007E6D6D" w:rsidP="001825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D00F1">
        <w:rPr>
          <w:rFonts w:ascii="Times New Roman" w:hAnsi="Times New Roman" w:cs="Times New Roman"/>
          <w:b/>
          <w:sz w:val="28"/>
          <w:szCs w:val="28"/>
          <w:lang w:eastAsia="pl-PL"/>
        </w:rPr>
        <w:t>Cele i zadania Szkoły</w:t>
      </w:r>
    </w:p>
    <w:p w:rsidR="007E6D6D" w:rsidRPr="00FD00F1" w:rsidRDefault="007E6D6D" w:rsidP="0018258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BD38AE" w:rsidRDefault="00BD38AE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D6D" w:rsidRPr="00182581" w:rsidRDefault="007E6D6D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>§ 6.</w:t>
      </w:r>
    </w:p>
    <w:p w:rsidR="007E6D6D" w:rsidRPr="00182581" w:rsidRDefault="007E6D6D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1.Szkoła realizuje cele i zadania wynikające z przepisów prawa, a w szczególności: </w:t>
      </w:r>
    </w:p>
    <w:p w:rsidR="00FD00F1" w:rsidRDefault="00FD00F1" w:rsidP="00182581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6D6D" w:rsidRDefault="007E6D6D" w:rsidP="00CB5962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2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kształci umiejętność posługiwania się językiem polskim, w tym dba o wzbogace</w:t>
      </w:r>
      <w:r w:rsidR="00182581" w:rsidRPr="00182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zasobu słownictwa uczniów; </w:t>
      </w:r>
    </w:p>
    <w:p w:rsidR="001A7883" w:rsidRPr="00182581" w:rsidRDefault="001A7883" w:rsidP="001A7883">
      <w:pPr>
        <w:pStyle w:val="Bezodstpw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2581" w:rsidRDefault="007E6D6D" w:rsidP="00CB5962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2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 u uczniów poczucie odpowiedzialności, miłość do Ojczyzny oraz poszanowanie polskiego dziedzictwa kulturowego;  </w:t>
      </w:r>
    </w:p>
    <w:p w:rsidR="001A7883" w:rsidRPr="00182581" w:rsidRDefault="001A7883" w:rsidP="001A7883">
      <w:pPr>
        <w:pStyle w:val="Bezodstpw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6D6D" w:rsidRDefault="007E6D6D" w:rsidP="00CB5962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2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kształci i wychowuje uczniów w duchu tolerancji, humanizmu i patriotyzmu oraz przygotowuje ich do nauki w szkole ponadpodstawowej;  </w:t>
      </w:r>
    </w:p>
    <w:p w:rsidR="001A7883" w:rsidRPr="00182581" w:rsidRDefault="001A7883" w:rsidP="001A7883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00F1" w:rsidRDefault="007E6D6D" w:rsidP="00CB5962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2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uczniom niezbędne warunki do rozwoju intelektualnego, emocjonalnego, duchowego i fizycznego :</w:t>
      </w:r>
    </w:p>
    <w:p w:rsidR="00FD00F1" w:rsidRDefault="00FD00F1" w:rsidP="00CB59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zapewnia bezpieczne warunki oraz przyjazną atmosferę do nauki,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uwzględniając indywidualne </w:t>
      </w: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możliwości i potrzeby edukacyjne ucznia,</w:t>
      </w:r>
    </w:p>
    <w:p w:rsidR="00866A4C" w:rsidRDefault="00FD00F1" w:rsidP="00CB59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wspiera </w:t>
      </w: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całościowy rozwój dziecka w ok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resie edukacji wczesnoszkolnej,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FD00F1" w:rsidRDefault="00FD00F1" w:rsidP="00CB59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wprowadza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uczniów </w:t>
      </w: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świat wartości, w tym wsp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ółpracy, szacunku dla tradycji, </w:t>
      </w: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wskazuje wzorce postępowania i budowania relacji społecznych,</w:t>
      </w:r>
    </w:p>
    <w:p w:rsidR="00FD00F1" w:rsidRDefault="00FD00F1" w:rsidP="00CB59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rozwija zainteresowania, predyspozycje i zdolności uczniów,</w:t>
      </w:r>
    </w:p>
    <w:p w:rsidR="00FD00F1" w:rsidRDefault="00FD00F1" w:rsidP="00CB59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wspiera ucznia w rozpoznawaniu własnych predyspozycji i określaniu dalszej drogi  edukacji,</w:t>
      </w:r>
    </w:p>
    <w:p w:rsidR="00FD00F1" w:rsidRDefault="00FD00F1" w:rsidP="00CB59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kształtuje postawy prospołeczne, w tym przez możliwość udzi</w:t>
      </w:r>
      <w:r w:rsidR="003A4A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ału w działaniach  wolontariatu;</w:t>
      </w:r>
    </w:p>
    <w:p w:rsidR="007E6D6D" w:rsidRPr="00182581" w:rsidRDefault="007E6D6D" w:rsidP="00FD00F1">
      <w:pPr>
        <w:pStyle w:val="Bezodstpw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2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82581" w:rsidRDefault="00182581" w:rsidP="00CB5962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82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 uczniom pomocy </w:t>
      </w:r>
      <w:proofErr w:type="spellStart"/>
      <w:r w:rsidRPr="00182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182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pedagogicznej </w:t>
      </w:r>
      <w:r w:rsidRPr="00182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trakcie bieżącej pracy z uczniem oraz przez zintegrowane działania nauczycieli specjalistów oraz w postaci form pomocy </w:t>
      </w:r>
      <w:proofErr w:type="spellStart"/>
      <w:r w:rsidRPr="00182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Pr="00182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pedagogicznej w szczególności:</w:t>
      </w:r>
    </w:p>
    <w:p w:rsidR="001A7883" w:rsidRPr="0096337E" w:rsidRDefault="001A7883" w:rsidP="00CB596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t>organizację zajęć rozwijających uzdolnienia,</w:t>
      </w:r>
    </w:p>
    <w:p w:rsidR="001A7883" w:rsidRPr="0096337E" w:rsidRDefault="001A7883" w:rsidP="00CB596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t xml:space="preserve">organizację zajęć </w:t>
      </w:r>
      <w:proofErr w:type="spellStart"/>
      <w:r w:rsidRPr="0096337E">
        <w:rPr>
          <w:rFonts w:ascii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96337E">
        <w:rPr>
          <w:rFonts w:ascii="Times New Roman" w:hAnsi="Times New Roman" w:cs="Times New Roman"/>
          <w:sz w:val="24"/>
          <w:szCs w:val="24"/>
          <w:lang w:eastAsia="pl-PL"/>
        </w:rPr>
        <w:t xml:space="preserve"> – wyrównawczych,</w:t>
      </w:r>
    </w:p>
    <w:p w:rsidR="001A7883" w:rsidRPr="0096337E" w:rsidRDefault="001A7883" w:rsidP="00CB596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t>organizacje zajęć specjalistycznych,</w:t>
      </w:r>
    </w:p>
    <w:p w:rsidR="001A7883" w:rsidRPr="0096337E" w:rsidRDefault="001A7883" w:rsidP="00CB596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t>przygotowanie zajęć związanych z wyborem kierunku kształcenia i zawodu,</w:t>
      </w:r>
    </w:p>
    <w:p w:rsidR="001A7883" w:rsidRPr="0096337E" w:rsidRDefault="001A7883" w:rsidP="00CB596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t>udzielanie porad, prowadzenie konsultacji i warsztatów;</w:t>
      </w:r>
    </w:p>
    <w:p w:rsidR="001A7883" w:rsidRDefault="001A7883" w:rsidP="001A7883">
      <w:pPr>
        <w:pStyle w:val="Bezodstpw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00F1" w:rsidRDefault="00FD00F1" w:rsidP="00CB59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D00F1">
        <w:rPr>
          <w:rFonts w:ascii="Times New Roman" w:hAnsi="Times New Roman" w:cs="Times New Roman"/>
          <w:sz w:val="24"/>
          <w:szCs w:val="24"/>
          <w:lang w:eastAsia="pl-PL"/>
        </w:rPr>
        <w:t xml:space="preserve">realizuje ramowy plan nauczania oraz programy nauczania uwzględniające podstawę programową kształcenia ogólnego;  </w:t>
      </w:r>
    </w:p>
    <w:p w:rsidR="001A7883" w:rsidRDefault="001A7883" w:rsidP="001A788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A7883" w:rsidRDefault="00FD00F1" w:rsidP="00CB59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D00F1">
        <w:rPr>
          <w:rFonts w:ascii="Times New Roman" w:hAnsi="Times New Roman" w:cs="Times New Roman"/>
          <w:sz w:val="24"/>
          <w:szCs w:val="24"/>
          <w:lang w:eastAsia="pl-PL"/>
        </w:rPr>
        <w:t>przygotowuje uczniów do życia</w:t>
      </w:r>
      <w:r w:rsidR="003A4AFA">
        <w:rPr>
          <w:rFonts w:ascii="Times New Roman" w:hAnsi="Times New Roman" w:cs="Times New Roman"/>
          <w:sz w:val="24"/>
          <w:szCs w:val="24"/>
          <w:lang w:eastAsia="pl-PL"/>
        </w:rPr>
        <w:t xml:space="preserve"> w społeczeństwie </w:t>
      </w:r>
      <w:r w:rsidR="001A7883">
        <w:rPr>
          <w:rFonts w:ascii="Times New Roman" w:hAnsi="Times New Roman" w:cs="Times New Roman"/>
          <w:sz w:val="24"/>
          <w:szCs w:val="24"/>
          <w:lang w:eastAsia="pl-PL"/>
        </w:rPr>
        <w:t>informacyjnym :</w:t>
      </w:r>
    </w:p>
    <w:p w:rsidR="001A7883" w:rsidRPr="0096337E" w:rsidRDefault="001A7883" w:rsidP="00CB59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A7883">
        <w:rPr>
          <w:rFonts w:ascii="Times New Roman" w:hAnsi="Times New Roman" w:cs="Times New Roman"/>
          <w:sz w:val="24"/>
          <w:szCs w:val="24"/>
          <w:lang w:eastAsia="pl-PL"/>
        </w:rPr>
        <w:t>uczy komunikacji i współpracy w grupie, w tym w środowiskach wirtualnych,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1A7883" w:rsidRDefault="001A7883" w:rsidP="00CB59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t>zapewnia udział w projektach zespołowych i indywidualnych,</w:t>
      </w:r>
    </w:p>
    <w:p w:rsidR="001A7883" w:rsidRPr="0096337E" w:rsidRDefault="001A7883" w:rsidP="00CB59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t>rozwija umiejętność organizowania projektów i zarządzania nimi;</w:t>
      </w:r>
    </w:p>
    <w:p w:rsidR="00FD00F1" w:rsidRPr="00FD00F1" w:rsidRDefault="00FD00F1" w:rsidP="001A788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0F1" w:rsidRDefault="00FD00F1" w:rsidP="00CB59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00F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propaguje zas</w:t>
      </w:r>
      <w:r w:rsidR="001A788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ady promocji i ochrony zdrowia :</w:t>
      </w:r>
    </w:p>
    <w:p w:rsidR="001A7883" w:rsidRDefault="001A7883" w:rsidP="00CB596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kształtuje postawy prozdrowotne z przygotowaniem do dokonywania w życiu</w:t>
      </w:r>
    </w:p>
    <w:p w:rsidR="001A7883" w:rsidRPr="0096337E" w:rsidRDefault="001A7883" w:rsidP="001A78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96337E">
        <w:rPr>
          <w:rFonts w:ascii="Times New Roman" w:hAnsi="Times New Roman" w:cs="Times New Roman"/>
          <w:sz w:val="24"/>
          <w:szCs w:val="24"/>
          <w:lang w:eastAsia="pl-PL"/>
        </w:rPr>
        <w:t>wyborów korzystnych dla zdrowia,</w:t>
      </w:r>
    </w:p>
    <w:p w:rsidR="001A7883" w:rsidRDefault="001A7883" w:rsidP="00CB596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t>przygotowuje uczniów do właściwego zachow</w:t>
      </w:r>
      <w:r w:rsidR="00AB3E73">
        <w:rPr>
          <w:rFonts w:ascii="Times New Roman" w:hAnsi="Times New Roman" w:cs="Times New Roman"/>
          <w:sz w:val="24"/>
          <w:szCs w:val="24"/>
          <w:lang w:eastAsia="pl-PL"/>
        </w:rPr>
        <w:t>ania w sytuacjach stwarzających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6337E">
        <w:rPr>
          <w:rFonts w:ascii="Times New Roman" w:hAnsi="Times New Roman" w:cs="Times New Roman"/>
          <w:sz w:val="24"/>
          <w:szCs w:val="24"/>
          <w:lang w:eastAsia="pl-PL"/>
        </w:rPr>
        <w:t>zagrożenie dla zdrowia i życia</w:t>
      </w:r>
      <w:r w:rsidR="00D75A92">
        <w:rPr>
          <w:rFonts w:ascii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:rsidR="001A7883" w:rsidRPr="00866A4C" w:rsidRDefault="001A7883" w:rsidP="00866A4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</w:p>
    <w:p w:rsidR="00FD00F1" w:rsidRDefault="00FD00F1" w:rsidP="00CB59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00F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wychowuje uczniów do właściwego odbioru i wykorzystywania mediów;</w:t>
      </w:r>
    </w:p>
    <w:p w:rsidR="001A7883" w:rsidRPr="00FD00F1" w:rsidRDefault="001A7883" w:rsidP="001A788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00F1" w:rsidRPr="00866A4C" w:rsidRDefault="00FD00F1" w:rsidP="00CB59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D00F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5609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wspomaga </w:t>
      </w: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wychowawczą rolę rodziny.</w:t>
      </w:r>
    </w:p>
    <w:p w:rsidR="00866A4C" w:rsidRPr="00866A4C" w:rsidRDefault="00866A4C" w:rsidP="00866A4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410C" w:rsidRDefault="00866A4C" w:rsidP="0069410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866A4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C32BA">
        <w:rPr>
          <w:rFonts w:ascii="Times New Roman" w:hAnsi="Times New Roman" w:cs="Times New Roman"/>
          <w:sz w:val="24"/>
          <w:szCs w:val="24"/>
          <w:lang w:eastAsia="pl-PL"/>
        </w:rPr>
        <w:t xml:space="preserve">Szkoła realizuje cele i zadania poprzez:  </w:t>
      </w:r>
    </w:p>
    <w:p w:rsidR="000D63F8" w:rsidRDefault="000D63F8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tworzenie przyjaznych i bezpiecznych warunków kształcenia; </w:t>
      </w:r>
    </w:p>
    <w:p w:rsidR="0069410C" w:rsidRDefault="0069410C" w:rsidP="0069410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410C" w:rsidRDefault="0069410C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uwzględnianie w swojej działalności indywidualnych potrzeb emocjonalnych i poznawczych uczniów oraz zapewnienie im bezpieczeństwa i możliwości rozwoju;  </w:t>
      </w:r>
    </w:p>
    <w:p w:rsidR="0069410C" w:rsidRDefault="0069410C" w:rsidP="0069410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410C" w:rsidRDefault="0069410C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stosowanie systemu pomocy dla uczniów z trudnościami w nauce oraz znajdujących się w trudnej sytuacji materialnej;  </w:t>
      </w:r>
    </w:p>
    <w:p w:rsidR="00B71397" w:rsidRDefault="00B71397" w:rsidP="00B71397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1397" w:rsidRDefault="00B71397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umożliwienie uczniom wybitnie uzdolnionym realizowania indywidualnych programów nauczania lub indywidualnego toku nauczania; </w:t>
      </w:r>
    </w:p>
    <w:p w:rsidR="00B71397" w:rsidRDefault="00B71397" w:rsidP="00B71397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1397" w:rsidRDefault="00B71397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dostarczanie uczniom pozytywnych wzorców zachowania i postępowania;  </w:t>
      </w:r>
    </w:p>
    <w:p w:rsidR="00B71397" w:rsidRDefault="00B71397" w:rsidP="00B71397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1397" w:rsidRDefault="00AB3E73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dostosowanie </w:t>
      </w:r>
      <w:r w:rsidR="00B71397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metod pracy do wieku i naturalnej aktywności uczniów </w:t>
      </w:r>
      <w:r w:rsidR="00B71397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szczególności wykorzystywanie metod aktywizujących: </w:t>
      </w:r>
    </w:p>
    <w:p w:rsidR="00C43B32" w:rsidRPr="00C43B32" w:rsidRDefault="00C43B32" w:rsidP="00CB596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43B32">
        <w:rPr>
          <w:rFonts w:ascii="Times New Roman" w:hAnsi="Times New Roman" w:cs="Times New Roman"/>
          <w:sz w:val="24"/>
          <w:szCs w:val="24"/>
          <w:lang w:eastAsia="pl-PL"/>
        </w:rPr>
        <w:t xml:space="preserve"> praca metodą projektu edukacyjnego,</w:t>
      </w:r>
    </w:p>
    <w:p w:rsidR="00C43B32" w:rsidRPr="00C43B32" w:rsidRDefault="00C43B32" w:rsidP="00CB596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43B32">
        <w:rPr>
          <w:rFonts w:ascii="Times New Roman" w:hAnsi="Times New Roman" w:cs="Times New Roman"/>
          <w:sz w:val="24"/>
          <w:szCs w:val="24"/>
          <w:lang w:eastAsia="pl-PL"/>
        </w:rPr>
        <w:t>wycieczki edukacyjne,</w:t>
      </w:r>
    </w:p>
    <w:p w:rsidR="00C43B32" w:rsidRPr="00C43B32" w:rsidRDefault="00C43B32" w:rsidP="00CB596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43B32">
        <w:rPr>
          <w:rFonts w:ascii="Times New Roman" w:hAnsi="Times New Roman" w:cs="Times New Roman"/>
          <w:sz w:val="24"/>
          <w:szCs w:val="24"/>
          <w:lang w:eastAsia="pl-PL"/>
        </w:rPr>
        <w:t>stosowanie ćwiczeń i zajęć praktycznych;</w:t>
      </w:r>
    </w:p>
    <w:p w:rsidR="00B71397" w:rsidRDefault="00B71397" w:rsidP="00C43B32">
      <w:pPr>
        <w:pStyle w:val="Akapitzlist"/>
        <w:ind w:left="216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71397" w:rsidRDefault="00B71397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umożliwienie uczniom poznawania świata w jego jedności i złożoności, wspomaganie samodzielności uczenia się, rozbudzanie ciekawości poznawczej oraz motywacji do dalszej nauki; </w:t>
      </w:r>
    </w:p>
    <w:p w:rsidR="00B71397" w:rsidRDefault="00B71397" w:rsidP="00B71397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1397" w:rsidRDefault="00C43B32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stałe podnoszenie poziomu jakości pracy Szkoły przez:</w:t>
      </w:r>
    </w:p>
    <w:p w:rsidR="00C43B32" w:rsidRPr="00D55F19" w:rsidRDefault="00C43B32" w:rsidP="00CB5962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5F19">
        <w:rPr>
          <w:rFonts w:ascii="Times New Roman" w:hAnsi="Times New Roman" w:cs="Times New Roman"/>
          <w:sz w:val="24"/>
          <w:szCs w:val="24"/>
          <w:lang w:eastAsia="pl-PL"/>
        </w:rPr>
        <w:t xml:space="preserve">uczestnictwo nauczycieli i innych pracowników Szkoły w różnych formach </w:t>
      </w:r>
      <w:r w:rsidR="00FC6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5F19">
        <w:rPr>
          <w:rFonts w:ascii="Times New Roman" w:hAnsi="Times New Roman" w:cs="Times New Roman"/>
          <w:sz w:val="24"/>
          <w:szCs w:val="24"/>
          <w:lang w:eastAsia="pl-PL"/>
        </w:rPr>
        <w:t xml:space="preserve">doskonalenia zawodowego,  </w:t>
      </w:r>
    </w:p>
    <w:p w:rsidR="00C43B32" w:rsidRPr="00D55F19" w:rsidRDefault="00C43B32" w:rsidP="00CB5962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55F19">
        <w:rPr>
          <w:rFonts w:ascii="Times New Roman" w:hAnsi="Times New Roman" w:cs="Times New Roman"/>
          <w:sz w:val="24"/>
          <w:szCs w:val="24"/>
          <w:lang w:eastAsia="pl-PL"/>
        </w:rPr>
        <w:t xml:space="preserve">stosowanie technologii informatyczno-komunikacyjnych i systematyczne unowocześnianie bazy Szkoły,  </w:t>
      </w:r>
    </w:p>
    <w:p w:rsidR="00C43B32" w:rsidRPr="00D55F19" w:rsidRDefault="00C43B32" w:rsidP="00CB5962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55F19">
        <w:rPr>
          <w:rFonts w:ascii="Times New Roman" w:hAnsi="Times New Roman" w:cs="Times New Roman"/>
          <w:sz w:val="24"/>
          <w:szCs w:val="24"/>
          <w:lang w:eastAsia="pl-PL"/>
        </w:rPr>
        <w:t xml:space="preserve">systematyczne badanie poziomu osiągnięć uczniów,  </w:t>
      </w:r>
    </w:p>
    <w:p w:rsidR="00C43B32" w:rsidRPr="00D55F19" w:rsidRDefault="00C43B32" w:rsidP="00CB5962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55F19">
        <w:rPr>
          <w:rFonts w:ascii="Times New Roman" w:hAnsi="Times New Roman" w:cs="Times New Roman"/>
          <w:sz w:val="24"/>
          <w:szCs w:val="24"/>
          <w:lang w:eastAsia="pl-PL"/>
        </w:rPr>
        <w:t xml:space="preserve">monitorowanie i ewaluację poziomu i efektywności pracy Szkoły,  </w:t>
      </w:r>
    </w:p>
    <w:p w:rsidR="00C43B32" w:rsidRPr="00D55F19" w:rsidRDefault="00C43B32" w:rsidP="00FC6342">
      <w:pPr>
        <w:pStyle w:val="Bezodstpw"/>
        <w:ind w:left="1368"/>
        <w:rPr>
          <w:rFonts w:ascii="Times New Roman" w:hAnsi="Times New Roman" w:cs="Times New Roman"/>
          <w:sz w:val="24"/>
          <w:szCs w:val="24"/>
          <w:lang w:eastAsia="pl-PL"/>
        </w:rPr>
      </w:pPr>
      <w:r w:rsidRPr="00D55F19">
        <w:rPr>
          <w:rFonts w:ascii="Times New Roman" w:hAnsi="Times New Roman" w:cs="Times New Roman"/>
          <w:sz w:val="24"/>
          <w:szCs w:val="24"/>
          <w:lang w:eastAsia="pl-PL"/>
        </w:rPr>
        <w:t xml:space="preserve">współpracę z rodzicami uczniów, badanie ich opinii i oczekiwań; </w:t>
      </w:r>
    </w:p>
    <w:p w:rsidR="00C43B32" w:rsidRPr="00D55F19" w:rsidRDefault="00C43B32" w:rsidP="00C43B32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43B32" w:rsidRDefault="00C43B32" w:rsidP="00C43B32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3B32" w:rsidRPr="00D75A92" w:rsidRDefault="00C43B32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bieżącą pracę z uczniami w ramach za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jęć obowiązkowych i dodatkowych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zajęć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edukacyjnych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75A92" w:rsidRDefault="00D75A92" w:rsidP="00D75A92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75A92" w:rsidRDefault="00D75A92" w:rsidP="00D75A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D75A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realizuje cele i zadania we współpracy z:  </w:t>
      </w:r>
    </w:p>
    <w:p w:rsidR="00FC6342" w:rsidRDefault="00D75A92" w:rsidP="00CB5962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A1BE8">
        <w:rPr>
          <w:rFonts w:ascii="Times New Roman" w:hAnsi="Times New Roman" w:cs="Times New Roman"/>
          <w:sz w:val="24"/>
          <w:szCs w:val="24"/>
          <w:lang w:eastAsia="pl-PL"/>
        </w:rPr>
        <w:t xml:space="preserve">rodzicami uczniów w zakresie realizacji zadań edukacyjnych, wychowawczych  i opiekuńczych; </w:t>
      </w:r>
    </w:p>
    <w:p w:rsidR="00D75A92" w:rsidRPr="009A1BE8" w:rsidRDefault="00D75A92" w:rsidP="00FC6342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9A1BE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75A92" w:rsidRDefault="00D75A92" w:rsidP="00CB5962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A1BE8">
        <w:rPr>
          <w:rFonts w:ascii="Times New Roman" w:hAnsi="Times New Roman" w:cs="Times New Roman"/>
          <w:sz w:val="24"/>
          <w:szCs w:val="24"/>
          <w:lang w:eastAsia="pl-PL"/>
        </w:rPr>
        <w:t xml:space="preserve">poradniami psychologiczno- pedagogicznymi, w tym poradniami specjalistycznymi w zakresie profilaktyki oraz udzielania specjalistycznej pomocy dzieciom i rodzicom;  </w:t>
      </w:r>
    </w:p>
    <w:p w:rsidR="00FC6342" w:rsidRPr="009A1BE8" w:rsidRDefault="00FC6342" w:rsidP="00FC6342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6342" w:rsidRDefault="00D75A92" w:rsidP="00CB5962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A1BE8">
        <w:rPr>
          <w:rFonts w:ascii="Times New Roman" w:hAnsi="Times New Roman" w:cs="Times New Roman"/>
          <w:sz w:val="24"/>
          <w:szCs w:val="24"/>
          <w:lang w:eastAsia="pl-PL"/>
        </w:rPr>
        <w:t>innymi szkołami i placówkami systemu oświaty w zakresie realizowania zadań oświatowych;</w:t>
      </w:r>
    </w:p>
    <w:p w:rsidR="00D75A92" w:rsidRPr="009A1BE8" w:rsidRDefault="00D75A92" w:rsidP="00FC6342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9A1BE8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D75A92" w:rsidRDefault="00C62909" w:rsidP="00CB5962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Gminnym Ośrodkiem Pomocy Społecznej</w:t>
      </w:r>
      <w:r w:rsidR="00D75A92" w:rsidRPr="009A1BE8">
        <w:rPr>
          <w:rFonts w:ascii="Times New Roman" w:hAnsi="Times New Roman" w:cs="Times New Roman"/>
          <w:sz w:val="24"/>
          <w:szCs w:val="24"/>
          <w:lang w:eastAsia="pl-PL"/>
        </w:rPr>
        <w:t xml:space="preserve">, Policją, innymi służbami i instytucjami w zakresie opieki, bezpieczeństwa i wychowania. </w:t>
      </w:r>
    </w:p>
    <w:p w:rsidR="00FC6342" w:rsidRDefault="00FC6342" w:rsidP="00FC634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6342" w:rsidRDefault="00FC6342" w:rsidP="00FC634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6342" w:rsidRDefault="00FC6342" w:rsidP="00FC6342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FC634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Szkoła obejmuje kształceniem specjalnym dzieci niepełnosprawne, niedostosowane społecznie i zagrożone niedostosowaniem społecznym, wymagające stosowania specjalnej organizacji nauki i metod pracy:</w:t>
      </w:r>
    </w:p>
    <w:p w:rsidR="00FC6342" w:rsidRDefault="00FC6342" w:rsidP="00CB596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uczniowi objętemu kształceniem specjalnym dostosowuje się odpowiednio program nauczania do indywidualnych potrzeb rozwojowych i edukacyjnych oraz możliwości psychofizycznych;</w:t>
      </w:r>
    </w:p>
    <w:p w:rsidR="00FC6342" w:rsidRDefault="00FC6342" w:rsidP="00FC6342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6342" w:rsidRDefault="00FC6342" w:rsidP="00CB596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dostosowanie następuje na podstawie opracowanego dla ucznia indywidualnego programu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edukacyjno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terapeutycznego, który uwzględnia zalecenia zawarte w orzeczeniu o potrzebie kształcenia specjalnego;</w:t>
      </w:r>
    </w:p>
    <w:p w:rsidR="00FC6342" w:rsidRPr="00C71BA3" w:rsidRDefault="00FC6342" w:rsidP="00FC6342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6342" w:rsidRDefault="00FC6342" w:rsidP="00CB596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uczniom z niepełnosprawnościami, w tym uczniom z niepełnosprawnością intelektualną w stopniu lekkim, nauczanie dostosowuje się do możliwości psychofizycznych oraz tempa uczenia się;</w:t>
      </w:r>
    </w:p>
    <w:p w:rsidR="00FC6342" w:rsidRDefault="00FC6342" w:rsidP="00FC634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6342" w:rsidRDefault="00FC6342" w:rsidP="00CB596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warunki opieki nad uczniami niepełnosprawnymi wyznaczają zalecenia zawarte w orzeczeniu o potrzebie kształcenia specjalnego określone dla danego ucznia i jego niepełnosprawności;</w:t>
      </w:r>
    </w:p>
    <w:p w:rsidR="008D31DC" w:rsidRPr="00142F5C" w:rsidRDefault="008D31DC" w:rsidP="00CB5962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42F5C">
        <w:rPr>
          <w:rFonts w:ascii="Times New Roman" w:hAnsi="Times New Roman" w:cs="Times New Roman"/>
          <w:sz w:val="24"/>
          <w:szCs w:val="24"/>
          <w:lang w:eastAsia="pl-PL"/>
        </w:rPr>
        <w:t>analiza orzeczenia o potrzebie kształcenia specjalnego i zaleceń w nim zawartych odbywa się natychmiast po złożeniu orzeczenia w Szkole,</w:t>
      </w:r>
    </w:p>
    <w:p w:rsidR="00C62909" w:rsidRDefault="008D31DC" w:rsidP="00CB5962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62909">
        <w:rPr>
          <w:rFonts w:ascii="Times New Roman" w:hAnsi="Times New Roman" w:cs="Times New Roman"/>
          <w:sz w:val="24"/>
          <w:szCs w:val="24"/>
          <w:lang w:eastAsia="pl-PL"/>
        </w:rPr>
        <w:t>analizę orzeczenia przeprowadza zespół powołany przez Dyrektora Szkoły</w:t>
      </w:r>
      <w:r w:rsidR="00C6290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D31DC" w:rsidRPr="00C62909" w:rsidRDefault="008D31DC" w:rsidP="00CB5962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62909">
        <w:rPr>
          <w:rFonts w:ascii="Times New Roman" w:hAnsi="Times New Roman" w:cs="Times New Roman"/>
          <w:sz w:val="24"/>
          <w:szCs w:val="24"/>
          <w:lang w:eastAsia="pl-PL"/>
        </w:rPr>
        <w:t>zadaniem zespołu jest wypracowanie działań Szkoły związanych z optymalną opieką nad uczniem niepełnosprawnym podczas jego pobytu w Szkole oraz w czasie imprez i wycieczek szkolnych;</w:t>
      </w:r>
    </w:p>
    <w:p w:rsidR="00FC6342" w:rsidRDefault="00FC6342" w:rsidP="00FC634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6342" w:rsidRDefault="00FC6342" w:rsidP="00CB596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obowiązkiem Szkoły jest zapoznanie:</w:t>
      </w:r>
    </w:p>
    <w:p w:rsidR="008D31DC" w:rsidRPr="00C71BA3" w:rsidRDefault="008D31DC" w:rsidP="00CB596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nauczycieli z działaniami opracowanymi przez zespół, o którym mowa w </w:t>
      </w:r>
      <w:r w:rsidR="003A4AFA" w:rsidRPr="00182581"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="003A4AFA">
        <w:rPr>
          <w:rFonts w:ascii="Times New Roman" w:hAnsi="Times New Roman" w:cs="Times New Roman"/>
          <w:sz w:val="24"/>
          <w:szCs w:val="24"/>
          <w:lang w:eastAsia="pl-PL"/>
        </w:rPr>
        <w:t xml:space="preserve">6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ust.4 pkt 4b</w:t>
      </w:r>
      <w:r w:rsidR="00C6290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przydział czynności wskazany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nauczycielom, które dotyczą szczególnej opieki nad uczniem niepełnosprawnym,</w:t>
      </w:r>
    </w:p>
    <w:p w:rsidR="008D31DC" w:rsidRPr="00C71BA3" w:rsidRDefault="008D31DC" w:rsidP="00CB596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rodziców ucznia z działaniami opracowanymi przez zespół, o którym mowa </w:t>
      </w:r>
      <w:r w:rsidR="003A4AFA" w:rsidRPr="00182581"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="003A4AFA">
        <w:rPr>
          <w:rFonts w:ascii="Times New Roman" w:hAnsi="Times New Roman" w:cs="Times New Roman"/>
          <w:sz w:val="24"/>
          <w:szCs w:val="24"/>
          <w:lang w:eastAsia="pl-PL"/>
        </w:rPr>
        <w:t xml:space="preserve">6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ust. 4 pkt 4b,</w:t>
      </w:r>
    </w:p>
    <w:p w:rsidR="008D31DC" w:rsidRPr="00C71BA3" w:rsidRDefault="008D31DC" w:rsidP="00CB596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samego ucznia z zagrożeniami, które wyni</w:t>
      </w:r>
      <w:r w:rsidR="003A4A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kają z funkcjonowania w szkole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 względu na niepełnosprawność, przypominanie uczniowi o zasadach zachowania w</w:t>
      </w:r>
      <w:r w:rsidR="00C6290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ynikających z funkcjonowania w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 ze względu na niepełnosprawność,</w:t>
      </w:r>
    </w:p>
    <w:p w:rsidR="008D31DC" w:rsidRPr="00C71BA3" w:rsidRDefault="008D31DC" w:rsidP="00CB596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uczniów oddziału klasy, do którego uczęszcza niepełnosprawny uczeń, w celu zorganizowania wsparcia koleżeńskiego dla ucznia w zakresie opieki,</w:t>
      </w:r>
    </w:p>
    <w:p w:rsidR="008D31DC" w:rsidRPr="00C71BA3" w:rsidRDefault="008D31DC" w:rsidP="00CB596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pracowników niebędących nauczycielami o konieczności podejmowania działań opiekuńczych wspierających nauczycieli względem ucznia niepełnosprawnego, jeśli po</w:t>
      </w:r>
      <w:r w:rsidR="00C6290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jawią się takie okoliczności w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zkole;</w:t>
      </w:r>
    </w:p>
    <w:p w:rsidR="00FC6342" w:rsidRDefault="00FC6342" w:rsidP="00FC634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6342" w:rsidRPr="00C71BA3" w:rsidRDefault="00FC6342" w:rsidP="00CB596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ucznia z orzeczeniem o potrzebie kształcenia specjalnego wydanego ze względu na autyzm, w tym zespół Aspergera i niepełnosprawności sprzężone opiekę sprawują również dodatkowo zatrudnieni w szkole: nauczyciel, specjaliści, </w:t>
      </w:r>
      <w:r w:rsidR="007657C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nauczyciel współorganizujący kształcenie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 </w:t>
      </w:r>
    </w:p>
    <w:p w:rsidR="00FC6342" w:rsidRDefault="00FC6342" w:rsidP="00FC6342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7CE9" w:rsidRDefault="00BB7CE9" w:rsidP="00FC6342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7CE9" w:rsidRPr="00FD00F1" w:rsidRDefault="00BB7CE9" w:rsidP="00BB7CE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Rozdział 3</w:t>
      </w:r>
    </w:p>
    <w:p w:rsidR="00BB7CE9" w:rsidRDefault="00BB7CE9" w:rsidP="00BB7CE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Organy Szkoły</w:t>
      </w:r>
    </w:p>
    <w:p w:rsidR="00BB7CE9" w:rsidRDefault="00BB7CE9" w:rsidP="00BB7CE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BB7CE9" w:rsidRPr="00FA72D8" w:rsidRDefault="00BB7CE9" w:rsidP="00BB7CE9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A72D8">
        <w:rPr>
          <w:rFonts w:ascii="Times New Roman" w:hAnsi="Times New Roman" w:cs="Times New Roman"/>
          <w:sz w:val="24"/>
          <w:szCs w:val="24"/>
          <w:lang w:eastAsia="pl-PL"/>
        </w:rPr>
        <w:t>§ 7.</w:t>
      </w:r>
    </w:p>
    <w:p w:rsidR="00BB7CE9" w:rsidRPr="00FA72D8" w:rsidRDefault="00595E4B" w:rsidP="00BB7CE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BB7CE9" w:rsidRPr="00FA72D8">
        <w:rPr>
          <w:rFonts w:ascii="Times New Roman" w:hAnsi="Times New Roman" w:cs="Times New Roman"/>
          <w:sz w:val="24"/>
          <w:szCs w:val="24"/>
          <w:lang w:eastAsia="pl-PL"/>
        </w:rPr>
        <w:t xml:space="preserve">Organami Szkoły są:  </w:t>
      </w:r>
    </w:p>
    <w:p w:rsidR="00BB7CE9" w:rsidRDefault="00C62909" w:rsidP="00CB5962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 S</w:t>
      </w:r>
      <w:r w:rsidR="00BB7CE9" w:rsidRPr="00FA72D8">
        <w:rPr>
          <w:rFonts w:ascii="Times New Roman" w:hAnsi="Times New Roman" w:cs="Times New Roman"/>
          <w:sz w:val="24"/>
          <w:szCs w:val="24"/>
          <w:lang w:eastAsia="pl-PL"/>
        </w:rPr>
        <w:t xml:space="preserve">zkoły;  </w:t>
      </w:r>
    </w:p>
    <w:p w:rsidR="0008181E" w:rsidRPr="00FA72D8" w:rsidRDefault="00C62909" w:rsidP="00CB5962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Wicedyrektor S</w:t>
      </w:r>
      <w:r w:rsidR="0008181E">
        <w:rPr>
          <w:rFonts w:ascii="Times New Roman" w:hAnsi="Times New Roman" w:cs="Times New Roman"/>
          <w:sz w:val="24"/>
          <w:szCs w:val="24"/>
          <w:lang w:eastAsia="pl-PL"/>
        </w:rPr>
        <w:t>zkoły</w:t>
      </w:r>
    </w:p>
    <w:p w:rsidR="00BB7CE9" w:rsidRPr="00FA72D8" w:rsidRDefault="00C62909" w:rsidP="00CB5962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Rada P</w:t>
      </w:r>
      <w:r w:rsidR="00BB7CE9" w:rsidRPr="00FA72D8">
        <w:rPr>
          <w:rFonts w:ascii="Times New Roman" w:hAnsi="Times New Roman" w:cs="Times New Roman"/>
          <w:sz w:val="24"/>
          <w:szCs w:val="24"/>
          <w:lang w:eastAsia="pl-PL"/>
        </w:rPr>
        <w:t xml:space="preserve">edagogiczna;  </w:t>
      </w:r>
    </w:p>
    <w:p w:rsidR="00BB7CE9" w:rsidRPr="00FA72D8" w:rsidRDefault="00C62909" w:rsidP="00CB5962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Rada R</w:t>
      </w:r>
      <w:r w:rsidR="00BB7CE9" w:rsidRPr="00FA72D8">
        <w:rPr>
          <w:rFonts w:ascii="Times New Roman" w:hAnsi="Times New Roman" w:cs="Times New Roman"/>
          <w:sz w:val="24"/>
          <w:szCs w:val="24"/>
          <w:lang w:eastAsia="pl-PL"/>
        </w:rPr>
        <w:t xml:space="preserve">odziców;  </w:t>
      </w:r>
    </w:p>
    <w:p w:rsidR="00BB7CE9" w:rsidRDefault="00C62909" w:rsidP="00CB5962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Samorząd U</w:t>
      </w:r>
      <w:r w:rsidR="00BB7CE9" w:rsidRPr="00FA72D8">
        <w:rPr>
          <w:rFonts w:ascii="Times New Roman" w:hAnsi="Times New Roman" w:cs="Times New Roman"/>
          <w:sz w:val="24"/>
          <w:szCs w:val="24"/>
          <w:lang w:eastAsia="pl-PL"/>
        </w:rPr>
        <w:t xml:space="preserve">czniowski.  </w:t>
      </w:r>
    </w:p>
    <w:p w:rsidR="000F6B99" w:rsidRDefault="000F6B99" w:rsidP="000F6B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38AE" w:rsidRDefault="00BD38AE" w:rsidP="000F6B99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6B99" w:rsidRPr="00E15E57" w:rsidRDefault="000F6B99" w:rsidP="000F6B99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15E57">
        <w:rPr>
          <w:rFonts w:ascii="Times New Roman" w:hAnsi="Times New Roman" w:cs="Times New Roman"/>
          <w:sz w:val="24"/>
          <w:szCs w:val="24"/>
          <w:lang w:eastAsia="pl-PL"/>
        </w:rPr>
        <w:t>§ 8.</w:t>
      </w:r>
    </w:p>
    <w:p w:rsidR="000F6B99" w:rsidRPr="00E15E57" w:rsidRDefault="0008181E" w:rsidP="000F6B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0F6B99" w:rsidRPr="00E15E57">
        <w:rPr>
          <w:rFonts w:ascii="Times New Roman" w:hAnsi="Times New Roman" w:cs="Times New Roman"/>
          <w:sz w:val="24"/>
          <w:szCs w:val="24"/>
          <w:lang w:eastAsia="pl-PL"/>
        </w:rPr>
        <w:t xml:space="preserve">Dyrektor Szkoły:  </w:t>
      </w:r>
    </w:p>
    <w:p w:rsidR="000F6B99" w:rsidRPr="00C71BA3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kieruje działalnością szkoły i reprezentuje ją na zewnątrz;  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sprawuje nadzór pedagogiczny;  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sprawuje opiekę nad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uczniami oraz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stwarza warunki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harmonijnego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rozwoju psychofizycznego poprzez aktywne działania prozdrowotne;  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realizuje uchwały Rady Pedagogicznej, podjęte w ramach jej kompetencji stanowiących;  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dysponuje środkami określonymi w planie finansowym Szkoły i ponosi odpowiedzialność za ich prawidłowe wykorzystanie;</w:t>
      </w:r>
    </w:p>
    <w:p w:rsidR="00120C3A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wykonuje zadania związane z zapewnieniem bezpieczeństwa uczniom  i nauczycielom w czasie zajęć organizowanych przez Szkołę;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współdziała ze szkołami wyższymi oraz zakładami kształcenia nauczycieli w organizacji praktyk pedagogicznych; 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stwarza warunki do działania w Szkole: wolontariuszy, stowarzyszeń i innych organizacji, w szczególności organizacji harcerskich, których celem statutowym jest działalność wychowawcza lub rozszerzanie i wzbogacanie form działalności dydaktycznej, wychowawczej i opiekuńczej Szkoły; </w:t>
      </w:r>
    </w:p>
    <w:p w:rsidR="000F6B99" w:rsidRPr="004377CF" w:rsidRDefault="000F6B99" w:rsidP="00F17F56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377CF">
        <w:rPr>
          <w:rFonts w:ascii="Times New Roman" w:hAnsi="Times New Roman" w:cs="Times New Roman"/>
          <w:sz w:val="24"/>
          <w:szCs w:val="24"/>
          <w:lang w:eastAsia="pl-PL"/>
        </w:rPr>
        <w:t>odpowiada za realizację zaleceń wynikających z orzeczenia o potrzebie kształcenia specjalnego ucznia;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współpracuje z pielęgniarką, sprawującą profilaktyczną opiekę zdrowotną nad dziećmi i młodzieżą, w tym udostępnia imię, nazwisko i numer PESEL ucznia celem właściwej realizacji tej opieki;  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przewodniczy Radzie Pedagogicznej;  </w:t>
      </w:r>
    </w:p>
    <w:p w:rsidR="00BD38AE" w:rsidRPr="00C71BA3" w:rsidRDefault="00BD38AE" w:rsidP="002A5642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dokonuje powierzenia i odwołania ze stanowiska wicedyrektora lub innego stanowiska kierowniczego, po zasięgnięciu opinii organu pr</w:t>
      </w:r>
      <w:r w:rsidR="00120C3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owadzącego i Rady Pedagogicznej,</w:t>
      </w:r>
    </w:p>
    <w:p w:rsidR="00BD38AE" w:rsidRPr="00C71BA3" w:rsidRDefault="00BD38AE" w:rsidP="002A5642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sprawuje nadzór pedagogiczny w stosunku do nauczycieli zatrudnionych w Szkole;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wstrzymuje wykonanie uchwał Rady Pedagogicznej, podjętych w zakresie jej kompetencji stanowiących, niezgodnych z przepisami prawa i niezwłocznie zawiadamia o tym organ prowadzący Szkołę oraz organ sprawujący nadzór pedagogiczny;  </w:t>
      </w:r>
    </w:p>
    <w:p w:rsidR="000F6B99" w:rsidRPr="00C71BA3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jest kierownikiem zakładu pracy dla zatrudnionych w Szkole nauczycieli i pracowników niebędących nauczycielami i decyduje w sprawach: </w:t>
      </w:r>
    </w:p>
    <w:p w:rsidR="000F6B99" w:rsidRPr="00C71BA3" w:rsidRDefault="000F6B99" w:rsidP="002A564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zatrudniania i zwalniania nauczycieli oraz innych pracowników Szkoły,  </w:t>
      </w:r>
    </w:p>
    <w:p w:rsidR="000F6B99" w:rsidRPr="00C71BA3" w:rsidRDefault="000F6B99" w:rsidP="002A564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przyznawania nagród oraz wymierzania kar porządkowych nauczycielom i innym pracownikom Szkoły,  </w:t>
      </w:r>
    </w:p>
    <w:p w:rsidR="000F6B99" w:rsidRPr="00C71BA3" w:rsidRDefault="000F6B99" w:rsidP="002A564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występowania z wnioskami, po zasięgnięciu opinii Rady Pedagogicznej, w sprawach odznaczeń, nagród i innych wyróżnień dla nauczycieli oraz 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>pozostałych pracowników Szkoły,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F6B99" w:rsidRDefault="000F6B99" w:rsidP="002A564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wykonuje inne zadania wynikające z przepisów szczególnych.</w:t>
      </w:r>
    </w:p>
    <w:p w:rsidR="0008181E" w:rsidRDefault="0008181E" w:rsidP="0008181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1E" w:rsidRPr="00C71BA3" w:rsidRDefault="0008181E" w:rsidP="0008181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2.Stanowisko wicedyrektora tworzy się w Szkole liczącej </w:t>
      </w:r>
      <w:r w:rsidR="00A744D7">
        <w:rPr>
          <w:rFonts w:ascii="Times New Roman" w:hAnsi="Times New Roman" w:cs="Times New Roman"/>
          <w:sz w:val="24"/>
          <w:szCs w:val="24"/>
          <w:lang w:eastAsia="pl-PL"/>
        </w:rPr>
        <w:t xml:space="preserve">minimum </w:t>
      </w:r>
      <w:r>
        <w:rPr>
          <w:rFonts w:ascii="Times New Roman" w:hAnsi="Times New Roman" w:cs="Times New Roman"/>
          <w:sz w:val="24"/>
          <w:szCs w:val="24"/>
          <w:lang w:eastAsia="pl-PL"/>
        </w:rPr>
        <w:t>12 oddziałów</w:t>
      </w:r>
      <w:r w:rsidR="00A744D7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0F6B99" w:rsidRPr="00C71BA3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zadań wicedyrektora należy:</w:t>
      </w:r>
    </w:p>
    <w:p w:rsidR="00A744D7" w:rsidRDefault="003A4AFA" w:rsidP="002A5642">
      <w:pPr>
        <w:pStyle w:val="Bezodstpw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zastępowanie D</w:t>
      </w:r>
      <w:r w:rsidR="00A744D7">
        <w:rPr>
          <w:rFonts w:ascii="Times New Roman" w:hAnsi="Times New Roman" w:cs="Times New Roman"/>
          <w:sz w:val="24"/>
          <w:szCs w:val="24"/>
        </w:rPr>
        <w:t xml:space="preserve">yrektora </w:t>
      </w:r>
      <w:r w:rsidR="00C62909">
        <w:rPr>
          <w:rFonts w:ascii="Times New Roman" w:hAnsi="Times New Roman" w:cs="Times New Roman"/>
          <w:sz w:val="24"/>
          <w:szCs w:val="24"/>
        </w:rPr>
        <w:t>w przypadku jego nieobecności w</w:t>
      </w:r>
      <w:r w:rsidR="00A744D7">
        <w:rPr>
          <w:rFonts w:ascii="Times New Roman" w:hAnsi="Times New Roman" w:cs="Times New Roman"/>
          <w:sz w:val="24"/>
          <w:szCs w:val="24"/>
        </w:rPr>
        <w:t xml:space="preserve"> placówce;</w:t>
      </w:r>
    </w:p>
    <w:p w:rsidR="00A744D7" w:rsidRDefault="00A744D7" w:rsidP="002A5642">
      <w:pPr>
        <w:pStyle w:val="Bezodstpw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pełnienie nadzoru pedagogicznego zgodnie </w:t>
      </w:r>
      <w:r w:rsidR="002C3A5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opracowanym planem;</w:t>
      </w:r>
    </w:p>
    <w:p w:rsidR="00A744D7" w:rsidRDefault="00A744D7" w:rsidP="002A5642">
      <w:pPr>
        <w:pStyle w:val="Bezodstpw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pracy Rady Pedagogicznej.</w:t>
      </w:r>
    </w:p>
    <w:p w:rsidR="00A744D7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44D7" w:rsidRPr="00915748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3.Wicedyrektor ma prawo używać pieczęci z tytułem „Wicedyrektor Szkoły Podstawowej im.</w:t>
      </w:r>
      <w:r w:rsidR="00437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Jana Brzechwy w Kobiórze”</w:t>
      </w:r>
      <w:r w:rsidR="00696E26">
        <w:rPr>
          <w:rFonts w:ascii="Times New Roman" w:hAnsi="Times New Roman" w:cs="Times New Roman"/>
          <w:sz w:val="24"/>
          <w:szCs w:val="24"/>
        </w:rPr>
        <w:t xml:space="preserve"> oraz podpisywania pism, których treść jest zgodna z zakresem jego zadań i kompetencji.</w:t>
      </w:r>
    </w:p>
    <w:p w:rsidR="000F6B99" w:rsidRPr="00FA72D8" w:rsidRDefault="000F6B99" w:rsidP="000F6B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6E26" w:rsidRDefault="00696E26" w:rsidP="00BD38A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38AE" w:rsidRDefault="00BD38AE" w:rsidP="00BD38A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§ 9.</w:t>
      </w:r>
    </w:p>
    <w:p w:rsidR="00C870F2" w:rsidRPr="00C71BA3" w:rsidRDefault="00C870F2" w:rsidP="00BD38A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38AE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Dyrektor w wykonywaniu swoich zadań współpracuje </w:t>
      </w:r>
      <w:r w:rsidR="00F3600D">
        <w:rPr>
          <w:rFonts w:ascii="Times New Roman" w:hAnsi="Times New Roman" w:cs="Times New Roman"/>
          <w:sz w:val="24"/>
          <w:szCs w:val="24"/>
          <w:lang w:eastAsia="pl-PL"/>
        </w:rPr>
        <w:t xml:space="preserve">z Radą Pedagogiczną, rodzicami 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i Samorządem Uczniowskim.  </w:t>
      </w:r>
    </w:p>
    <w:p w:rsidR="00BD38AE" w:rsidRPr="00C71BA3" w:rsidRDefault="00BD38AE" w:rsidP="00BD38AE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38AE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Dyrektor przedstawia Radzie Pedagogicznej, nie rzadziej niż dwa razy w roku szkolnym, ogólne wnioski wynikające ze sprawowanego nadzoru pedagogicznego oraz informacje o działalności Szkoły.  </w:t>
      </w:r>
    </w:p>
    <w:p w:rsidR="00BD38AE" w:rsidRPr="00C71BA3" w:rsidRDefault="00BD38AE" w:rsidP="00BD38AE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38AE" w:rsidRPr="00C71BA3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W przypadku nieobecności Dyrektora zastępuje go wicedyrektor, a w przypadku</w:t>
      </w:r>
      <w:r w:rsidR="003A4AFA">
        <w:rPr>
          <w:rFonts w:ascii="Times New Roman" w:hAnsi="Times New Roman" w:cs="Times New Roman"/>
          <w:sz w:val="24"/>
          <w:szCs w:val="24"/>
          <w:lang w:eastAsia="pl-PL"/>
        </w:rPr>
        <w:t>, gdy nie utworzono stanowiska W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icedyrektora - inny nauczyciel, wyznaczony przez organ prowadzący.</w:t>
      </w:r>
    </w:p>
    <w:p w:rsidR="00BD38AE" w:rsidRDefault="00BD38AE" w:rsidP="00BB7CE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120C3A" w:rsidRDefault="00120C3A" w:rsidP="00BD38A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38AE" w:rsidRPr="00C71BA3" w:rsidRDefault="00BD38AE" w:rsidP="00BD38A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§ 10.</w:t>
      </w:r>
    </w:p>
    <w:p w:rsidR="00BD38AE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Rada Pedagogiczna jest kolegialnym organem Szkoły w zakresie realizacji jej statutowych zadań dotyczących kształcenia, wychowania i opieki.</w:t>
      </w:r>
    </w:p>
    <w:p w:rsidR="00BD38AE" w:rsidRPr="00C71BA3" w:rsidRDefault="00BD38AE" w:rsidP="00A744D7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BD38AE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W skład Rady Pedagogicznej wchodzą: Dyrektor Szkoły oraz wszyscy nauczyciele zatrudnieni w Szkole.</w:t>
      </w:r>
    </w:p>
    <w:p w:rsidR="00BD38AE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3.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W zebraniach Rady Pedagogicznej mogą także brać udział z głosem doradczym osoby zapraszane przez jej przewodniczącego za zgodą lub na wniosek Rady Pedagogicznej.</w:t>
      </w:r>
    </w:p>
    <w:p w:rsidR="00BD38AE" w:rsidRPr="00C71BA3" w:rsidRDefault="00BD38AE" w:rsidP="00A744D7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BD38AE" w:rsidRDefault="00696E26" w:rsidP="00696E2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Przewodniczącym Rady Pedagogicznej jest Dyrektor Szkoły. </w:t>
      </w:r>
    </w:p>
    <w:p w:rsidR="00BD38AE" w:rsidRPr="00C71BA3" w:rsidRDefault="00BD38AE" w:rsidP="00A744D7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D38AE" w:rsidRDefault="00696E26" w:rsidP="00696E2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Zebrania Rady Pedagogicznej są organizowane przed rozpoczęciem roku szkolnego, w każdym okresie w związku z klasyfikowaniem i promowaniem uczniów, po zakończeniu rocznych zajęć </w:t>
      </w:r>
      <w:proofErr w:type="spellStart"/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- wychowawczych oraz w miarę bieżących potrzeb.</w:t>
      </w:r>
    </w:p>
    <w:p w:rsidR="00BD38AE" w:rsidRPr="00C71BA3" w:rsidRDefault="00BD38AE" w:rsidP="00A744D7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BD38AE" w:rsidRDefault="00696E26" w:rsidP="00696E2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Zebrania mogą być organizowane na wniosek organu sprawującego nadzór pedagogiczny, z inicjatywy Dyrektora, organu prowadzącego Szkołę albo co najmniej 1/3 członków Rady Pedagogicznej. </w:t>
      </w:r>
    </w:p>
    <w:p w:rsidR="00BD38AE" w:rsidRPr="00C71BA3" w:rsidRDefault="00BD38AE" w:rsidP="00A744D7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D38AE" w:rsidRDefault="00696E26" w:rsidP="00696E2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Przewodniczący przygotowuje i prowadzi zebrania Rady Pedagogicznej oraz jest odpowiedzialny za zawiadomienie wszystkich członków o terminie i porządku zebrania zgodnie z regulaminem Rady Pedagogicznej.  </w:t>
      </w:r>
    </w:p>
    <w:p w:rsidR="00BD38AE" w:rsidRPr="00C71BA3" w:rsidRDefault="00BD38AE" w:rsidP="00A744D7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38AE" w:rsidRDefault="00696E26" w:rsidP="00696E2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Uchwały Rady Pedagogicznej są podejmowane zwykłą większością głosów w obecności co najmniej połowy jej członków.</w:t>
      </w:r>
    </w:p>
    <w:p w:rsidR="00BD38AE" w:rsidRPr="00C71BA3" w:rsidRDefault="00BD38AE" w:rsidP="00A744D7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BD38AE" w:rsidRDefault="00696E26" w:rsidP="00696E2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Osoby biorące udział w zebraniu Rady Pedagogicznej są zobowiązane do nieujawniania spraw poruszanych na zebraniu Rady Pedagogicznej, które mogą naruszać dobra osobiste uczniów, ich rodziców, a także nauczycieli i innych pracowników Szkoły.</w:t>
      </w:r>
    </w:p>
    <w:p w:rsidR="00BD38AE" w:rsidRDefault="00BD38AE" w:rsidP="00A744D7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38AE" w:rsidRPr="00C71BA3" w:rsidRDefault="00BD38AE" w:rsidP="00BD38A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§ 11.</w:t>
      </w:r>
    </w:p>
    <w:p w:rsidR="00BD38AE" w:rsidRDefault="00BD38AE" w:rsidP="00BD38A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Do kompetencji stanowiących Rady Pedagogicznej należy: </w:t>
      </w:r>
    </w:p>
    <w:p w:rsidR="0034086D" w:rsidRDefault="00BD38AE" w:rsidP="002A5642">
      <w:pPr>
        <w:pStyle w:val="Bezodstpw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uchwalanie statutu Szkoły oraz dokonywanie w nim zmian;  </w:t>
      </w:r>
    </w:p>
    <w:p w:rsidR="00BD38AE" w:rsidRPr="00C71BA3" w:rsidRDefault="00BD38AE" w:rsidP="002A5642">
      <w:pPr>
        <w:pStyle w:val="Bezodstpw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zatwierdzanie planów pracy Szkoły;  </w:t>
      </w:r>
    </w:p>
    <w:p w:rsidR="00BD38AE" w:rsidRPr="00C71BA3" w:rsidRDefault="00BD38AE" w:rsidP="002A5642">
      <w:pPr>
        <w:pStyle w:val="Bezodstpw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podejmowanie uchwał w sprawie wyników klasyfikacji i promocji uczniów;  </w:t>
      </w:r>
    </w:p>
    <w:p w:rsidR="00BD38AE" w:rsidRPr="00C71BA3" w:rsidRDefault="00F3600D" w:rsidP="002A5642">
      <w:pPr>
        <w:pStyle w:val="Bezodstpw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podejmowanie 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uchwał w sprawie innowacji i eksperymentów pedagogicznych w Szkole;</w:t>
      </w:r>
    </w:p>
    <w:p w:rsidR="00BD38AE" w:rsidRPr="00C71BA3" w:rsidRDefault="00BD38AE" w:rsidP="002A5642">
      <w:pPr>
        <w:pStyle w:val="Bezodstpw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ustalanie organizacji doskonalenia zawodowego nauczycieli;  </w:t>
      </w:r>
    </w:p>
    <w:p w:rsidR="00BD38AE" w:rsidRPr="00C71BA3" w:rsidRDefault="00BD38AE" w:rsidP="002A5642">
      <w:pPr>
        <w:pStyle w:val="Bezodstpw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ustalanie sposobu wykorzystania wyników nadzoru pedagogi</w:t>
      </w:r>
      <w:r w:rsidR="002C3A51">
        <w:rPr>
          <w:rFonts w:ascii="Times New Roman" w:hAnsi="Times New Roman" w:cs="Times New Roman"/>
          <w:sz w:val="24"/>
          <w:szCs w:val="24"/>
          <w:lang w:eastAsia="pl-PL"/>
        </w:rPr>
        <w:t>cznego, w tym sprawowanego nad S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zkołą przez organ sprawujący nadzór pedagogic</w:t>
      </w:r>
      <w:r w:rsidR="002C3A51">
        <w:rPr>
          <w:rFonts w:ascii="Times New Roman" w:hAnsi="Times New Roman" w:cs="Times New Roman"/>
          <w:sz w:val="24"/>
          <w:szCs w:val="24"/>
          <w:lang w:eastAsia="pl-PL"/>
        </w:rPr>
        <w:t>zny, w celu doskonalenia pracy S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zkoły.  </w:t>
      </w:r>
    </w:p>
    <w:p w:rsidR="00BD38AE" w:rsidRDefault="00BD38AE" w:rsidP="00BD38A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Default="00412696" w:rsidP="0041269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Rada Pedagogiczna opiniuje w szczególności:  </w:t>
      </w:r>
    </w:p>
    <w:p w:rsidR="00412696" w:rsidRPr="00C71BA3" w:rsidRDefault="00412696" w:rsidP="002A5642">
      <w:pPr>
        <w:pStyle w:val="Bezodstpw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organizację pracy Szkoły, w tym zwłaszcza tygodniowy rozkład zajęć edukacyjnych;  </w:t>
      </w:r>
    </w:p>
    <w:p w:rsidR="00412696" w:rsidRPr="00C71BA3" w:rsidRDefault="00412696" w:rsidP="002A5642">
      <w:pPr>
        <w:pStyle w:val="Bezodstpw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projekt planu finansowego Szkoły;  </w:t>
      </w:r>
    </w:p>
    <w:p w:rsidR="00412696" w:rsidRPr="00C71BA3" w:rsidRDefault="00412696" w:rsidP="002A5642">
      <w:pPr>
        <w:pStyle w:val="Bezodstpw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wnioski Dyrektora Szkoły o przyznanie nauczycielom odznaczeń, nagród i wyróżnień;  </w:t>
      </w:r>
    </w:p>
    <w:p w:rsidR="00412696" w:rsidRDefault="00412696" w:rsidP="002A5642">
      <w:pPr>
        <w:pStyle w:val="Bezodstpw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propozycje Dyrektora Szkoły w sprawach przydziału nauczycielom stałych prac i zajęć w ramach wynagrodzenia zasadniczego oraz dodatkowo płatnych zajęć dydaktycznych, wychowawczych i opiekuńczych.  </w:t>
      </w:r>
    </w:p>
    <w:p w:rsidR="00412696" w:rsidRDefault="00412696" w:rsidP="0041269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Rada Pedagogiczna może wystąpić z wnioskiem o odwołanie nauczy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ciela ze stanowiska Dyrektora 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Szkoły lub innego stanowiska kierowniczego w Szkole. </w:t>
      </w:r>
    </w:p>
    <w:p w:rsidR="00412696" w:rsidRDefault="00412696" w:rsidP="0041269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Default="00412696" w:rsidP="0041269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Pr="00C71BA3" w:rsidRDefault="0020382F" w:rsidP="0020382F">
      <w:pPr>
        <w:pStyle w:val="Bezodstpw"/>
        <w:ind w:left="124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>§ 12.</w:t>
      </w:r>
    </w:p>
    <w:p w:rsidR="00412696" w:rsidRPr="00C71BA3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jest kolegialnym organem Szkoły reprezentującym ogół rodziców uczniów.  </w:t>
      </w:r>
    </w:p>
    <w:p w:rsidR="00412696" w:rsidRDefault="00412696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Pr="00C71BA3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>W skład Rady Rodziców wchodzą po jednym przedstawicie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 xml:space="preserve">lu rad oddziałowych, wybranych 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tajnych wyborach podczas zebrania rodziców uczniów danego oddziału.  </w:t>
      </w:r>
    </w:p>
    <w:p w:rsidR="00412696" w:rsidRDefault="00412696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Pr="00C71BA3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wyborach, o których mowa w ust. 2, jednego ucznia reprezentuje jeden rodzic. </w:t>
      </w:r>
    </w:p>
    <w:p w:rsidR="00412696" w:rsidRDefault="00412696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Pr="00C71BA3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Wybory przeprowadza się na pierwszym zebraniu rodziców w każdym roku szkolnym. </w:t>
      </w:r>
    </w:p>
    <w:p w:rsidR="00412696" w:rsidRDefault="00412696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uchwala regulamin swojej działalności, w którym określa w szczególności:  </w:t>
      </w:r>
    </w:p>
    <w:p w:rsidR="00412696" w:rsidRPr="00C71BA3" w:rsidRDefault="00412696" w:rsidP="002A5642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wewnętr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>zną strukturę i tryb pracy Rady,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412696" w:rsidRPr="00C71BA3" w:rsidRDefault="00412696" w:rsidP="002A5642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szczegółowy tryb przeprowadzania wyborów do rad oddziałowych oraz przedstawicieli rad oddzi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>ałowych do Rady Rodziców Szkoły,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12696" w:rsidRPr="00C71BA3" w:rsidRDefault="00412696" w:rsidP="002A5642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zasady wydatkowania funduszy Rady Rodziców określa regulamin Rady Rodziców.  </w:t>
      </w:r>
    </w:p>
    <w:p w:rsidR="00412696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>Regulamin Rady Rodz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>iców nie może być sprzeczny ze S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>tatutem Szkoły</w:t>
      </w:r>
      <w:r w:rsidR="0041269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12696" w:rsidRDefault="00412696" w:rsidP="00412696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>Rada Rodziców może występować do Dyrektora Szkoły i innych organ</w:t>
      </w:r>
      <w:r w:rsidR="00412696">
        <w:rPr>
          <w:rFonts w:ascii="Times New Roman" w:hAnsi="Times New Roman" w:cs="Times New Roman"/>
          <w:sz w:val="24"/>
          <w:szCs w:val="24"/>
          <w:lang w:eastAsia="pl-PL"/>
        </w:rPr>
        <w:t xml:space="preserve">ów Szkoły, organu prowadzącego Szkołę oraz organu sprawującego nadzór 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>pedagogiczny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z wnioskami i opiniami we wszystkich sprawach Szkoły.  </w:t>
      </w:r>
    </w:p>
    <w:p w:rsidR="00412696" w:rsidRDefault="00412696" w:rsidP="00412696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Do kompetencji Rady Rodziców należy </w:t>
      </w:r>
      <w:r w:rsidR="00412696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szczególności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412696" w:rsidRPr="00C71BA3" w:rsidRDefault="00412696" w:rsidP="002A5642">
      <w:pPr>
        <w:pStyle w:val="Bezodstpw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opiniowanie programu i harmonogramu poprawy efektywności kształcenia lub wychowania Szkoły;  </w:t>
      </w:r>
    </w:p>
    <w:p w:rsidR="00412696" w:rsidRPr="00C71BA3" w:rsidRDefault="00412696" w:rsidP="002A5642">
      <w:pPr>
        <w:pStyle w:val="Bezodstpw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opiniowanie projektu planu finansowego składanego przez Dyrektora Szkoły;  </w:t>
      </w:r>
    </w:p>
    <w:p w:rsidR="00412696" w:rsidRPr="00B75EFF" w:rsidRDefault="00412696" w:rsidP="002A5642">
      <w:pPr>
        <w:pStyle w:val="Bezodstpw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uchwalanie w porozumieniu z Radą Pedagogiczną programu wychowawczo– profilaktycznego Szkoły.  </w:t>
      </w:r>
    </w:p>
    <w:p w:rsidR="00956098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Pr="00C71BA3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>W celu wspierania działalności statutowej Szkoły Rada R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>odziców może gromadzić fundusze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z dobrowolnych składek rodziców oraz innych źródeł.    </w:t>
      </w:r>
    </w:p>
    <w:p w:rsidR="00412696" w:rsidRPr="00C71BA3" w:rsidRDefault="00412696" w:rsidP="00412696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Pr="00C71BA3" w:rsidRDefault="00412696" w:rsidP="0041269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Pr="00C71BA3" w:rsidRDefault="00412696" w:rsidP="0041269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5EFF" w:rsidRPr="00C71BA3" w:rsidRDefault="00B75EFF" w:rsidP="00B75EF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§ 13.</w:t>
      </w:r>
    </w:p>
    <w:p w:rsidR="00B75EFF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Szkole działa Samorząd Uczniowski, zwany dalej „Samorządem”.  </w:t>
      </w:r>
    </w:p>
    <w:p w:rsidR="00B75EFF" w:rsidRPr="00C71BA3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5EFF" w:rsidRPr="00C71BA3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Samorząd tworzą wszyscy uczniowie Szkoły.  </w:t>
      </w:r>
    </w:p>
    <w:p w:rsidR="00B75EFF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5EFF" w:rsidRPr="00C71BA3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Zasady wybierania i działania organów Samorządu określa regulamin uchwalany przez ogół uczniów w głosowaniu tajnym, równym i powszechnym.  </w:t>
      </w:r>
    </w:p>
    <w:p w:rsidR="00B75EFF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5EFF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Samorząd może przedstawiać Radzie Pedagogicznej o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 xml:space="preserve">raz Dyrektorowi Szkoły wnioski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i opinie we wszystkich sprawach Szkoły, w szczegó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 xml:space="preserve">lności dotyczących podstawowych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praw ucznia, takich jak: </w:t>
      </w:r>
    </w:p>
    <w:p w:rsidR="00B75EFF" w:rsidRPr="00C71BA3" w:rsidRDefault="00B75EFF" w:rsidP="002A5642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prawo do zapoznawania się z programami nauczania oraz wymaganiami edukacyjnymi;  </w:t>
      </w:r>
    </w:p>
    <w:p w:rsidR="00B75EFF" w:rsidRPr="00C71BA3" w:rsidRDefault="00B75EFF" w:rsidP="002A5642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prawo do jawnej i umotywowanej oceny postępów w nauce i zachowaniu;  </w:t>
      </w:r>
    </w:p>
    <w:p w:rsidR="00B75EFF" w:rsidRPr="00B75EFF" w:rsidRDefault="00B75EFF" w:rsidP="002A5642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prawo do organizacji życia szkolnego, umożliwiające zachowanie właściwych proporcji między wysiłkiem szkolnym</w:t>
      </w:r>
      <w:r w:rsidR="002C3A5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a możliwością rozwijania i zaspokajania własnych </w:t>
      </w:r>
      <w:r w:rsidRPr="00B75EFF">
        <w:rPr>
          <w:rFonts w:ascii="Times New Roman" w:hAnsi="Times New Roman" w:cs="Times New Roman"/>
          <w:sz w:val="24"/>
          <w:szCs w:val="24"/>
          <w:lang w:eastAsia="pl-PL"/>
        </w:rPr>
        <w:t xml:space="preserve">zainteresowań;  </w:t>
      </w:r>
    </w:p>
    <w:p w:rsidR="00B75EFF" w:rsidRPr="00C71BA3" w:rsidRDefault="00B75EFF" w:rsidP="002A5642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prawo redagowania i wydawania gazety szkolnej;  </w:t>
      </w:r>
    </w:p>
    <w:p w:rsidR="00B75EFF" w:rsidRPr="00B75EFF" w:rsidRDefault="00B75EFF" w:rsidP="002A5642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prawo organizowania działalności kulturalnej, oświatowej, sportowej oraz rozrywkowej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własnymi </w:t>
      </w:r>
      <w:r w:rsidRPr="00B75EFF">
        <w:rPr>
          <w:rFonts w:ascii="Times New Roman" w:hAnsi="Times New Roman" w:cs="Times New Roman"/>
          <w:sz w:val="24"/>
          <w:szCs w:val="24"/>
          <w:lang w:eastAsia="pl-PL"/>
        </w:rPr>
        <w:t xml:space="preserve">potrzebami i możliwościami organizacyjnymi, w porozumieniu z Dyrektorem; </w:t>
      </w:r>
    </w:p>
    <w:p w:rsidR="00B75EFF" w:rsidRPr="00C71BA3" w:rsidRDefault="00B75EFF" w:rsidP="002A5642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prawo wyboru nauczyciela pełniącego rolę opiekuna Samorządu. </w:t>
      </w:r>
    </w:p>
    <w:p w:rsidR="00B75EFF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5EFF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="002C3A51">
        <w:rPr>
          <w:rFonts w:ascii="Times New Roman" w:hAnsi="Times New Roman" w:cs="Times New Roman"/>
          <w:sz w:val="24"/>
          <w:szCs w:val="24"/>
          <w:lang w:eastAsia="pl-PL"/>
        </w:rPr>
        <w:t>Samorząd w porozumieniu z Dyrektorem S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zkoły może podejmować działania z zakresu wol</w:t>
      </w:r>
      <w:r w:rsidR="002C3A51">
        <w:rPr>
          <w:rFonts w:ascii="Times New Roman" w:hAnsi="Times New Roman" w:cs="Times New Roman"/>
          <w:sz w:val="24"/>
          <w:szCs w:val="24"/>
          <w:lang w:eastAsia="pl-PL"/>
        </w:rPr>
        <w:t>ontariatu, o których mowa w § 28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B75EFF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5EFF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5EFF" w:rsidRPr="00B75EFF" w:rsidRDefault="00B75EFF" w:rsidP="00B75EFF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75EFF">
        <w:rPr>
          <w:rFonts w:ascii="Times New Roman" w:hAnsi="Times New Roman" w:cs="Times New Roman"/>
          <w:sz w:val="24"/>
          <w:szCs w:val="24"/>
          <w:lang w:eastAsia="pl-PL"/>
        </w:rPr>
        <w:t>§ 14.</w:t>
      </w:r>
    </w:p>
    <w:p w:rsidR="00340AB0" w:rsidRDefault="00927A23" w:rsidP="00927A2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B75EFF" w:rsidRPr="00C71BA3">
        <w:rPr>
          <w:rFonts w:ascii="Times New Roman" w:hAnsi="Times New Roman" w:cs="Times New Roman"/>
          <w:sz w:val="24"/>
          <w:szCs w:val="24"/>
          <w:lang w:eastAsia="pl-PL"/>
        </w:rPr>
        <w:t>Organy Szkoły informują się wzajemnie o wydanych zarządzeniach albo podjętych uchwałach.</w:t>
      </w:r>
    </w:p>
    <w:p w:rsidR="00B75EFF" w:rsidRPr="00C71BA3" w:rsidRDefault="00B75EFF" w:rsidP="00927A23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340AB0" w:rsidRDefault="00927A23" w:rsidP="00927A2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B75EFF" w:rsidRPr="00C71BA3">
        <w:rPr>
          <w:rFonts w:ascii="Times New Roman" w:hAnsi="Times New Roman" w:cs="Times New Roman"/>
          <w:sz w:val="24"/>
          <w:szCs w:val="24"/>
          <w:lang w:eastAsia="pl-PL"/>
        </w:rPr>
        <w:t>Każdy organ może włączyć się do rozwiązywania konkretnych problemów Szkoły, przedstawiając opinię lub stanowisko w danej sprawie, nie naruszając kompetencji organu uprawnionego</w:t>
      </w:r>
      <w:r w:rsidR="00340AB0">
        <w:rPr>
          <w:rFonts w:ascii="Times New Roman" w:hAnsi="Times New Roman" w:cs="Times New Roman"/>
          <w:sz w:val="24"/>
          <w:szCs w:val="24"/>
          <w:lang w:eastAsia="pl-PL"/>
        </w:rPr>
        <w:t xml:space="preserve"> do rozwiązania danego problemu</w:t>
      </w:r>
    </w:p>
    <w:p w:rsidR="00B75EFF" w:rsidRPr="00C71BA3" w:rsidRDefault="00B75EFF" w:rsidP="00927A23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340AB0" w:rsidRDefault="00927A23" w:rsidP="00927A2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B75EFF" w:rsidRPr="00C71BA3">
        <w:rPr>
          <w:rFonts w:ascii="Times New Roman" w:hAnsi="Times New Roman" w:cs="Times New Roman"/>
          <w:sz w:val="24"/>
          <w:szCs w:val="24"/>
          <w:lang w:eastAsia="pl-PL"/>
        </w:rPr>
        <w:t>Kolegialne organy Szkoły mogą zapraszać na swoje posiedzenia przedstawicieli innych organów w celu wymiany informacji i poglądów.</w:t>
      </w:r>
    </w:p>
    <w:p w:rsidR="00B75EFF" w:rsidRPr="00C71BA3" w:rsidRDefault="00B75EFF" w:rsidP="00927A23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40AB0" w:rsidRDefault="00927A23" w:rsidP="00927A2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="00B75EFF" w:rsidRPr="00C71BA3">
        <w:rPr>
          <w:rFonts w:ascii="Times New Roman" w:hAnsi="Times New Roman" w:cs="Times New Roman"/>
          <w:sz w:val="24"/>
          <w:szCs w:val="24"/>
          <w:lang w:eastAsia="pl-PL"/>
        </w:rPr>
        <w:t>Wszelkie spory między organami Szkoły rozstrzyga Dyrek</w:t>
      </w:r>
      <w:r>
        <w:rPr>
          <w:rFonts w:ascii="Times New Roman" w:hAnsi="Times New Roman" w:cs="Times New Roman"/>
          <w:sz w:val="24"/>
          <w:szCs w:val="24"/>
          <w:lang w:eastAsia="pl-PL"/>
        </w:rPr>
        <w:t>tor Szkoły, z zastrzeżeniem ustępu</w:t>
      </w:r>
      <w:r w:rsidR="00B75EFF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5. </w:t>
      </w:r>
    </w:p>
    <w:p w:rsidR="00B75EFF" w:rsidRPr="00C71BA3" w:rsidRDefault="00B75EFF" w:rsidP="00927A23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75EFF" w:rsidRPr="00C71BA3" w:rsidRDefault="00927A23" w:rsidP="00927A2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="00B75EFF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przypadku, gdy jedną ze stron sporu jest Dyrektor Szkoły, spór rozstrzyga komisja rozjemcza, w skład której wchodzą po jednym przedstawicielu każdego z organów będących w sporze oraz przedstawiciel organu niepozostającego w sporze. Rozstrzygnięcie komisji zapada bezwzględną większością głosów. </w:t>
      </w:r>
    </w:p>
    <w:p w:rsidR="00956098" w:rsidRDefault="00956098" w:rsidP="0084476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56098" w:rsidRDefault="00956098" w:rsidP="0084476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56098" w:rsidRDefault="00956098" w:rsidP="0084476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84476D" w:rsidRPr="00FD00F1" w:rsidRDefault="0084476D" w:rsidP="0084476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Rozdział 4</w:t>
      </w:r>
    </w:p>
    <w:p w:rsidR="0084476D" w:rsidRDefault="0084476D" w:rsidP="0084476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Organizacja pracy Szkoły</w:t>
      </w:r>
    </w:p>
    <w:p w:rsidR="0084476D" w:rsidRDefault="0084476D" w:rsidP="0084476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D40D47" w:rsidRDefault="0084476D" w:rsidP="00D40D47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§ 15.</w:t>
      </w:r>
    </w:p>
    <w:p w:rsidR="0084476D" w:rsidRDefault="00D40D47" w:rsidP="00D40D4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84476D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Podstawową jednostką organizacyjną Szkoły jest oddział.  </w:t>
      </w:r>
    </w:p>
    <w:p w:rsidR="00D40D47" w:rsidRDefault="00D40D47" w:rsidP="00D40D4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0D47" w:rsidRPr="00C71BA3" w:rsidRDefault="00D40D47" w:rsidP="00D40D4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2.Liczebność oddziałów ustala dyrektor Szkoły w porozumieniu z organem prowadzącym:</w:t>
      </w:r>
    </w:p>
    <w:p w:rsidR="00D40D47" w:rsidRDefault="00D40D47" w:rsidP="002A5642">
      <w:pPr>
        <w:pStyle w:val="Bezodstpw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na grupy jest obowiązkowy na zajęciach z języków obcych i informatyki w oddziałach liczących powyżej 24 uczniów;</w:t>
      </w:r>
    </w:p>
    <w:p w:rsidR="00D40D47" w:rsidRDefault="00D40D47" w:rsidP="002A5642">
      <w:pPr>
        <w:pStyle w:val="Bezodstpw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wyc</w:t>
      </w:r>
      <w:r w:rsidR="002C3A51">
        <w:rPr>
          <w:rFonts w:ascii="Times New Roman" w:hAnsi="Times New Roman" w:cs="Times New Roman"/>
          <w:sz w:val="24"/>
          <w:szCs w:val="24"/>
        </w:rPr>
        <w:t>howania fizycznego prowadzone są</w:t>
      </w:r>
      <w:r>
        <w:rPr>
          <w:rFonts w:ascii="Times New Roman" w:hAnsi="Times New Roman" w:cs="Times New Roman"/>
          <w:sz w:val="24"/>
          <w:szCs w:val="24"/>
        </w:rPr>
        <w:t xml:space="preserve"> w grupach liczących od 12 do 26 uczniów, w klasach IV – VIII z podziałem na płeć;</w:t>
      </w:r>
    </w:p>
    <w:p w:rsidR="00D40D47" w:rsidRPr="00915748" w:rsidRDefault="00D40D47" w:rsidP="002A5642">
      <w:pPr>
        <w:pStyle w:val="Bezodstpw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oddziałów liczących mniej niż 24 uczniów na zajęciach z języków obcych i informatyki podziału na grupy dokon</w:t>
      </w:r>
      <w:r w:rsidR="002C3A51">
        <w:rPr>
          <w:rFonts w:ascii="Times New Roman" w:hAnsi="Times New Roman" w:cs="Times New Roman"/>
          <w:sz w:val="24"/>
          <w:szCs w:val="24"/>
        </w:rPr>
        <w:t>uje się za zgodą</w:t>
      </w:r>
      <w:r>
        <w:rPr>
          <w:rFonts w:ascii="Times New Roman" w:hAnsi="Times New Roman" w:cs="Times New Roman"/>
          <w:sz w:val="24"/>
          <w:szCs w:val="24"/>
        </w:rPr>
        <w:t xml:space="preserve"> organu prowadzącego Szkołę.</w:t>
      </w:r>
    </w:p>
    <w:p w:rsidR="0084476D" w:rsidRDefault="0084476D" w:rsidP="00D40D4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Default="0084476D" w:rsidP="0084476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Pr="00C71BA3" w:rsidRDefault="0084476D" w:rsidP="0084476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16.</w:t>
      </w:r>
    </w:p>
    <w:p w:rsidR="0084476D" w:rsidRDefault="00927A23" w:rsidP="00927A2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84476D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Oddziałem opiekuje się nauczyciel wychowawca.  </w:t>
      </w:r>
    </w:p>
    <w:p w:rsidR="0084476D" w:rsidRPr="00C71BA3" w:rsidRDefault="0084476D" w:rsidP="00927A23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Default="00927A23" w:rsidP="00927A2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2.</w:t>
      </w:r>
      <w:r w:rsidR="0084476D" w:rsidRPr="00C71BA3">
        <w:rPr>
          <w:rFonts w:ascii="Times New Roman" w:hAnsi="Times New Roman" w:cs="Times New Roman"/>
          <w:sz w:val="24"/>
          <w:szCs w:val="24"/>
          <w:lang w:eastAsia="pl-PL"/>
        </w:rPr>
        <w:t>Funkcję wychowawcy powierza Dyrektor Szkoły po zasięgnięciu opinii Rady Pedagogicznej.</w:t>
      </w:r>
    </w:p>
    <w:p w:rsidR="0084476D" w:rsidRPr="00C71BA3" w:rsidRDefault="0084476D" w:rsidP="00927A23">
      <w:pPr>
        <w:pStyle w:val="Bezodstpw"/>
        <w:ind w:left="82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Pr="00C71BA3" w:rsidRDefault="00D40D47" w:rsidP="00D40D4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84476D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Dla zapewnienia ciągłości i skuteczności pracy wychowawczej, wychowawca opiekuje się oddziałem, w miarę możliwości, w ciągu całego etapu edukacyjnego.  </w:t>
      </w:r>
    </w:p>
    <w:p w:rsidR="0084476D" w:rsidRPr="00C71BA3" w:rsidRDefault="0084476D" w:rsidP="00927A2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Default="0084476D" w:rsidP="0084476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Pr="00C71BA3" w:rsidRDefault="0084476D" w:rsidP="0084476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§17.</w:t>
      </w:r>
    </w:p>
    <w:p w:rsidR="0084476D" w:rsidRDefault="00EF6957" w:rsidP="00EF6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84476D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Godzina lekcyjna trwa 45 minut. W uzasadnionych przypadkach dopuszcza się prowadzenie zajęć edukacyjnych w czasie od 30 do 60 minut, zachowując ogólny tygodniowy czas zajęć ustalony w tygodniowym rozkładzie zajęć. </w:t>
      </w:r>
    </w:p>
    <w:p w:rsidR="0084476D" w:rsidRPr="00C71BA3" w:rsidRDefault="0084476D" w:rsidP="00EF6957">
      <w:pPr>
        <w:pStyle w:val="Bezodstpw"/>
        <w:ind w:left="76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Default="00EF6957" w:rsidP="00EF695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84476D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Przerwy międzylekcyjne trwają </w:t>
      </w:r>
      <w:r w:rsidR="0084476D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10 -20 minut</w:t>
      </w:r>
      <w:r w:rsidR="0084476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4476D" w:rsidRPr="00C71BA3" w:rsidRDefault="0084476D" w:rsidP="00EF6957">
      <w:pPr>
        <w:pStyle w:val="Bezodstpw"/>
        <w:ind w:left="765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4476D" w:rsidRDefault="00EF6957" w:rsidP="00EF6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84476D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Czas trwania poszczególnych zajęć edukacyjnych w klasach I - III ustala nauczyciel prowadzący te zajęcia, zachowując ogólny tygodniowy </w:t>
      </w:r>
      <w:r>
        <w:rPr>
          <w:rFonts w:ascii="Times New Roman" w:hAnsi="Times New Roman" w:cs="Times New Roman"/>
          <w:sz w:val="24"/>
          <w:szCs w:val="24"/>
          <w:lang w:eastAsia="pl-PL"/>
        </w:rPr>
        <w:t>czas zajęć, o którym mowa w ust.</w:t>
      </w:r>
      <w:r w:rsidR="0084476D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1.</w:t>
      </w:r>
    </w:p>
    <w:p w:rsidR="00EB0F18" w:rsidRDefault="00EB0F18" w:rsidP="00EF6957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B0F18" w:rsidRDefault="00EF6957" w:rsidP="00EF6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4.Dopuszcza się zmianę organizacji zajęć szkolnych w uzasadnionych przypadkach, wynikających z realizacji zadań Szkoły:</w:t>
      </w:r>
    </w:p>
    <w:p w:rsidR="00EF6957" w:rsidRPr="00915748" w:rsidRDefault="00EF6957" w:rsidP="002A5642">
      <w:pPr>
        <w:pStyle w:val="Bezodstpw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15748">
        <w:rPr>
          <w:rFonts w:ascii="Times New Roman" w:hAnsi="Times New Roman" w:cs="Times New Roman"/>
          <w:sz w:val="24"/>
          <w:szCs w:val="24"/>
        </w:rPr>
        <w:t>w dniu uroczystości szkolnych po uprzednim poinformowaniu rodziców uczniów z minimum trzydniowym wyprzedzeniem;</w:t>
      </w:r>
    </w:p>
    <w:p w:rsidR="00EF6957" w:rsidRDefault="00EF6957" w:rsidP="002A5642">
      <w:pPr>
        <w:pStyle w:val="Bezodstpw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15748">
        <w:rPr>
          <w:rFonts w:ascii="Times New Roman" w:hAnsi="Times New Roman" w:cs="Times New Roman"/>
          <w:sz w:val="24"/>
          <w:szCs w:val="24"/>
        </w:rPr>
        <w:t>w związku z innymi działaniami podejmowanymi przez uczn</w:t>
      </w:r>
      <w:r w:rsidR="002A5642">
        <w:rPr>
          <w:rFonts w:ascii="Times New Roman" w:hAnsi="Times New Roman" w:cs="Times New Roman"/>
          <w:sz w:val="24"/>
          <w:szCs w:val="24"/>
        </w:rPr>
        <w:t>iów i nauczycieli, po uzyskaniu zgody D</w:t>
      </w:r>
      <w:r w:rsidRPr="00915748">
        <w:rPr>
          <w:rFonts w:ascii="Times New Roman" w:hAnsi="Times New Roman" w:cs="Times New Roman"/>
          <w:sz w:val="24"/>
          <w:szCs w:val="24"/>
        </w:rPr>
        <w:t>yrektora Szkoły i po uprzednim poinformowaniu rodziców uczniów z minimum trzydniowym wyprzedzeniem</w:t>
      </w:r>
      <w:r w:rsidR="00D00473">
        <w:rPr>
          <w:rFonts w:ascii="Times New Roman" w:hAnsi="Times New Roman" w:cs="Times New Roman"/>
          <w:sz w:val="24"/>
          <w:szCs w:val="24"/>
        </w:rPr>
        <w:t>;</w:t>
      </w:r>
    </w:p>
    <w:p w:rsidR="008D4A1C" w:rsidRDefault="008D4A1C" w:rsidP="002A5642">
      <w:pPr>
        <w:pStyle w:val="Bezodstpw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 zdarzeń losowych dopuszcza się zmiany organ</w:t>
      </w:r>
      <w:r w:rsidR="00D00473">
        <w:rPr>
          <w:rFonts w:ascii="Times New Roman" w:hAnsi="Times New Roman" w:cs="Times New Roman"/>
          <w:sz w:val="24"/>
          <w:szCs w:val="24"/>
        </w:rPr>
        <w:t>izacyjne zajęć w dniu zdarzenia;</w:t>
      </w:r>
    </w:p>
    <w:p w:rsidR="00D00473" w:rsidRPr="00915748" w:rsidRDefault="00D00473" w:rsidP="002A5642">
      <w:pPr>
        <w:pStyle w:val="Bezodstpw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 zagrożenia epidemicznego.</w:t>
      </w:r>
    </w:p>
    <w:p w:rsidR="0084476D" w:rsidRPr="00C71BA3" w:rsidRDefault="0084476D" w:rsidP="00EF6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Default="00EF6957" w:rsidP="00EF695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="0084476D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Godzina zajęć specjalistycznych realizowanych w ramach pomocy </w:t>
      </w:r>
      <w:proofErr w:type="spellStart"/>
      <w:r w:rsidR="0084476D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="0084476D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–pedagogicznych trwa 45 minut.</w:t>
      </w:r>
    </w:p>
    <w:p w:rsidR="0084476D" w:rsidRPr="00C71BA3" w:rsidRDefault="0084476D" w:rsidP="00EF6957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4476D" w:rsidRDefault="00EF6957" w:rsidP="00EF695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6.</w:t>
      </w:r>
      <w:r w:rsidR="0084476D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Godzina zajęć rewalidacyjnych dla uczniów niepełnosprawnych trwa 60 minut.</w:t>
      </w:r>
    </w:p>
    <w:p w:rsidR="0084476D" w:rsidRPr="00C71BA3" w:rsidRDefault="0084476D" w:rsidP="00EF6957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4476D" w:rsidRDefault="00EF6957" w:rsidP="00EF695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7.</w:t>
      </w:r>
      <w:r w:rsidR="0084476D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Dopuszcza się prowadzenie zajęć rewalidacyjnych w czasie krótszym niż 60 minut, zachowując dla ucznia łączny czas tych zajęć w okresie tygodniowym.  </w:t>
      </w:r>
    </w:p>
    <w:p w:rsidR="00EF6957" w:rsidRDefault="00EF6957" w:rsidP="00EF695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F6957" w:rsidRPr="00C71BA3" w:rsidRDefault="00EF6957" w:rsidP="00EF695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8.Dopuscza się prowadzenie zajęć edukacyjnych w wymiarze do 30 minut:</w:t>
      </w:r>
    </w:p>
    <w:p w:rsidR="00EF6957" w:rsidRPr="00915748" w:rsidRDefault="00EF6957" w:rsidP="002A5642">
      <w:pPr>
        <w:pStyle w:val="Bezodstpw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915748">
        <w:rPr>
          <w:rFonts w:ascii="Times New Roman" w:hAnsi="Times New Roman" w:cs="Times New Roman"/>
          <w:sz w:val="24"/>
          <w:szCs w:val="24"/>
        </w:rPr>
        <w:t>w razie zaistnienia potrzeb</w:t>
      </w:r>
      <w:r w:rsidR="002A5642">
        <w:rPr>
          <w:rFonts w:ascii="Times New Roman" w:hAnsi="Times New Roman" w:cs="Times New Roman"/>
          <w:sz w:val="24"/>
          <w:szCs w:val="24"/>
        </w:rPr>
        <w:t>y skrócenia zajęć edukacyjnych D</w:t>
      </w:r>
      <w:r w:rsidRPr="00915748">
        <w:rPr>
          <w:rFonts w:ascii="Times New Roman" w:hAnsi="Times New Roman" w:cs="Times New Roman"/>
          <w:sz w:val="24"/>
          <w:szCs w:val="24"/>
        </w:rPr>
        <w:t>yrektor wydaje w tej sprawie zarządzenie.</w:t>
      </w:r>
    </w:p>
    <w:p w:rsidR="0084476D" w:rsidRPr="00C71BA3" w:rsidRDefault="0084476D" w:rsidP="00EF6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70F2" w:rsidRDefault="00C870F2" w:rsidP="0084476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Default="0084476D" w:rsidP="0084476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="00B4679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18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4476D" w:rsidRPr="00C71BA3" w:rsidRDefault="0084476D" w:rsidP="0084476D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1.Szkoła w zakresie realizacji zadań statutowych zapewnia uczniom możliwość korzystania z:</w:t>
      </w:r>
    </w:p>
    <w:p w:rsidR="005421A9" w:rsidRPr="00C71BA3" w:rsidRDefault="005421A9" w:rsidP="002A564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pomieszczeń do nauki z niezbędnym wyposażeniem;</w:t>
      </w:r>
    </w:p>
    <w:p w:rsidR="005421A9" w:rsidRPr="00C71BA3" w:rsidRDefault="005421A9" w:rsidP="002A564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biblioteki;</w:t>
      </w:r>
    </w:p>
    <w:p w:rsidR="005421A9" w:rsidRPr="00C71BA3" w:rsidRDefault="005421A9" w:rsidP="002A564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świetlicy;</w:t>
      </w:r>
    </w:p>
    <w:p w:rsidR="005421A9" w:rsidRPr="00C71BA3" w:rsidRDefault="00F64294" w:rsidP="002A564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uchylony</w:t>
      </w:r>
    </w:p>
    <w:p w:rsidR="005421A9" w:rsidRPr="00C71BA3" w:rsidRDefault="005421A9" w:rsidP="002A564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urządzeń sportowych i rekreacyjnych;</w:t>
      </w:r>
    </w:p>
    <w:p w:rsidR="005421A9" w:rsidRDefault="005421A9" w:rsidP="002A564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pomieszczeń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sanitarno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higienicznych i szatni.</w:t>
      </w:r>
    </w:p>
    <w:p w:rsidR="005421A9" w:rsidRDefault="005421A9" w:rsidP="005421A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21A9" w:rsidRDefault="00276CBB" w:rsidP="005421A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2.Uchylony</w:t>
      </w:r>
    </w:p>
    <w:p w:rsidR="005421A9" w:rsidRDefault="005421A9" w:rsidP="005421A9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§ 19.</w:t>
      </w:r>
    </w:p>
    <w:p w:rsidR="005421A9" w:rsidRDefault="005421A9" w:rsidP="002A5642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Szczegółową organizację nauczania, wychowania i opieki w danym roku szkolnym określa arkusz organizacji Szkoły opracowany przez Dyrektora Szkoły, z uwzględnieniem szkolnego planu nauczania, zgodnie z odrębnymi przepisami.  </w:t>
      </w:r>
    </w:p>
    <w:p w:rsidR="005421A9" w:rsidRPr="00C71BA3" w:rsidRDefault="005421A9" w:rsidP="005421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21A9" w:rsidRPr="00C71BA3" w:rsidRDefault="005421A9" w:rsidP="002A5642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Dyrektor Szkoły ustala tygodniowy rozkład zajęć, określający organizację zajęć, na podstawie zatwierdzonego arkusza organizacji oraz z uwzględnieniem zasad ochrony zdrowia i higieny pracy.  </w:t>
      </w:r>
    </w:p>
    <w:p w:rsidR="005421A9" w:rsidRPr="00C71BA3" w:rsidRDefault="005421A9" w:rsidP="005421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21A9" w:rsidRPr="00C71BA3" w:rsidRDefault="005421A9" w:rsidP="005421A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E5C30" w:rsidRDefault="00FE5C30" w:rsidP="00F97FAC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21A9" w:rsidRDefault="005421A9" w:rsidP="00F97FAC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 w:rsidR="00F97FAC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421A9" w:rsidRDefault="005421A9" w:rsidP="002A564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Nauczyciele prowadzący zajęcia w danym oddziale tworzą</w:t>
      </w:r>
      <w:r w:rsidR="00F3600D">
        <w:rPr>
          <w:rFonts w:ascii="Times New Roman" w:hAnsi="Times New Roman" w:cs="Times New Roman"/>
          <w:sz w:val="24"/>
          <w:szCs w:val="24"/>
          <w:lang w:eastAsia="pl-PL"/>
        </w:rPr>
        <w:t xml:space="preserve"> zespół, którego zadaniem jest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szczególności ustalenie zestawu programów nauczania dla danego oddziału oraz jego modyfikowanie w miarę potrzeb. </w:t>
      </w:r>
    </w:p>
    <w:p w:rsidR="005421A9" w:rsidRPr="00C71BA3" w:rsidRDefault="005421A9" w:rsidP="005421A9">
      <w:pPr>
        <w:pStyle w:val="Bezodstpw"/>
        <w:ind w:left="720" w:firstLine="4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21A9" w:rsidRDefault="005421A9" w:rsidP="002A564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Dyrektor Szkoły może tworzyć zespoły wychowawcze, zespoły przedmiotowe lub inne zespoły problemowo-zadaniowe. Pracą zespołu kieruje przewodniczący powoływany przez Dyrektora Szkoły, na wniosek zespołu.</w:t>
      </w:r>
    </w:p>
    <w:p w:rsidR="005421A9" w:rsidRPr="00C71BA3" w:rsidRDefault="005421A9" w:rsidP="005421A9">
      <w:pPr>
        <w:pStyle w:val="Bezodstpw"/>
        <w:ind w:left="720" w:firstLine="4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21A9" w:rsidRDefault="005421A9" w:rsidP="002A564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Zespoły przedmiotowe tworzą nauczyciele danego przedmiotu lub nauczyciele grupy przedmiotów. </w:t>
      </w:r>
    </w:p>
    <w:p w:rsidR="005421A9" w:rsidRPr="00C71BA3" w:rsidRDefault="005421A9" w:rsidP="005421A9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21A9" w:rsidRPr="00C71BA3" w:rsidRDefault="005421A9" w:rsidP="002A564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Do zadań zespołu przedmiotowego należy w szczególności:  </w:t>
      </w:r>
    </w:p>
    <w:p w:rsidR="00F667E0" w:rsidRPr="00C71BA3" w:rsidRDefault="00F667E0" w:rsidP="002A5642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wybór programów nauczania i współdziałanie w ich realizacji;  </w:t>
      </w:r>
    </w:p>
    <w:p w:rsidR="00F667E0" w:rsidRPr="00C71BA3" w:rsidRDefault="00F667E0" w:rsidP="002A5642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opracowanie kryteriów oceniania uczniów i badanie osiągnięć uczniów;  </w:t>
      </w:r>
    </w:p>
    <w:p w:rsidR="00F667E0" w:rsidRPr="00C71BA3" w:rsidRDefault="00F667E0" w:rsidP="002A5642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wewnątrzszkolnego doskonalenia nauczycieli oraz doradztwa metodycznego dla początkujących nauczycieli; </w:t>
      </w:r>
    </w:p>
    <w:p w:rsidR="00F667E0" w:rsidRPr="00C71BA3" w:rsidRDefault="00F3600D" w:rsidP="002A5642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współdziałanie w </w:t>
      </w:r>
      <w:r w:rsidR="00F667E0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organizowaniu pracowni przedmiotowych, a także w uzupełnianiu ich wyposażenia.  </w:t>
      </w:r>
    </w:p>
    <w:p w:rsidR="005421A9" w:rsidRDefault="00F667E0" w:rsidP="005421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421A9" w:rsidRDefault="005421A9" w:rsidP="002A564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Do zadań zespołu wychowawczego należy analizowanie i rozwiązywanie problemów </w:t>
      </w:r>
      <w:proofErr w:type="spellStart"/>
      <w:r w:rsidRPr="00C71BA3">
        <w:rPr>
          <w:rFonts w:ascii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- wychowawczych.  </w:t>
      </w:r>
    </w:p>
    <w:p w:rsidR="005421A9" w:rsidRPr="00C71BA3" w:rsidRDefault="005421A9" w:rsidP="005421A9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21A9" w:rsidRDefault="005421A9" w:rsidP="002A564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W skład zespołu wychowawczego wchodzą: pedagog szkolny oraz przedstawiciele nauczycieli poszczególnych etapów edukacyjnych.</w:t>
      </w:r>
    </w:p>
    <w:p w:rsidR="0084476D" w:rsidRDefault="0084476D" w:rsidP="0084476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F3B2D" w:rsidRPr="00A06175" w:rsidRDefault="008F3B2D" w:rsidP="008F3B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175"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1.W Szkole działa biblioteka szkolna: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1) biblioteka jest interdyscyplinarną pracownią ogólnoszkolną (centrum dydaktycznym),</w:t>
      </w:r>
    </w:p>
    <w:p w:rsidR="008F3B2D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służącą do realizacji potrzeb i zainteresowań uczniów, zadań dydaktyczno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6175">
        <w:rPr>
          <w:rFonts w:ascii="Times New Roman" w:hAnsi="Times New Roman" w:cs="Times New Roman"/>
          <w:sz w:val="24"/>
          <w:szCs w:val="24"/>
        </w:rPr>
        <w:t>wychowawczych Szkoły, doskonalenia warsztatu pracy nauczycieli,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175">
        <w:rPr>
          <w:rFonts w:ascii="Times New Roman" w:hAnsi="Times New Roman" w:cs="Times New Roman"/>
          <w:sz w:val="24"/>
          <w:szCs w:val="24"/>
        </w:rPr>
        <w:t>popularyzowaniu wiedzy pedagogicznej wśród rodziców;</w:t>
      </w:r>
    </w:p>
    <w:p w:rsidR="00B4679E" w:rsidRPr="00A06175" w:rsidRDefault="00B4679E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2) użytkownikami biblioteki są uczniowie, nauczyciele i inni pracownicy Szkoły oraz</w:t>
      </w:r>
    </w:p>
    <w:p w:rsidR="008F3B2D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rodzice – zobowiązani do przestrzegania regulaminu biblioteki;</w:t>
      </w:r>
    </w:p>
    <w:p w:rsidR="00B4679E" w:rsidRPr="00A06175" w:rsidRDefault="00B4679E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3) biblioteka umożliwia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a) wypożyczanie książek poza bibliotekę,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lastRenderedPageBreak/>
        <w:t xml:space="preserve">b) korzystanie ze zbiorów w </w:t>
      </w:r>
      <w:r>
        <w:rPr>
          <w:rFonts w:ascii="Times New Roman" w:hAnsi="Times New Roman" w:cs="Times New Roman"/>
          <w:sz w:val="24"/>
          <w:szCs w:val="24"/>
        </w:rPr>
        <w:t>pomieszczeniu biblioteki</w:t>
      </w:r>
      <w:r w:rsidRPr="00A06175">
        <w:rPr>
          <w:rFonts w:ascii="Times New Roman" w:hAnsi="Times New Roman" w:cs="Times New Roman"/>
          <w:sz w:val="24"/>
          <w:szCs w:val="24"/>
        </w:rPr>
        <w:t>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c) prowadzenie zajęć dydaktycznych z uczniami, w szczególności zajęć edukacji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czytelniczo – medialnej,</w:t>
      </w:r>
    </w:p>
    <w:p w:rsidR="008F3B2D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d) korzystanie z</w:t>
      </w:r>
      <w:r>
        <w:rPr>
          <w:rFonts w:ascii="Times New Roman" w:hAnsi="Times New Roman" w:cs="Times New Roman"/>
          <w:sz w:val="24"/>
          <w:szCs w:val="24"/>
        </w:rPr>
        <w:t xml:space="preserve"> Internetowego </w:t>
      </w:r>
      <w:r w:rsidRPr="00A06175">
        <w:rPr>
          <w:rFonts w:ascii="Times New Roman" w:hAnsi="Times New Roman" w:cs="Times New Roman"/>
          <w:sz w:val="24"/>
          <w:szCs w:val="24"/>
        </w:rPr>
        <w:t xml:space="preserve">Centrum </w:t>
      </w:r>
      <w:r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A06175">
        <w:rPr>
          <w:rFonts w:ascii="Times New Roman" w:hAnsi="Times New Roman" w:cs="Times New Roman"/>
          <w:sz w:val="24"/>
          <w:szCs w:val="24"/>
        </w:rPr>
        <w:t>Multimedialne</w:t>
      </w:r>
      <w:r>
        <w:rPr>
          <w:rFonts w:ascii="Times New Roman" w:hAnsi="Times New Roman" w:cs="Times New Roman"/>
          <w:sz w:val="24"/>
          <w:szCs w:val="24"/>
        </w:rPr>
        <w:t>j.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2.Zadaniem biblioteki szkolnej jest :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1) wspomaganie procesu nauczania i wychowania;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2) tworzenie warunków do efektywnego posługiwania się technologiami informacyjno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6175">
        <w:rPr>
          <w:rFonts w:ascii="Times New Roman" w:hAnsi="Times New Roman" w:cs="Times New Roman"/>
          <w:sz w:val="24"/>
          <w:szCs w:val="24"/>
        </w:rPr>
        <w:t>komunikacyjnymi;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3) rozwijanie potrzeb i zainteresowań uczniów poprzez podejmowanie działań popularyzujących czytelnictwo i kultur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06175">
        <w:rPr>
          <w:rFonts w:ascii="Times New Roman" w:hAnsi="Times New Roman" w:cs="Times New Roman"/>
          <w:sz w:val="24"/>
          <w:szCs w:val="24"/>
        </w:rPr>
        <w:t>, takich jak: organizowanie konkursów, wystaw tematycznych, imprez i warsztatów czytelniczych oraz indywidualną pracę z uczniem;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4) wspieranie inicjatyw twórczych uczniów;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5) przygotowanie uczniów do samokształcenia poprzez tworzenie warunków do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poszukiwania i porządkowania informacji z różnych źródeł;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6) realizowanie edukacji czytelniczo-medialnej;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7) popularyzacja wiedzy pedagogicznej i wspieranie pracy nauczycieli i rodziców;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8) gromadzenie i udostępnianie książek, materiałów bibliotecznych oraz podręczników, materiałów edukacyjnych i ćwiczeniowych;</w:t>
      </w:r>
    </w:p>
    <w:p w:rsidR="008F3B2D" w:rsidRDefault="008F3B2D" w:rsidP="008F3B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75">
        <w:rPr>
          <w:rFonts w:ascii="Times New Roman" w:hAnsi="Times New Roman" w:cs="Times New Roman"/>
          <w:sz w:val="24"/>
          <w:szCs w:val="24"/>
        </w:rPr>
        <w:t xml:space="preserve">9) </w:t>
      </w:r>
      <w:r w:rsidRPr="00A061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inwentaryzacji księgozbioru, z uwzględnieniem przepisów wydanych na podstawie art. 27 ust. 6 ustawy z 27 czerwca 1997 r. o bibliotekach.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3. Biblioteka szkolna działa na podstawie:</w:t>
      </w:r>
    </w:p>
    <w:p w:rsidR="008F3B2D" w:rsidRDefault="008F3B2D" w:rsidP="008F3B2D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06175">
        <w:rPr>
          <w:rFonts w:ascii="Times New Roman" w:hAnsi="Times New Roman" w:cs="Times New Roman"/>
          <w:sz w:val="24"/>
          <w:szCs w:val="24"/>
        </w:rPr>
        <w:t>egulaminu biblioteki;</w:t>
      </w:r>
    </w:p>
    <w:p w:rsidR="008F3B2D" w:rsidRPr="00A06175" w:rsidRDefault="008F3B2D" w:rsidP="008F3B2D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Regulaminu Internetowego </w:t>
      </w:r>
      <w:r w:rsidRPr="00A06175">
        <w:rPr>
          <w:rFonts w:ascii="Times New Roman" w:hAnsi="Times New Roman" w:cs="Times New Roman"/>
          <w:sz w:val="24"/>
          <w:szCs w:val="24"/>
        </w:rPr>
        <w:t xml:space="preserve">Centrum </w:t>
      </w:r>
      <w:r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A06175">
        <w:rPr>
          <w:rFonts w:ascii="Times New Roman" w:hAnsi="Times New Roman" w:cs="Times New Roman"/>
          <w:sz w:val="24"/>
          <w:szCs w:val="24"/>
        </w:rPr>
        <w:t>Multimedialne</w:t>
      </w:r>
      <w:r>
        <w:rPr>
          <w:rFonts w:ascii="Times New Roman" w:hAnsi="Times New Roman" w:cs="Times New Roman"/>
          <w:sz w:val="24"/>
          <w:szCs w:val="24"/>
        </w:rPr>
        <w:t>j;</w:t>
      </w:r>
    </w:p>
    <w:p w:rsidR="008F3B2D" w:rsidRDefault="008F3B2D" w:rsidP="008F3B2D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06175">
        <w:rPr>
          <w:rFonts w:ascii="Times New Roman" w:hAnsi="Times New Roman" w:cs="Times New Roman"/>
          <w:sz w:val="24"/>
          <w:szCs w:val="24"/>
        </w:rPr>
        <w:t>egulamin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06175">
        <w:rPr>
          <w:rFonts w:ascii="Times New Roman" w:hAnsi="Times New Roman" w:cs="Times New Roman"/>
          <w:sz w:val="24"/>
          <w:szCs w:val="24"/>
        </w:rPr>
        <w:t xml:space="preserve"> korzystania z podręczników lub materiałów edukacyjnych.</w:t>
      </w:r>
    </w:p>
    <w:p w:rsidR="008F3B2D" w:rsidRPr="008F3B2D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8F3B2D" w:rsidRDefault="008F3B2D" w:rsidP="008F3B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2D">
        <w:rPr>
          <w:rFonts w:ascii="Times New Roman" w:hAnsi="Times New Roman" w:cs="Times New Roman"/>
          <w:sz w:val="24"/>
          <w:szCs w:val="24"/>
        </w:rPr>
        <w:t>Godziny pracy biblioteki szkolnej są dostosowane do potrzeb uczniów.</w:t>
      </w:r>
    </w:p>
    <w:p w:rsidR="008F3B2D" w:rsidRPr="008F3B2D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 xml:space="preserve">5. Biblioteka szkolna współpracuje: </w:t>
      </w: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1) z uczniami w zakresie: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a) poradnictwa w wyborach książkowych, rozwijania zainteresowań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175">
        <w:rPr>
          <w:rFonts w:ascii="Times New Roman" w:hAnsi="Times New Roman" w:cs="Times New Roman"/>
          <w:sz w:val="24"/>
          <w:szCs w:val="24"/>
        </w:rPr>
        <w:t>czytelniczych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6175">
        <w:rPr>
          <w:rFonts w:ascii="Times New Roman" w:hAnsi="Times New Roman" w:cs="Times New Roman"/>
          <w:sz w:val="24"/>
          <w:szCs w:val="24"/>
        </w:rPr>
        <w:t xml:space="preserve"> motywowania uczniów do udziału w różnych konkursach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b) rozwijani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6175">
        <w:rPr>
          <w:rFonts w:ascii="Times New Roman" w:hAnsi="Times New Roman" w:cs="Times New Roman"/>
          <w:sz w:val="24"/>
          <w:szCs w:val="24"/>
        </w:rPr>
        <w:t xml:space="preserve"> wszechstronnych zainteresowań uczniów (indywidualnie oraz </w:t>
      </w:r>
      <w:r>
        <w:rPr>
          <w:rFonts w:ascii="Times New Roman" w:hAnsi="Times New Roman" w:cs="Times New Roman"/>
          <w:sz w:val="24"/>
          <w:szCs w:val="24"/>
        </w:rPr>
        <w:t xml:space="preserve">podczas </w:t>
      </w:r>
      <w:r w:rsidRPr="00A06175">
        <w:rPr>
          <w:rFonts w:ascii="Times New Roman" w:hAnsi="Times New Roman" w:cs="Times New Roman"/>
          <w:sz w:val="24"/>
          <w:szCs w:val="24"/>
        </w:rPr>
        <w:t>zaję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06175">
        <w:rPr>
          <w:rFonts w:ascii="Times New Roman" w:hAnsi="Times New Roman" w:cs="Times New Roman"/>
          <w:sz w:val="24"/>
          <w:szCs w:val="24"/>
        </w:rPr>
        <w:t>),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c) spotka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A06175">
        <w:rPr>
          <w:rFonts w:ascii="Times New Roman" w:hAnsi="Times New Roman" w:cs="Times New Roman"/>
          <w:sz w:val="24"/>
          <w:szCs w:val="24"/>
        </w:rPr>
        <w:t xml:space="preserve"> w ramach Koła Przyjaciół Biblioteki, 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d) inspirowani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6175">
        <w:rPr>
          <w:rFonts w:ascii="Times New Roman" w:hAnsi="Times New Roman" w:cs="Times New Roman"/>
          <w:sz w:val="24"/>
          <w:szCs w:val="24"/>
        </w:rPr>
        <w:t xml:space="preserve"> czytelnictwa poprzez organizację konkursów,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175">
        <w:rPr>
          <w:rFonts w:ascii="Times New Roman" w:hAnsi="Times New Roman" w:cs="Times New Roman"/>
          <w:sz w:val="24"/>
          <w:szCs w:val="24"/>
        </w:rPr>
        <w:t>imprez bibliotecznych, wystaw,</w:t>
      </w:r>
    </w:p>
    <w:p w:rsidR="008F3B2D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e) włączani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6175">
        <w:rPr>
          <w:rFonts w:ascii="Times New Roman" w:hAnsi="Times New Roman" w:cs="Times New Roman"/>
          <w:sz w:val="24"/>
          <w:szCs w:val="24"/>
        </w:rPr>
        <w:t xml:space="preserve"> uczniów w organizację różnorodnych działań;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2) z rodzicami w zakresie: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a) udostępniania dokumentów szkolnych,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b) zapoznani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6175">
        <w:rPr>
          <w:rFonts w:ascii="Times New Roman" w:hAnsi="Times New Roman" w:cs="Times New Roman"/>
          <w:sz w:val="24"/>
          <w:szCs w:val="24"/>
        </w:rPr>
        <w:t xml:space="preserve"> z dokumentacją dotyczącą zasad korzystania z podręczników,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c) popularyzowani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6175">
        <w:rPr>
          <w:rFonts w:ascii="Times New Roman" w:hAnsi="Times New Roman" w:cs="Times New Roman"/>
          <w:sz w:val="24"/>
          <w:szCs w:val="24"/>
        </w:rPr>
        <w:t xml:space="preserve"> literatury z zakresu pedagogiki i wychowania,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d) włączeni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6175">
        <w:rPr>
          <w:rFonts w:ascii="Times New Roman" w:hAnsi="Times New Roman" w:cs="Times New Roman"/>
          <w:sz w:val="24"/>
          <w:szCs w:val="24"/>
        </w:rPr>
        <w:t xml:space="preserve"> rodziców w organizację imprez szkolnych,</w:t>
      </w:r>
    </w:p>
    <w:p w:rsidR="008F3B2D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e) dofinansowani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6175">
        <w:rPr>
          <w:rFonts w:ascii="Times New Roman" w:hAnsi="Times New Roman" w:cs="Times New Roman"/>
          <w:sz w:val="24"/>
          <w:szCs w:val="24"/>
        </w:rPr>
        <w:t xml:space="preserve"> przez Radę Rodziców księgozbioru biblioteki oraz zakup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06175">
        <w:rPr>
          <w:rFonts w:ascii="Times New Roman" w:hAnsi="Times New Roman" w:cs="Times New Roman"/>
          <w:sz w:val="24"/>
          <w:szCs w:val="24"/>
        </w:rPr>
        <w:t xml:space="preserve"> nagród książkowych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 xml:space="preserve">3) z nauczycielami przedmiotów w zakresie: 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a) udostępniania materiałów edukacyjnych na zajęcia przedmiotowe,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lastRenderedPageBreak/>
        <w:t>b) organizacji wspólnych przedsięwzięć i projektów,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 xml:space="preserve">c) rozbudzania i rozwijania potrzeb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A06175">
        <w:rPr>
          <w:rFonts w:ascii="Times New Roman" w:hAnsi="Times New Roman" w:cs="Times New Roman"/>
          <w:sz w:val="24"/>
          <w:szCs w:val="24"/>
        </w:rPr>
        <w:t xml:space="preserve"> zainteresowań czytelniczych uczniów,</w:t>
      </w:r>
    </w:p>
    <w:p w:rsidR="008F3B2D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d) popularyzacji literatury metodycznej i pedagogicznej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4) z wychowawcami klas w zakresie: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a) kształcenia nawyków czytelniczych uczniów,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b) informowania o stanie czytelnictwa klasy,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c) współorganizacji projektów oraz innych działań,</w:t>
      </w:r>
    </w:p>
    <w:p w:rsidR="008F3B2D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d) egzekwowania postanowień regulamin</w:t>
      </w:r>
      <w:r>
        <w:rPr>
          <w:rFonts w:ascii="Times New Roman" w:hAnsi="Times New Roman" w:cs="Times New Roman"/>
          <w:sz w:val="24"/>
          <w:szCs w:val="24"/>
        </w:rPr>
        <w:t xml:space="preserve">ów obowiązujących w </w:t>
      </w:r>
      <w:r w:rsidRPr="00A06175">
        <w:rPr>
          <w:rFonts w:ascii="Times New Roman" w:hAnsi="Times New Roman" w:cs="Times New Roman"/>
          <w:sz w:val="24"/>
          <w:szCs w:val="24"/>
        </w:rPr>
        <w:t>bibliote</w:t>
      </w:r>
      <w:r>
        <w:rPr>
          <w:rFonts w:ascii="Times New Roman" w:hAnsi="Times New Roman" w:cs="Times New Roman"/>
          <w:sz w:val="24"/>
          <w:szCs w:val="24"/>
        </w:rPr>
        <w:t>ce;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5) z innymi bibliotekami w zakresie: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a) organizowania imprez czytelniczych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b) wymiany wiedzy i doświadczeń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c) przekazywania informacji o wydarzeniach czytelniczych i kulturalnych w danych placówkach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d) udostępniania zbiorów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FAC" w:rsidRDefault="00F97FAC" w:rsidP="008F3B2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97FAC" w:rsidRDefault="00F97FAC" w:rsidP="00F97FAC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2190C" w:rsidRPr="00C71BA3" w:rsidRDefault="0072190C" w:rsidP="0072190C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8AE" w:rsidRPr="00C71BA3" w:rsidRDefault="00BD38AE" w:rsidP="00BD38A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7B61" w:rsidRDefault="00A07B61" w:rsidP="00A07B6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2</w:t>
      </w:r>
      <w:r w:rsidR="008D4A1C">
        <w:rPr>
          <w:rFonts w:ascii="Times New Roman" w:hAnsi="Times New Roman" w:cs="Times New Roman"/>
          <w:sz w:val="24"/>
          <w:szCs w:val="24"/>
          <w:lang w:eastAsia="pl-PL"/>
        </w:rPr>
        <w:t>2.</w:t>
      </w:r>
    </w:p>
    <w:p w:rsidR="007B1A44" w:rsidRDefault="00A07B61" w:rsidP="00F6429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F64294">
        <w:rPr>
          <w:rFonts w:ascii="Times New Roman" w:hAnsi="Times New Roman" w:cs="Times New Roman"/>
          <w:sz w:val="24"/>
          <w:szCs w:val="24"/>
          <w:lang w:eastAsia="pl-PL"/>
        </w:rPr>
        <w:t xml:space="preserve">Uchylony </w:t>
      </w:r>
    </w:p>
    <w:p w:rsidR="00B4679E" w:rsidRPr="0094427C" w:rsidRDefault="007B1A44" w:rsidP="00F6429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F64294">
        <w:rPr>
          <w:rFonts w:ascii="Times New Roman" w:hAnsi="Times New Roman" w:cs="Times New Roman"/>
          <w:sz w:val="24"/>
          <w:szCs w:val="24"/>
          <w:lang w:eastAsia="pl-PL"/>
        </w:rPr>
        <w:t>Uchylony</w:t>
      </w:r>
      <w:r w:rsidR="00F64294" w:rsidRPr="0094427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B5962" w:rsidRDefault="00CB5962" w:rsidP="00CB596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64294" w:rsidRDefault="00F64294" w:rsidP="00CB596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64294" w:rsidRDefault="00F64294" w:rsidP="00CB596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5962" w:rsidRDefault="00CB5962" w:rsidP="00CB596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23.</w:t>
      </w: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Dla uczniów, którzy muszą dłużej przebywać w Szkole przed zajęciami lub po ich zakończeniu ze względu na czas pracy ich rodziców Szkoła organizuje opiekę w świetlicy.  </w:t>
      </w: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W świetlicy prowadzone są zajęcia w grupach wychowawczych.</w:t>
      </w: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Na zajęciach świetlicowych w Szkole pod opieką jednego wychowawcy może pozostawać nie więcej niż 25 uczniów.  </w:t>
      </w: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Uczniowie przyjmowani są do świetlicy na wniosek rodziców.  </w:t>
      </w: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Celem działalności świetlicy jest zapewnienie uczniom zorganizowanej opieki, pomocy w nauce, warunków do nauki własnej, wypoczynku i rekreacji.</w:t>
      </w: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świetlicy prowadzi się w szczególności następujące zajęcia: </w:t>
      </w:r>
    </w:p>
    <w:p w:rsidR="00CB5962" w:rsidRPr="00C71BA3" w:rsidRDefault="00CB5962" w:rsidP="002A5642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rozwijające zainteresowania i uzdolnienia uczniów;  </w:t>
      </w:r>
    </w:p>
    <w:p w:rsidR="00CB5962" w:rsidRPr="00C71BA3" w:rsidRDefault="00CB5962" w:rsidP="002A5642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zapewniające prawidłowy rozwój fizyczny;  </w:t>
      </w:r>
    </w:p>
    <w:p w:rsidR="00CB5962" w:rsidRPr="00C71BA3" w:rsidRDefault="00CB5962" w:rsidP="002A5642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zapewniające odrabianie lekcji.  </w:t>
      </w: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Szczegółowe zasady korzystani</w:t>
      </w:r>
      <w:r w:rsidR="00DB28CE">
        <w:rPr>
          <w:rFonts w:ascii="Times New Roman" w:hAnsi="Times New Roman" w:cs="Times New Roman"/>
          <w:sz w:val="24"/>
          <w:szCs w:val="24"/>
          <w:lang w:eastAsia="pl-PL"/>
        </w:rPr>
        <w:t>a uczniów ze świetlicy określa Regulamin Ś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wietlicy</w:t>
      </w:r>
      <w:r w:rsidR="00DB28CE">
        <w:rPr>
          <w:rFonts w:ascii="Times New Roman" w:hAnsi="Times New Roman" w:cs="Times New Roman"/>
          <w:sz w:val="24"/>
          <w:szCs w:val="24"/>
          <w:lang w:eastAsia="pl-PL"/>
        </w:rPr>
        <w:t xml:space="preserve"> Szkolnej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64294" w:rsidRDefault="00F64294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5962" w:rsidRDefault="00CB5962" w:rsidP="00826F1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5962" w:rsidRDefault="00CB5962" w:rsidP="00CB596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§ 24.</w:t>
      </w: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Szkole jest zorganizowana stołówka w celu wspierania prawidłowego rozwoju uczniów. </w:t>
      </w: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Warunki korzystania ze stołówki i wysokość opłat za posiłki ustala Dyrektor Szkoły w porozumieniu z organem prowadzącym Szkołę.</w:t>
      </w: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602EE" w:rsidRDefault="009602EE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602EE" w:rsidRDefault="009602EE" w:rsidP="009602E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602EE" w:rsidRDefault="009602EE" w:rsidP="009602E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25.</w:t>
      </w:r>
    </w:p>
    <w:p w:rsidR="009602EE" w:rsidRPr="00C71BA3" w:rsidRDefault="009602EE" w:rsidP="009602E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960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Podstawowymi formami działal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</w:rPr>
        <w:t>ności dydaktyczno-wychowawczej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zkoły są:</w:t>
      </w:r>
    </w:p>
    <w:p w:rsidR="009602EE" w:rsidRDefault="002A5642" w:rsidP="002A5642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obowiązkowe zajęcia edukacyjne:</w:t>
      </w:r>
    </w:p>
    <w:p w:rsidR="009602EE" w:rsidRPr="00C71BA3" w:rsidRDefault="009602EE" w:rsidP="002A5642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zajęcia z języka obcego nowożytnego innego niż język obcy nowożytny nauczany w ramach obowiązkowych zajęć edukacyjnych, o których mowa w</w:t>
      </w:r>
      <w:r w:rsidR="003A4AFA">
        <w:rPr>
          <w:rFonts w:ascii="Times New Roman" w:hAnsi="Times New Roman" w:cs="Times New Roman"/>
          <w:sz w:val="24"/>
          <w:szCs w:val="24"/>
          <w:lang w:eastAsia="pl-PL"/>
        </w:rPr>
        <w:t>§25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1,</w:t>
      </w:r>
    </w:p>
    <w:p w:rsidR="009602EE" w:rsidRPr="00C71BA3" w:rsidRDefault="009602EE" w:rsidP="002A5642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dodatkowe zajęcia edukacyjne, do których zalicza się:</w:t>
      </w:r>
    </w:p>
    <w:p w:rsidR="009602EE" w:rsidRPr="00C71BA3" w:rsidRDefault="009602EE" w:rsidP="002A5642">
      <w:pPr>
        <w:pStyle w:val="Bezodstpw"/>
        <w:numPr>
          <w:ilvl w:val="0"/>
          <w:numId w:val="1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zajęcia rewalidacyjn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</w:rPr>
        <w:t>e dla uczniów niepełnosprawnych,</w:t>
      </w:r>
    </w:p>
    <w:p w:rsidR="009602EE" w:rsidRPr="00C71BA3" w:rsidRDefault="009602EE" w:rsidP="002A5642">
      <w:pPr>
        <w:pStyle w:val="Bezodstpw"/>
        <w:numPr>
          <w:ilvl w:val="0"/>
          <w:numId w:val="1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zajęcia prowadzone w ramach pomo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</w:rPr>
        <w:t>cy psychologiczno-pedagogicznej,</w:t>
      </w:r>
    </w:p>
    <w:p w:rsidR="009602EE" w:rsidRPr="00C71BA3" w:rsidRDefault="009602EE" w:rsidP="002A5642">
      <w:pPr>
        <w:pStyle w:val="Bezodstpw"/>
        <w:numPr>
          <w:ilvl w:val="0"/>
          <w:numId w:val="1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zajęcia rozwijające zainteresowania i uzdolnienia uczniów, w szczególności w celu kształtowani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</w:rPr>
        <w:t>a ich aktywności i kreatywności,</w:t>
      </w:r>
    </w:p>
    <w:p w:rsidR="009602EE" w:rsidRPr="00C71BA3" w:rsidRDefault="009602EE" w:rsidP="002A5642">
      <w:pPr>
        <w:pStyle w:val="Bezodstpw"/>
        <w:numPr>
          <w:ilvl w:val="0"/>
          <w:numId w:val="1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zajęcia z zakresu doradztwa zawodowego.</w:t>
      </w:r>
    </w:p>
    <w:p w:rsidR="009602EE" w:rsidRPr="00C71BA3" w:rsidRDefault="009602EE" w:rsidP="009602E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602EE" w:rsidRPr="00C71BA3" w:rsidRDefault="009602EE" w:rsidP="009602E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Formami działalności dydaktyczno-wychowaw</w:t>
      </w:r>
      <w:r w:rsidR="002A5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czej 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są także zajęcia z religii lub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etyki oraz zajęcia przygotowania do życia w rodzinie.</w:t>
      </w: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A4C" w:rsidRDefault="00866A4C" w:rsidP="009602E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D7DB8" w:rsidRDefault="002D7DB8" w:rsidP="009602E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602EE" w:rsidRDefault="009602EE" w:rsidP="009602E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26</w:t>
      </w:r>
      <w:r w:rsidR="00C631E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602EE" w:rsidRPr="00C71BA3" w:rsidRDefault="00595E4B" w:rsidP="009602E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9602EE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może organizować zajęcia pozalekcyjne, które wspomogą proces wychowania oraz pomogą uczniom rozwijać pasje, które wykorzystają w dorosłym życiu. Zajęcia te są dodatkową i dobrowolną formą pracy wychowawczej, która niesie za sobą takie korzyści jak: </w:t>
      </w:r>
    </w:p>
    <w:p w:rsidR="009602EE" w:rsidRPr="00C71BA3" w:rsidRDefault="009602EE" w:rsidP="002A5642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kształtowanie osobowości ucznia; </w:t>
      </w:r>
    </w:p>
    <w:p w:rsidR="009602EE" w:rsidRPr="00C71BA3" w:rsidRDefault="009602EE" w:rsidP="002A5642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rozwijanie jego zainteresowań; </w:t>
      </w:r>
    </w:p>
    <w:p w:rsidR="009602EE" w:rsidRPr="00C71BA3" w:rsidRDefault="009602EE" w:rsidP="002A5642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spędzenie wolnego czasu w grupie kolegów i koleżanek;</w:t>
      </w:r>
    </w:p>
    <w:p w:rsidR="009602EE" w:rsidRPr="00C71BA3" w:rsidRDefault="009602EE" w:rsidP="002A5642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zabawa i rozrywka.  </w:t>
      </w:r>
    </w:p>
    <w:p w:rsidR="009602EE" w:rsidRDefault="009602EE" w:rsidP="009602E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:rsidR="009602EE" w:rsidRDefault="009602EE" w:rsidP="009602E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631E0" w:rsidRDefault="00C631E0" w:rsidP="00C631E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27.</w:t>
      </w:r>
    </w:p>
    <w:p w:rsidR="00C631E0" w:rsidRPr="00C71BA3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 działa wewnątrzszkolny system doradztwa zawodowego.</w:t>
      </w:r>
    </w:p>
    <w:p w:rsidR="002A5642" w:rsidRDefault="002A5642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31E0" w:rsidRPr="00C71BA3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C631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Zajęcia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 zakresu doradztwa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zawodowego są realizowane niezależnie od pomocy w wyborze kierunku  kształcenia i zawodu udzielanej uczniom w zakresie zajęć prowadzonych w ramach pomocy psychologiczno-pedagogicznej. </w:t>
      </w:r>
    </w:p>
    <w:p w:rsidR="00C631E0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31E0" w:rsidRPr="00C71BA3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C631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Zajęcia z doradztwa zawodowego są realizowane w ilości minimum 10 godzin w </w:t>
      </w:r>
      <w:r w:rsidR="007657C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danej klasie w danym roku szkolnym.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631E0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31E0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76CBB" w:rsidRDefault="00276CBB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31E0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31E0" w:rsidRDefault="00C631E0" w:rsidP="00C631E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§ 28.</w:t>
      </w:r>
    </w:p>
    <w:p w:rsidR="00C631E0" w:rsidRPr="00C71BA3" w:rsidRDefault="00C631E0" w:rsidP="00C631E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DB28CE">
        <w:rPr>
          <w:rFonts w:ascii="Times New Roman" w:hAnsi="Times New Roman" w:cs="Times New Roman"/>
          <w:sz w:val="24"/>
          <w:szCs w:val="24"/>
          <w:lang w:eastAsia="pl-PL"/>
        </w:rPr>
        <w:t>W S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zkole w ramach działań Samorządu Uczniowskiego może funkcjonować Szkolny Klub Wolontariusza. </w:t>
      </w:r>
    </w:p>
    <w:p w:rsidR="00C631E0" w:rsidRDefault="00C631E0" w:rsidP="00C631E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631E0" w:rsidRPr="00C71BA3" w:rsidRDefault="00C631E0" w:rsidP="00C631E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631E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Zasady rekrutacji uczniów do Szkolnego Klubu Wolontariusza, zakres jego działania, prawa i obowiązki wolontariusza określa regulamin.   </w:t>
      </w:r>
    </w:p>
    <w:p w:rsidR="00C631E0" w:rsidRDefault="00C631E0" w:rsidP="00C631E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631E0" w:rsidRPr="00C71BA3" w:rsidRDefault="00C631E0" w:rsidP="00C631E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C631E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Celem tej działalności jest: </w:t>
      </w:r>
    </w:p>
    <w:p w:rsidR="00C631E0" w:rsidRPr="00C71BA3" w:rsidRDefault="00C631E0" w:rsidP="002A5642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zwiększenie aktywności społecznej uczniów;  </w:t>
      </w:r>
    </w:p>
    <w:p w:rsidR="00C631E0" w:rsidRPr="00C71BA3" w:rsidRDefault="00C631E0" w:rsidP="002A5642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umożliwienie podejmowania działań przez uczniów na rzecz innych osób potrzebujących pomocy; </w:t>
      </w:r>
    </w:p>
    <w:p w:rsidR="00C631E0" w:rsidRPr="00C71BA3" w:rsidRDefault="00C631E0" w:rsidP="002A5642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wspieranie działań uczniów na rzecz ochrony środowiska i dziedzictwa przyrodniczego, ze szczególnym uwzględnieniem opieki nad zwierzętami; </w:t>
      </w:r>
    </w:p>
    <w:p w:rsidR="00C631E0" w:rsidRPr="00C71BA3" w:rsidRDefault="00C631E0" w:rsidP="002A5642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kształtowanie u uczniów umiejętności działania zespołowego; </w:t>
      </w:r>
    </w:p>
    <w:p w:rsidR="00C631E0" w:rsidRPr="00C71BA3" w:rsidRDefault="00C631E0" w:rsidP="002A5642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nawiązanie współpracy ze stowarzyszeniami, fundacjami, instytucjami wspierającymi akcje charytatywne. </w:t>
      </w:r>
    </w:p>
    <w:p w:rsidR="00C631E0" w:rsidRDefault="00C631E0" w:rsidP="00C631E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631E0" w:rsidRPr="00C71BA3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C631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Wolontariat w szkole działa w oparciu o zasadę dobrowolno</w:t>
      </w:r>
      <w:r w:rsidR="002A564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ści, w porozumieniu z rodzicam</w:t>
      </w:r>
      <w:r w:rsidR="001F345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uczniów.</w:t>
      </w:r>
    </w:p>
    <w:p w:rsidR="00C631E0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0382F" w:rsidRDefault="0020382F" w:rsidP="0020382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31E0" w:rsidRDefault="00C631E0" w:rsidP="0020382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29.</w:t>
      </w: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244B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współdziała z rodzicami uczniów w zakresie nauczania, wychowania i opieki. </w:t>
      </w: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244B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Formami współdziałania Szkoły z rodzicami uczniów są:  </w:t>
      </w:r>
    </w:p>
    <w:p w:rsidR="00244BD5" w:rsidRPr="00C71BA3" w:rsidRDefault="00244BD5" w:rsidP="002A564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zebrania ogólne z Dyrektorem Szkoły; </w:t>
      </w:r>
    </w:p>
    <w:p w:rsidR="00244BD5" w:rsidRPr="00C71BA3" w:rsidRDefault="00244BD5" w:rsidP="002A564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zebrania oddziałowe z wychowawcami;  </w:t>
      </w:r>
    </w:p>
    <w:p w:rsidR="00244BD5" w:rsidRPr="00C71BA3" w:rsidRDefault="00244BD5" w:rsidP="002A564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konsultacje i rozmowy indywidualne z Dyrektorem Szkoły, wychowawcą lub nauczycielami;</w:t>
      </w:r>
    </w:p>
    <w:p w:rsidR="00244BD5" w:rsidRPr="00C71BA3" w:rsidRDefault="00244BD5" w:rsidP="002A564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otwarte;  </w:t>
      </w:r>
    </w:p>
    <w:p w:rsidR="00244BD5" w:rsidRPr="00C71BA3" w:rsidRDefault="00244BD5" w:rsidP="002A564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w uroczystościach szkolnych; </w:t>
      </w:r>
    </w:p>
    <w:p w:rsidR="00244BD5" w:rsidRPr="00C71BA3" w:rsidRDefault="00244BD5" w:rsidP="002A564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kontakt telefoniczny lub elektroniczny po podaniu przez rodziców adresu poczty elektronicznej;</w:t>
      </w:r>
    </w:p>
    <w:p w:rsidR="00244BD5" w:rsidRPr="00C71BA3" w:rsidRDefault="00DB28CE" w:rsidP="002A564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informacje pisemne;</w:t>
      </w:r>
    </w:p>
    <w:p w:rsidR="00244BD5" w:rsidRDefault="00DB28CE" w:rsidP="002A564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pomoc rodziców w organizacji</w:t>
      </w:r>
      <w:r w:rsidR="00244BD5"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przebiegu imprez i wycieczek.</w:t>
      </w: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244B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Formy współdziałania uwzględniają prawo rodziców do:  </w:t>
      </w:r>
    </w:p>
    <w:p w:rsidR="00244BD5" w:rsidRPr="00C71BA3" w:rsidRDefault="00244BD5" w:rsidP="002A5642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uzyskiwania na bieżąco rzetelnej informacji dotyczących ucznia, jego zachowania  i rozwoju;</w:t>
      </w:r>
    </w:p>
    <w:p w:rsidR="00244BD5" w:rsidRPr="00C71BA3" w:rsidRDefault="00244BD5" w:rsidP="002A5642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uzyskiwania porad i wskazówek od nauczycieli w rozpoznawaniu przyczyn trudności wychowawczych oraz doborze metod udzielania uczniowi pomocy;</w:t>
      </w:r>
    </w:p>
    <w:p w:rsidR="00244BD5" w:rsidRPr="00C71BA3" w:rsidRDefault="00244BD5" w:rsidP="002A5642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wyrażania i przekazywania nauczycielowi i Dyrektorowi wniosków z obserwacji pracy;</w:t>
      </w:r>
    </w:p>
    <w:p w:rsidR="00244BD5" w:rsidRPr="00C71BA3" w:rsidRDefault="00244BD5" w:rsidP="002A5642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wyrażania i przekazywania opinii na temat prac</w:t>
      </w:r>
      <w:r>
        <w:rPr>
          <w:rFonts w:ascii="Times New Roman" w:hAnsi="Times New Roman" w:cs="Times New Roman"/>
          <w:sz w:val="24"/>
          <w:szCs w:val="24"/>
        </w:rPr>
        <w:t xml:space="preserve">y Szkoły organowi prowadzącemu </w:t>
      </w:r>
      <w:r w:rsidRPr="00C71BA3">
        <w:rPr>
          <w:rFonts w:ascii="Times New Roman" w:hAnsi="Times New Roman" w:cs="Times New Roman"/>
          <w:sz w:val="24"/>
          <w:szCs w:val="24"/>
        </w:rPr>
        <w:t>i nadzorującemu pracę pedagogiczną</w:t>
      </w:r>
      <w:r w:rsidR="003A4AFA">
        <w:rPr>
          <w:rFonts w:ascii="Times New Roman" w:hAnsi="Times New Roman" w:cs="Times New Roman"/>
          <w:sz w:val="24"/>
          <w:szCs w:val="24"/>
        </w:rPr>
        <w:t xml:space="preserve"> za pośrednictwem Rady Rodziców;</w:t>
      </w:r>
    </w:p>
    <w:p w:rsidR="005E6F0E" w:rsidRDefault="00244BD5" w:rsidP="005E6F0E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uzyskiwania informac</w:t>
      </w:r>
      <w:r w:rsidR="0008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 z zakresu wewnątrzszkolnego </w:t>
      </w:r>
      <w:r w:rsidR="005E6F0E">
        <w:rPr>
          <w:rFonts w:ascii="Times New Roman" w:hAnsi="Times New Roman" w:cs="Times New Roman"/>
          <w:color w:val="000000" w:themeColor="text1"/>
          <w:sz w:val="24"/>
          <w:szCs w:val="24"/>
        </w:rPr>
        <w:t>oceniania.</w:t>
      </w:r>
    </w:p>
    <w:p w:rsidR="005E6F0E" w:rsidRPr="005E6F0E" w:rsidRDefault="005E6F0E" w:rsidP="005E6F0E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BD5" w:rsidRDefault="00244BD5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E6F0E" w:rsidRDefault="005E6F0E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4.Uczniowie klas I-III, którzy </w:t>
      </w:r>
      <w:r w:rsidR="00574CC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ukończyli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7 lat </w:t>
      </w:r>
      <w:r w:rsidR="00574CC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 zakończonych zajęciach w szkole mogą opuścić szkołę samodzielnie</w:t>
      </w:r>
      <w:r w:rsidR="004B339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74CCA" w:rsidRDefault="00574CCA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ukończenia 7 lat uczeń nie może samodzielnie opuścić szkoły, ale może to zrobić wyłącznie pod opieką rodziców lub wskazanych przez nich osób.</w:t>
      </w:r>
    </w:p>
    <w:p w:rsidR="004B3397" w:rsidRDefault="004B3397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74CCA" w:rsidRDefault="00574CCA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5.Uczniowie klas IV-VIII mogą samodzielnie opuścić szkołę po zakończonych zajęciach.</w:t>
      </w:r>
    </w:p>
    <w:p w:rsidR="004B3397" w:rsidRDefault="004B3397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74CCA" w:rsidRDefault="00574CCA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6. Rodzic może zwolnić dziecko z zajęć w ciągu danego dnia. Swoją prośbę przedstawia na przygotowanym przez szkołę druku, który jest do pobrania w szkole lub na stronie internetowej szkoły.</w:t>
      </w:r>
    </w:p>
    <w:p w:rsidR="00574CCA" w:rsidRDefault="00574CCA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przypadku uczniów I-III dopuszcza się zwolnienie za pośrednictwem „dzienniczka ucznia”.</w:t>
      </w:r>
    </w:p>
    <w:p w:rsidR="00574CCA" w:rsidRDefault="00574CCA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7.Ucznia zwalnia w danym dniu wychowawca klasy, w przypadku nieobecności wychowawcy </w:t>
      </w:r>
      <w:r w:rsidR="004B339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zwolnienia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dokonuje nauczyciel przedmiotu, wpisując nieobecność</w:t>
      </w:r>
      <w:r w:rsidR="004B339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danej lekcji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 Nieobecność usprawiedliwia wychowawca.</w:t>
      </w:r>
    </w:p>
    <w:p w:rsidR="004B3397" w:rsidRDefault="004B3397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74CCA" w:rsidRDefault="00574CCA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8. Po otrzymaniu zgody na zwolnienie uczniowie I-III mogę opuścić szkołę wyłącznie pod opieką rodzica lub osobę przez nich wskazaną.</w:t>
      </w:r>
      <w:r w:rsidR="004B339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przypadku, gdy rodzice nie wyrazili pisemnej zgody na samodzielne wyjście dziecka ze szkoły, uczeń oczekuje na rodziców/ wskazaną osobę w klasie pod opieką nauczyciela zajęć, z których uzyskał zwolnienie.</w:t>
      </w:r>
    </w:p>
    <w:p w:rsidR="00574CCA" w:rsidRDefault="00574CCA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Uczniowie klas IV-VIII mogą opuścić samodzielnie szkołę tylko wtedy, gdy wychowawca otrzymał pisemną zgodę rodzica na samodzielne opuszczenie szkoły przez swoje dziecko.</w:t>
      </w:r>
    </w:p>
    <w:p w:rsidR="004B3397" w:rsidRDefault="004B3397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B3397" w:rsidRDefault="004B3397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9. Jeżeli uczeń pomimo zwolnienia z lekcji pozostaje na terenie szkoły, boisku szkolnym, zostaje wezwany do powrotu na zajęcia, z których zwalniali go rodzice.</w:t>
      </w:r>
    </w:p>
    <w:p w:rsidR="004B3397" w:rsidRDefault="004B3397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74CCA" w:rsidRDefault="004B3397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10. W przypadku jednorazowej prośby rodzica o zwolnieni</w:t>
      </w:r>
      <w:r w:rsidR="00A0409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dziecka z obowiązku ćwiczenia na zajęciach wychowania fizycznego z powodów zdrowotnych wystarcza zgoda nauczyciela tych zajęć.</w:t>
      </w:r>
    </w:p>
    <w:p w:rsidR="004B3397" w:rsidRDefault="004B3397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Pisemną prośbę uczeń przekazuje nauczycielowi wychowania fizycznego. Uczeń pozostaje pod opieką nauczyciela w miejscu, w którym odbywają się zajęcia, nawet jeśli są </w:t>
      </w:r>
      <w:r w:rsidR="00A0409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to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ostatnie zajęcia w tym dniu.</w:t>
      </w: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44BD5" w:rsidRDefault="00244BD5" w:rsidP="00244BD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30.</w:t>
      </w: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244B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zapewnia bezpieczne i higieniczne warunki zajęć dydaktyczno-wychowawczych  i    opiekuńczych poprzez: </w:t>
      </w:r>
    </w:p>
    <w:p w:rsidR="00244BD5" w:rsidRPr="00C71BA3" w:rsidRDefault="00244BD5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dyżurów nauczycieli w budynku i jego otoczeniu zgodnie z ustalonym harmonogramem dyżurów i regulaminem dyżurów; </w:t>
      </w:r>
    </w:p>
    <w:p w:rsidR="00244BD5" w:rsidRPr="00C71BA3" w:rsidRDefault="00244BD5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prowadzenie wszelkich zajęć pod nadzorem nauczycieli; </w:t>
      </w:r>
    </w:p>
    <w:p w:rsidR="00244BD5" w:rsidRPr="00C71BA3" w:rsidRDefault="00244BD5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uwzględnienie w tygodniowym rozkładzie zajęć równomiernego rozłożenia zajęć  w każdym dniu; </w:t>
      </w:r>
    </w:p>
    <w:p w:rsidR="00244BD5" w:rsidRPr="00C71BA3" w:rsidRDefault="00244BD5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zapewnienie różnorodności zajęć w każdym dniu;  </w:t>
      </w:r>
    </w:p>
    <w:p w:rsidR="00244BD5" w:rsidRPr="00C71BA3" w:rsidRDefault="00244BD5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przydzielanie opiekunów wycieczek szkolnych zgodnie z obowiązującymi przepisami;  </w:t>
      </w:r>
    </w:p>
    <w:p w:rsidR="00244BD5" w:rsidRPr="00C71BA3" w:rsidRDefault="00244BD5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zgłaszanie właściwym służbom autokarów wycieczkowych celem dokonania kontroli technicznej;  </w:t>
      </w:r>
    </w:p>
    <w:p w:rsidR="00244BD5" w:rsidRPr="00C71BA3" w:rsidRDefault="00244BD5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zaopatrzenie uczniów w odpowiedni sprzęt i środki ochrony indywidualnej w czasie prac na rz</w:t>
      </w:r>
      <w:r w:rsidR="00860CAC">
        <w:rPr>
          <w:rFonts w:ascii="Times New Roman" w:hAnsi="Times New Roman" w:cs="Times New Roman"/>
          <w:sz w:val="24"/>
          <w:szCs w:val="24"/>
          <w:lang w:eastAsia="pl-PL"/>
        </w:rPr>
        <w:t>ecz Szkoły lub środowiska oraz w okresie epidemii;</w:t>
      </w:r>
    </w:p>
    <w:p w:rsidR="00244BD5" w:rsidRDefault="004A45DF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system monitoringu wizyjnego;</w:t>
      </w:r>
    </w:p>
    <w:p w:rsidR="004A45DF" w:rsidRPr="00C71BA3" w:rsidRDefault="004A45DF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właściwe przygotowanie pomieszczeń w czasie zagrożenia epidemicznego.</w:t>
      </w: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2.W budynku Szkoły zapewnia się:</w:t>
      </w:r>
    </w:p>
    <w:p w:rsidR="00244BD5" w:rsidRPr="00C71BA3" w:rsidRDefault="00244BD5" w:rsidP="002A5642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oznaczenie dróg ewakuacyjnych i wywieszenie planu ewakuacji w widocznych miejscach;  </w:t>
      </w:r>
    </w:p>
    <w:p w:rsidR="00244BD5" w:rsidRPr="00C71BA3" w:rsidRDefault="00244BD5" w:rsidP="002A5642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odpowiednią wentylację i ogrzewanie oraz właściwe oświetlenie </w:t>
      </w:r>
      <w:proofErr w:type="spellStart"/>
      <w:r w:rsidRPr="00C71BA3">
        <w:rPr>
          <w:rFonts w:ascii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lekcyjnych;  </w:t>
      </w:r>
    </w:p>
    <w:p w:rsidR="00244BD5" w:rsidRPr="00C71BA3" w:rsidRDefault="00244BD5" w:rsidP="002A5642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odpowiednie oznakowanie miejsc pracy oraz pomieszczeń, do których jest wzbroniony dostęp osobom nieuprawnionym;  </w:t>
      </w:r>
    </w:p>
    <w:p w:rsidR="00244BD5" w:rsidRPr="00C71BA3" w:rsidRDefault="00244BD5" w:rsidP="002A5642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zabezpieczenie schodów balustradami z poręczami;</w:t>
      </w:r>
    </w:p>
    <w:p w:rsidR="00244BD5" w:rsidRPr="00C71BA3" w:rsidRDefault="00244BD5" w:rsidP="002A5642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wyposażenie gabinetu pielęgniarskiego w odpowiedni sprzęt, a świetlicy, pokoju nauczycielskiego, sali gimnastycznej i sekretariatu w apteczki.  </w:t>
      </w: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244B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Wejście na teren Szkoły zabezpiecza się w sposób uniemożliwiający przebywanie na terenie osób nieuprawnionych.  </w:t>
      </w: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244B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szkole funkcjonuje system monitoringu wizyjnego:</w:t>
      </w:r>
    </w:p>
    <w:p w:rsidR="00244BD5" w:rsidRPr="00C71BA3" w:rsidRDefault="00244BD5" w:rsidP="002A5642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budynek szkolny zostaje objęty nadzorem kamer CCTV;</w:t>
      </w:r>
    </w:p>
    <w:p w:rsidR="00244BD5" w:rsidRPr="00C71BA3" w:rsidRDefault="00244BD5" w:rsidP="002A5642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szkoła przechowuje nośnik obrazu nie krócej niż 30 dni;</w:t>
      </w:r>
    </w:p>
    <w:p w:rsidR="00244BD5" w:rsidRPr="00C71BA3" w:rsidRDefault="00244BD5" w:rsidP="002A5642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zapis monitoringu może być odczytywany tylko przez pracowników szkoły - osoby postronne nie mają do niego dostępu;</w:t>
      </w:r>
    </w:p>
    <w:p w:rsidR="00244BD5" w:rsidRPr="00C71BA3" w:rsidRDefault="00DB28CE" w:rsidP="002A5642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 zgodą Dyrektora S</w:t>
      </w:r>
      <w:r w:rsidR="00244BD5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zkoły zapis monitoringu może być przedstawiony rodzicom uczniów, którzy dopuścili się </w:t>
      </w:r>
      <w:proofErr w:type="spellStart"/>
      <w:r w:rsidR="00244BD5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zachowań</w:t>
      </w:r>
      <w:proofErr w:type="spellEnd"/>
      <w:r w:rsidR="00244BD5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niepożądanych;</w:t>
      </w:r>
    </w:p>
    <w:p w:rsidR="00244BD5" w:rsidRPr="00C71BA3" w:rsidRDefault="00244BD5" w:rsidP="002A5642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zapis monitoringu jest udostępniany policji – na jej żądanie.</w:t>
      </w: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Pr="00244B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prowadzi działania profilaktyczne polegające na:  </w:t>
      </w:r>
    </w:p>
    <w:p w:rsidR="00244BD5" w:rsidRPr="00C71BA3" w:rsidRDefault="00244BD5" w:rsidP="002A5642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szkoleniu wszystkich pracowników w zakresie bezpieczeństwa i higieny w szkołach oraz udzielania pierwszej pomocy;  </w:t>
      </w:r>
    </w:p>
    <w:p w:rsidR="00244BD5" w:rsidRPr="00C71BA3" w:rsidRDefault="00244BD5" w:rsidP="002A5642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dostosowaniu wymiarów stolików, krzeseł i innego sprzętu szkolnego do wzrostu uczniów, rodzaju pracy oraz wymagań ergonomii;  </w:t>
      </w:r>
    </w:p>
    <w:p w:rsidR="00244BD5" w:rsidRPr="00C71BA3" w:rsidRDefault="00244BD5" w:rsidP="002A5642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zapewnieniu uczniom opieki pielęgniarskiej;  </w:t>
      </w:r>
    </w:p>
    <w:p w:rsidR="00244BD5" w:rsidRPr="00C71BA3" w:rsidRDefault="00244BD5" w:rsidP="002A5642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omawianiu zasad bezpieczeństwa podczas godzin wychowawczych; </w:t>
      </w:r>
    </w:p>
    <w:p w:rsidR="00244BD5" w:rsidRPr="00C71BA3" w:rsidRDefault="00244BD5" w:rsidP="002A5642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zapoznaniu uczniów z regulaminami sali gimnastycznej, pracowni przedmiotowych; </w:t>
      </w:r>
    </w:p>
    <w:p w:rsidR="00244BD5" w:rsidRPr="00C71BA3" w:rsidRDefault="00244BD5" w:rsidP="002A5642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zapoznaniu uczniów z regulaminem wycieczek i wyjść poza teren Szkoły. </w:t>
      </w: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Pr="00244B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Formy opieki i pomocy uczniom, którym z przyczyn rozwojowych, rodzinnych lub losowych jest potrzebna pom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oc i wsparcie, które uruchamia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zkoła to przede wszystkim: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organizacja pracy świetlicy i biblioteki szkolnej zgodnie z potrzebami pracujących rodziców uczniów i czasem trwania szkolnych zajęć edukacyjnych;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dostosowanie wymagań edukacyjnych do indywidualnych potrzeb rozwojowych i edukacyjnych oraz możliwości psychofizycznych uczniów;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udzielanie uczniom pomocy w nauce poprzez przekazanie uczniowi informacji o tym, co zrobił dobrze i jak się powinien dalej uczyć, zgodnie z rozpoznanym przez nauczycieli stylem uczenia się ucznia;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planowanie pracy z uczniem niepełnosprawnym w indywidualnym programie 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edukacyjno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terapeutycznym (IPET); 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organizacja indywidualnego nauczania dla uczniów, których stan zdrowia uniemożliwia lub znacznie utrudnia uczęszczanie do szkoły;</w:t>
      </w:r>
    </w:p>
    <w:p w:rsidR="00115251" w:rsidRPr="00C71BA3" w:rsidRDefault="00DB28CE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zezwolenie D</w:t>
      </w:r>
      <w:r w:rsidR="00115251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yrektora na indywidualny program lub tok nauki dla ucznia szczególnie uzdolnionego, zgodnie z odrębnymi przepisami;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pomoc uczniom i ich rodzicom pr</w:t>
      </w:r>
      <w:r w:rsidR="0008181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zez specjalistów zatrudnionych 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 (pedagog, psycholog, logopeda, doradca zawodowy,) ;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organizacja pomocy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pedago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gicznej dla uczniów na terenie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zkoły;</w:t>
      </w:r>
    </w:p>
    <w:p w:rsidR="00115251" w:rsidRPr="00C71BA3" w:rsidRDefault="00DB28CE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uruchamianie w S</w:t>
      </w:r>
      <w:r w:rsidR="00115251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 zajęć edukacyjnych, które rozwijają zainteresowania i uzdolnienia uczniów, ich aktywność i kreatywność;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korzystanie z posiłków w stołówce szkolnej, w tym darmowych posiłków dla uczniów wskazanych przez ośrodek pomocy społecznej;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organizacja zajęć wychowawczo – opiekuńczych dla uczniów w dniach wolnych od zajęć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dydaktyczno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wychowawczych , które zostały ustalone 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przez Dyrektora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 w danym roku szkolnym , zgodnie z odrębnymi przepisami;</w:t>
      </w:r>
    </w:p>
    <w:p w:rsidR="00115251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zapewnienie uczniom możliwości udziału w konkursach, zawodach, turniejach, olimpiadach organizowa</w:t>
      </w:r>
      <w:r w:rsidR="00A84CD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nych przez podmioty zewnętrzne;</w:t>
      </w:r>
    </w:p>
    <w:p w:rsidR="00A84CDB" w:rsidRPr="00C71BA3" w:rsidRDefault="00A84CDB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</w:t>
      </w:r>
      <w:r w:rsidRPr="00244B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Szkoła współdziała z publicznymi poradniami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pedagogicznymi, w tym z poradniami specjalistycznymi oraz z niepublicznymi poradniami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pedagogicznymi zatrudniającymi pracowników posiadających kwalifikacje określone dla pracowników publicznych poradni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pedagogicznych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115251" w:rsidRPr="00C71BA3" w:rsidRDefault="00115251" w:rsidP="002A5642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współdziałanie z poradniami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pedagogicznymi wymienionymi w ust. 7 odbywa s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ię w zakresie realizacji przez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zkołę zaleceń i wskazań dla ucznia, które są zawarte w orzeczeniach lub opiniach wydanych przez zespoły orzekające w tych poradniach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pedagogicznych;</w:t>
      </w:r>
    </w:p>
    <w:p w:rsidR="00115251" w:rsidRDefault="00115251" w:rsidP="002A5642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współdziałanie Szkoły z poradniami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pedagogicznymi opiera się również na:</w:t>
      </w:r>
    </w:p>
    <w:p w:rsidR="00115251" w:rsidRPr="00C71BA3" w:rsidRDefault="00115251" w:rsidP="002A5642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współpracy, w zależności od potrzeb,  przy dokonywaniu okresowej, wielospecjalistycznej oceny poziomu funkcjonowania ucznia, zawartej w indywidualnym programie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edukacyjno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terapeutycznym,</w:t>
      </w:r>
    </w:p>
    <w:p w:rsidR="00115251" w:rsidRPr="00C71BA3" w:rsidRDefault="00115251" w:rsidP="002A5642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zapraszaniu specjalistów poradni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pedagogicz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nej na spotkania z rodzicami i Radą P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edagogiczną w celu rozwiązywania problemów dydaktycznych i wychowawczych. </w:t>
      </w:r>
    </w:p>
    <w:p w:rsidR="00115251" w:rsidRDefault="00115251" w:rsidP="0011525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8181E" w:rsidRDefault="0008181E" w:rsidP="0011525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8181E" w:rsidRPr="00FD00F1" w:rsidRDefault="0008181E" w:rsidP="0008181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Rozdział 5</w:t>
      </w:r>
    </w:p>
    <w:p w:rsidR="0008181E" w:rsidRDefault="0008181E" w:rsidP="0008181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Nauczyciele i inni pracownicy Szkoły</w:t>
      </w:r>
    </w:p>
    <w:p w:rsidR="00115251" w:rsidRPr="00C71BA3" w:rsidRDefault="00115251" w:rsidP="00115251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56098" w:rsidRDefault="00AD74FC" w:rsidP="0095609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31</w:t>
      </w:r>
      <w:r w:rsidR="0095609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56098" w:rsidRDefault="00DB28CE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956098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Szkole zatrudnia się nauczycieli oraz pracowników niepedagogicznych. </w:t>
      </w:r>
    </w:p>
    <w:p w:rsidR="00DB28CE" w:rsidRDefault="00DB28CE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2.Pracownikami niepedagogicznymi są :</w:t>
      </w:r>
    </w:p>
    <w:p w:rsidR="00DB28CE" w:rsidRDefault="00F95024" w:rsidP="002A5642">
      <w:pPr>
        <w:pStyle w:val="Bezodstpw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pracownicy administracji :</w:t>
      </w:r>
    </w:p>
    <w:p w:rsidR="00F95024" w:rsidRDefault="00F95024" w:rsidP="002A5642">
      <w:pPr>
        <w:pStyle w:val="Bezodstpw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sekretarz szkoły,</w:t>
      </w:r>
    </w:p>
    <w:p w:rsidR="00F95024" w:rsidRDefault="00F95024" w:rsidP="002A5642">
      <w:pPr>
        <w:pStyle w:val="Bezodstpw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główny księgowy.</w:t>
      </w:r>
    </w:p>
    <w:p w:rsidR="00F95024" w:rsidRDefault="00F95024" w:rsidP="002A5642">
      <w:pPr>
        <w:pStyle w:val="Bezodstpw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starszy księgowy,</w:t>
      </w:r>
    </w:p>
    <w:p w:rsidR="00F95024" w:rsidRDefault="00F95024" w:rsidP="002A5642">
      <w:pPr>
        <w:pStyle w:val="Bezodstpw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samodzielny referent,</w:t>
      </w:r>
    </w:p>
    <w:p w:rsidR="00F95024" w:rsidRDefault="00F95024" w:rsidP="002A5642">
      <w:pPr>
        <w:pStyle w:val="Bezodstpw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pracownicy obsługi :</w:t>
      </w:r>
    </w:p>
    <w:p w:rsidR="00F95024" w:rsidRDefault="00F95024" w:rsidP="002A5642">
      <w:pPr>
        <w:pStyle w:val="Bezodstpw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woźna,</w:t>
      </w:r>
    </w:p>
    <w:p w:rsidR="00F95024" w:rsidRDefault="00F95024" w:rsidP="002A5642">
      <w:pPr>
        <w:pStyle w:val="Bezodstpw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szatniarka,</w:t>
      </w:r>
    </w:p>
    <w:p w:rsidR="00F95024" w:rsidRDefault="00F95024" w:rsidP="002A5642">
      <w:pPr>
        <w:pStyle w:val="Bezodstpw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sprzątaczki,</w:t>
      </w:r>
    </w:p>
    <w:p w:rsidR="00F95024" w:rsidRDefault="00F95024" w:rsidP="002A5642">
      <w:pPr>
        <w:pStyle w:val="Bezodstpw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konserwator,</w:t>
      </w:r>
    </w:p>
    <w:p w:rsidR="00F95024" w:rsidRDefault="00F95024" w:rsidP="002A5642">
      <w:pPr>
        <w:pStyle w:val="Bezodstpw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intendentka,</w:t>
      </w:r>
    </w:p>
    <w:p w:rsidR="00F95024" w:rsidRDefault="00F95024" w:rsidP="002A5642">
      <w:pPr>
        <w:pStyle w:val="Bezodstpw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kucharka,</w:t>
      </w:r>
    </w:p>
    <w:p w:rsidR="00F95024" w:rsidRPr="00C71BA3" w:rsidRDefault="00F95024" w:rsidP="002A5642">
      <w:pPr>
        <w:pStyle w:val="Bezodstpw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pomoc kuchenna.</w:t>
      </w:r>
    </w:p>
    <w:p w:rsidR="003A4AFA" w:rsidRDefault="003A4AFA" w:rsidP="0095609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4CDB" w:rsidRDefault="00A84CDB" w:rsidP="0095609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56098" w:rsidRDefault="00AD74FC" w:rsidP="0095609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32</w:t>
      </w:r>
      <w:r w:rsidR="0095609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90F01" w:rsidRDefault="00D90F01" w:rsidP="00D90F0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Nauczyciel prowadz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pracę dydaktyczno-wychowawczą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i opiekuńczą oraz jest odpowiedzialny za jakość i wyniki tej pracy, a także bezpieczeństwo powierzonych jego opiece uczniów.</w:t>
      </w:r>
    </w:p>
    <w:p w:rsidR="00D90F01" w:rsidRPr="00C71BA3" w:rsidRDefault="00D90F01" w:rsidP="00D90F0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D90F01" w:rsidRPr="00C71BA3" w:rsidRDefault="00D90F01" w:rsidP="00D90F0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Nauczyciel jest obowiązany do poszanowania godności ucznia.  </w:t>
      </w:r>
    </w:p>
    <w:p w:rsidR="00D90F01" w:rsidRDefault="00D90F01" w:rsidP="00D90F0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56098" w:rsidRDefault="00D90F01" w:rsidP="00D90F0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Do zadań nauczycieli należy w szczególności:</w:t>
      </w:r>
    </w:p>
    <w:p w:rsidR="00D90F01" w:rsidRPr="00C71BA3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realizowanie zadań zawartych w podstawie programowej oraz w programie wychowawczo – profilaktycznym;</w:t>
      </w:r>
    </w:p>
    <w:p w:rsidR="00D90F01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wspieranie rozwoju psychofizycznego uczniów, ich zdolności i zainteresowań; </w:t>
      </w:r>
    </w:p>
    <w:p w:rsidR="00AD74FC" w:rsidRPr="00C71BA3" w:rsidRDefault="00AD74FC" w:rsidP="002A5642">
      <w:pPr>
        <w:pStyle w:val="Bezodstpw"/>
        <w:numPr>
          <w:ilvl w:val="1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kierowanie się dobrem uczniów, troską o ich zdrowie, postawę moralną i obywatelską,</w:t>
      </w:r>
    </w:p>
    <w:p w:rsidR="00AD74FC" w:rsidRPr="00C71BA3" w:rsidRDefault="00AD74FC" w:rsidP="002A5642">
      <w:pPr>
        <w:pStyle w:val="Bezodstpw"/>
        <w:numPr>
          <w:ilvl w:val="1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dostosowanie wymagań edukacyjnych do indywidualnych potrzeb rozwojowych 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edukacyjnych   oraz możliwości psychofizycznych uczniów,</w:t>
      </w:r>
    </w:p>
    <w:p w:rsidR="00AD74FC" w:rsidRPr="00C71BA3" w:rsidRDefault="00AD74FC" w:rsidP="002A5642">
      <w:pPr>
        <w:pStyle w:val="Bezodstpw"/>
        <w:numPr>
          <w:ilvl w:val="1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podejmowanie działań sprzyjających rozwojowi kompetencji oraz potencjału uczniów w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celu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podnoszenia efektywności uczenia się i poprawy ich funkcjonowania,</w:t>
      </w:r>
    </w:p>
    <w:p w:rsidR="00AD74FC" w:rsidRPr="00C71BA3" w:rsidRDefault="00AD74FC" w:rsidP="002A5642">
      <w:pPr>
        <w:pStyle w:val="Bezodstpw"/>
        <w:numPr>
          <w:ilvl w:val="1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obserwację pedagogiczną w trakcie bieżącej pracy z uczniami mającą na celu rozpoznanie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uczniów trudności w uczeniu się oraz szczególnych uzdolnień,</w:t>
      </w:r>
    </w:p>
    <w:p w:rsidR="00D90F01" w:rsidRPr="00AD74FC" w:rsidRDefault="00AD74FC" w:rsidP="002A5642">
      <w:pPr>
        <w:pStyle w:val="Bezodstpw"/>
        <w:numPr>
          <w:ilvl w:val="1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doradztwo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edukacyjno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zawodowe;</w:t>
      </w:r>
    </w:p>
    <w:p w:rsidR="00D90F01" w:rsidRPr="00C71BA3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doskonalenie umiejętności dydaktycznych i podnoszenie kwalifikacji zawodowych;  </w:t>
      </w:r>
    </w:p>
    <w:p w:rsidR="00D90F01" w:rsidRPr="00C71BA3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systematyczne i obiektywne ocenianie pracy uczniów;  </w:t>
      </w:r>
    </w:p>
    <w:p w:rsidR="00D90F01" w:rsidRPr="00C71BA3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eliminowanie przyczyn niepowodzeń szkolnych;  </w:t>
      </w:r>
    </w:p>
    <w:p w:rsidR="00D90F01" w:rsidRPr="00C71BA3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systematyczne prowadzenie dokumentacji przebiegu nauczania;  </w:t>
      </w:r>
    </w:p>
    <w:p w:rsidR="00D90F01" w:rsidRPr="00C71BA3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czynny udział w pracy Rady Pedagogicznej, realizowanie jej postanowień i uchwał;  aktywny udział w pracach zespołów zadaniowych (sa</w:t>
      </w:r>
      <w:r w:rsidR="003A4A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mokształceniowych i wychowawczych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 powołanych przez Dyrektora Szkoły;</w:t>
      </w:r>
    </w:p>
    <w:p w:rsidR="00D90F01" w:rsidRPr="00C71BA3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współpraca z rodzicami; </w:t>
      </w:r>
    </w:p>
    <w:p w:rsidR="00D90F01" w:rsidRPr="00C71BA3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opracowanie i wywieszenie w widocznym mie</w:t>
      </w:r>
      <w:r w:rsidR="003A4A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jscu szczegółowych regulaminów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 instrukcji korzystania z pracowni przedmiotowych, sali gimnastycznej oraz zabezpieczeniu materiałów i sprzętów zagrażających zdrowiu i życiu uczniów. </w:t>
      </w:r>
    </w:p>
    <w:p w:rsidR="00D90F01" w:rsidRDefault="00D90F01" w:rsidP="00D90F0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90F01" w:rsidRDefault="00D90F01" w:rsidP="00D90F0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D90F0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zadań nauczyciela wychowawcy należy dodatkowo:  </w:t>
      </w:r>
    </w:p>
    <w:p w:rsidR="00AD74FC" w:rsidRPr="00C71BA3" w:rsidRDefault="00AD74FC" w:rsidP="002A5642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opieka nad uczniami uczęszczającymi do powierzonego oddziału; </w:t>
      </w:r>
    </w:p>
    <w:p w:rsidR="00AD74FC" w:rsidRDefault="00AD74FC" w:rsidP="002A5642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planowanie i realizacja działań wychowawczych uwzględniających zadania określone w programie wyc</w:t>
      </w:r>
      <w:r w:rsidR="003A4AFA">
        <w:rPr>
          <w:rFonts w:ascii="Times New Roman" w:hAnsi="Times New Roman" w:cs="Times New Roman"/>
          <w:color w:val="000000" w:themeColor="text1"/>
          <w:sz w:val="24"/>
          <w:szCs w:val="24"/>
        </w:rPr>
        <w:t>howawczo-profilaktycznym Szkoły: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4FC" w:rsidRPr="00C71BA3" w:rsidRDefault="00AD74FC" w:rsidP="002A5642">
      <w:pPr>
        <w:pStyle w:val="Bezodstpw"/>
        <w:numPr>
          <w:ilvl w:val="0"/>
          <w:numId w:val="6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dbałość o właściwe wychowanie uczniów, przekazanie im norm i zasad obowiązujących w Szkole,</w:t>
      </w:r>
    </w:p>
    <w:p w:rsidR="00AD74FC" w:rsidRPr="00C71BA3" w:rsidRDefault="00AD74FC" w:rsidP="002A5642">
      <w:pPr>
        <w:pStyle w:val="Bezodstpw"/>
        <w:numPr>
          <w:ilvl w:val="0"/>
          <w:numId w:val="6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przestrzeganie praw uczniów, wspieranie ich w wykonywaniu powierzonych obowiązków;</w:t>
      </w:r>
    </w:p>
    <w:p w:rsidR="00AD74FC" w:rsidRDefault="00AD74FC" w:rsidP="00AD74FC">
      <w:pPr>
        <w:pStyle w:val="Bezodstpw"/>
        <w:ind w:left="72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4FC" w:rsidRPr="00C71BA3" w:rsidRDefault="00AD74FC" w:rsidP="002A5642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wspieranie rodziców w wypełnianiu ich funkcji wychowawczych i opiekuńczych; </w:t>
      </w:r>
    </w:p>
    <w:p w:rsidR="00AD74FC" w:rsidRPr="00C71BA3" w:rsidRDefault="00AD74FC" w:rsidP="002A5642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rozpoznawanie warunków społeczno-ekonomicznych ucznia i występowanie  o odpowiednią pomoc;  </w:t>
      </w:r>
    </w:p>
    <w:p w:rsidR="00AD74FC" w:rsidRPr="00C71BA3" w:rsidRDefault="00AD74FC" w:rsidP="002A5642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podejmowanie działań zapobiegających konfliktom oraz rozwiązywanie konfliktów  w oddziale w drodze mediacji; </w:t>
      </w:r>
    </w:p>
    <w:p w:rsidR="00AD74FC" w:rsidRPr="00C71BA3" w:rsidRDefault="00AD74FC" w:rsidP="002A5642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informowanie na bieżąco rodziców uczniów o ich postępach w nauce oraz ich zachowaniu;  </w:t>
      </w:r>
    </w:p>
    <w:p w:rsidR="00AD74FC" w:rsidRPr="00C71BA3" w:rsidRDefault="00AD74FC" w:rsidP="002A5642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rozpoznawanie indywidualnych potrzeb rozwojowych i edukacyjnych oraz możliwości psychofizycznych uczniów oraz planowanie i koordynacja pomocy pedagogiczno-psychologicznej udzielanej uczniom powierzonego oddziału; </w:t>
      </w:r>
    </w:p>
    <w:p w:rsidR="00AD74FC" w:rsidRPr="00C71BA3" w:rsidRDefault="00AD74FC" w:rsidP="002A5642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monitorowanie frekwencji uczniów. </w:t>
      </w:r>
    </w:p>
    <w:p w:rsidR="00AD74FC" w:rsidRPr="00C71BA3" w:rsidRDefault="00AD74FC" w:rsidP="00AD74FC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F01" w:rsidRDefault="00D90F01" w:rsidP="00D90F0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90F01" w:rsidRDefault="00D90F01" w:rsidP="00D90F0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Pr="00D90F0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9502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Nauczyciele klas I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dodatkowo :</w:t>
      </w:r>
    </w:p>
    <w:p w:rsidR="00AD74FC" w:rsidRPr="00C71BA3" w:rsidRDefault="00AD74FC" w:rsidP="002A5642">
      <w:pPr>
        <w:pStyle w:val="Bezodstpw"/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zapoznają</w:t>
      </w:r>
      <w:r w:rsidR="00F9502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uczniów z bezpieczną drogą do Szkoły i ze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zkoły;</w:t>
      </w:r>
    </w:p>
    <w:p w:rsidR="00AD74FC" w:rsidRPr="00C71BA3" w:rsidRDefault="00AD74FC" w:rsidP="002A5642">
      <w:pPr>
        <w:pStyle w:val="Bezodstpw"/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zapoznaj</w:t>
      </w:r>
      <w:r w:rsidR="00F9502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ą uczniów z topografią budynku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zkoły;</w:t>
      </w:r>
    </w:p>
    <w:p w:rsidR="00E01527" w:rsidRDefault="00AD74FC" w:rsidP="00E01527">
      <w:pPr>
        <w:pStyle w:val="Bezodstpw"/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odbierają od rodziców dzieci pisemne upoważnienie dla osoby przyprowadzaj</w:t>
      </w:r>
      <w:r w:rsidR="00F9502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ącej i odbierającej dziecko ze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F9502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koły, jeśli dziecko jako uczeń Szkoły P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odstawowej nie ukończyło 7 lat i jeśli rodzice nie mają możliwości przyprowa</w:t>
      </w:r>
      <w:r w:rsidR="00F9502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dzania i odbierania dziecka ze S</w:t>
      </w:r>
      <w:r w:rsidR="00E0152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zkoły.</w:t>
      </w:r>
    </w:p>
    <w:p w:rsidR="00AD74FC" w:rsidRPr="00C71BA3" w:rsidRDefault="00AD74FC" w:rsidP="00AD74FC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40BDF" w:rsidRDefault="00040BDF" w:rsidP="00040BD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40BDF" w:rsidRDefault="00040BDF" w:rsidP="00040BD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33.</w:t>
      </w:r>
    </w:p>
    <w:p w:rsidR="000B54DF" w:rsidRPr="00C71BA3" w:rsidRDefault="000B54DF" w:rsidP="000B54D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0B54D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Szkoła  może zatrudniać pedagoga, psychologa, logopedę oraz doradcę zawodowego w celu udzielania pomocy psychologiczno-pedagogicznej uczniom, rodzicom i nauczycielom. </w:t>
      </w:r>
    </w:p>
    <w:p w:rsidR="000B54DF" w:rsidRDefault="000B54DF" w:rsidP="000B54D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4DF" w:rsidRPr="00C71BA3" w:rsidRDefault="000B54DF" w:rsidP="000B54D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zdań pedagoga  i psychologa w szkole należy w szczególności:</w:t>
      </w:r>
    </w:p>
    <w:p w:rsidR="00E97F60" w:rsidRPr="00C71BA3" w:rsidRDefault="00E97F60" w:rsidP="002A5642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udział w życiu Szkoły;</w:t>
      </w:r>
    </w:p>
    <w:p w:rsidR="00E97F60" w:rsidRPr="00C71BA3" w:rsidRDefault="00E97F60" w:rsidP="002A5642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diagnozo</w:t>
      </w:r>
      <w:r w:rsidR="00F9502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wanie sytuacji wychowawczych w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 w celu rozwiązywania problemów wychowawczych stanowiących barierę i ograniczających aktywne i pełne uczestnictwo ucznia w życiu Szkoły oraz wspierania rozwoju uczniów;</w:t>
      </w:r>
    </w:p>
    <w:p w:rsidR="00E97F60" w:rsidRPr="00C71BA3" w:rsidRDefault="00E97F60" w:rsidP="002A5642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udzielanie pomocy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–pedagogicznej w formach odpowiednich do rozpoznanych potrzeb;</w:t>
      </w:r>
    </w:p>
    <w:p w:rsidR="00E97F60" w:rsidRPr="00C71BA3" w:rsidRDefault="00E97F60" w:rsidP="002A5642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podejmowanie działań z zakresu profilaktyki uzależnień i innych problemów dzieci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i młodzieży;</w:t>
      </w:r>
    </w:p>
    <w:p w:rsidR="00E97F60" w:rsidRPr="00C71BA3" w:rsidRDefault="00E97F60" w:rsidP="002A5642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minimalizowanie skutków zaburzeń rozwojowych, zapobieganie zaburzeniom zachowania oraz inicjowanie różnych form pomocy w środowisku szkolnym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i pozaszkolnym;</w:t>
      </w:r>
    </w:p>
    <w:p w:rsidR="00E97F60" w:rsidRPr="00C71BA3" w:rsidRDefault="00E97F60" w:rsidP="002A5642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inicjowanie i prowadzenie działań  mediacyjnych i interwencyjnych w sytuacjach kryzysowych;</w:t>
      </w:r>
    </w:p>
    <w:p w:rsidR="00E97F60" w:rsidRPr="00C71BA3" w:rsidRDefault="00E97F60" w:rsidP="002A5642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pomoc rodzicom i nauczycielom w rozpoznawaniu i rozwijaniu indywidualnych możliwości, predyspozycji i uzdolnień uczniów;</w:t>
      </w:r>
    </w:p>
    <w:p w:rsidR="00E97F60" w:rsidRPr="00C71BA3" w:rsidRDefault="00E97F60" w:rsidP="002A5642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wspieranie nauczycieli i innych specjalistów w udzielaniu pomocy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pedagogicznej oraz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udział w życiu Szkoły;</w:t>
      </w:r>
    </w:p>
    <w:p w:rsidR="000B54DF" w:rsidRDefault="000B54DF" w:rsidP="000B54D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4DF" w:rsidRPr="00C71BA3" w:rsidRDefault="000B54DF" w:rsidP="000B54D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0B54D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zadań logopedy należy w szczególności:</w:t>
      </w:r>
    </w:p>
    <w:p w:rsidR="00E97F60" w:rsidRPr="00C71BA3" w:rsidRDefault="00E97F60" w:rsidP="002A5642">
      <w:pPr>
        <w:pStyle w:val="Bezodstpw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diagnozowanie logopedyczne;</w:t>
      </w:r>
    </w:p>
    <w:p w:rsidR="00E97F60" w:rsidRPr="00C71BA3" w:rsidRDefault="00E97F60" w:rsidP="002A5642">
      <w:pPr>
        <w:pStyle w:val="Bezodstpw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prowadzenie zajęć logopedycznych oraz porad i konsultacji dla uczniów i rodziców w zakresie stymulacji rozwoju mowy uczniów i eliminowania jej zaburzeń;</w:t>
      </w:r>
    </w:p>
    <w:p w:rsidR="00E97F60" w:rsidRPr="00C71BA3" w:rsidRDefault="00E97F60" w:rsidP="002A5642">
      <w:pPr>
        <w:pStyle w:val="Bezodstpw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podejmowanie działań profilaktycznych zapobiegających powstawaniu zaburzeń komunikacji językowej we współpracy z rodzicami uczniów;</w:t>
      </w:r>
    </w:p>
    <w:p w:rsidR="00E97F60" w:rsidRPr="00C71BA3" w:rsidRDefault="00E97F60" w:rsidP="002A5642">
      <w:pPr>
        <w:pStyle w:val="Bezodstpw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wspieranie nauczycieli, wychowawców i innych specjalistów w udzielaniu pomocy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pedagogicznej oraz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</w:t>
      </w:r>
      <w:r w:rsidR="003A4A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ia i jego udział w życiu Szkoły.</w:t>
      </w:r>
    </w:p>
    <w:p w:rsidR="000B54DF" w:rsidRDefault="000B54DF" w:rsidP="000B54D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4DF" w:rsidRDefault="000B54DF" w:rsidP="000B54D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0B54D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zadań doradcy zawodowego należy w szczególności prowadzenie zajęć związanych z wyborem kierunku kształcenia i zawodu oraz planowaniem kształcenia i kariery zawodowej, z uwzględnieniem rozpoznanych mocnych stron, predyspozycji, zainteresowań i uzdolnień uczniów.</w:t>
      </w:r>
    </w:p>
    <w:p w:rsidR="00AD74FC" w:rsidRPr="00C71BA3" w:rsidRDefault="00AD74FC" w:rsidP="00D90F0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377CF" w:rsidRDefault="004377CF" w:rsidP="00E97F6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7F60" w:rsidRDefault="00E97F60" w:rsidP="00E97F6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34.</w:t>
      </w:r>
    </w:p>
    <w:p w:rsidR="00E97F60" w:rsidRPr="00C71BA3" w:rsidRDefault="00E97F60" w:rsidP="00E97F6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E97F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Nauczyciel bibliotekarz wykonuje specjalistyczne zadania na swoim stanowisku pracy dostosowując formy ich realizacji do wieku i rozwoju intelektualnego uczniów.</w:t>
      </w:r>
    </w:p>
    <w:p w:rsidR="00E97F60" w:rsidRDefault="00E97F60" w:rsidP="00E97F6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7F60" w:rsidRPr="00C71BA3" w:rsidRDefault="00E97F60" w:rsidP="00E97F6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zadań i obowiązków nauczyciela – bibliotekarza należy w szczególności:</w:t>
      </w:r>
    </w:p>
    <w:p w:rsidR="00E97F60" w:rsidRDefault="00F95024" w:rsidP="002A5642">
      <w:pPr>
        <w:pStyle w:val="Bezodstpw"/>
        <w:numPr>
          <w:ilvl w:val="0"/>
          <w:numId w:val="6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E97F60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ramach pracy pedagogiczno-dydaktycznej:</w:t>
      </w:r>
    </w:p>
    <w:p w:rsidR="000E0D24" w:rsidRDefault="000E0D24" w:rsidP="002A5642">
      <w:pPr>
        <w:pStyle w:val="Bezodstpw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tworzenie warunków do poszukiwania, porządkowania, wykorzystywania informacji z różnych źródeł oraz efektownego posługiwania się technologią informacyjną poprzez: </w:t>
      </w:r>
    </w:p>
    <w:p w:rsidR="000E0D24" w:rsidRPr="00C71BA3" w:rsidRDefault="000E0D24" w:rsidP="002A5642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udostępnianie zbiorów oraz udzielanie informacji bibliotecznych, bibliograficznych  i rzeczowych,</w:t>
      </w:r>
    </w:p>
    <w:p w:rsidR="000E0D24" w:rsidRDefault="000E0D24" w:rsidP="002A5642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tworzenie katalogów, kartotek oraz teczek tematycznych, </w:t>
      </w:r>
    </w:p>
    <w:p w:rsidR="000E0D24" w:rsidRPr="00C71BA3" w:rsidRDefault="000E0D24" w:rsidP="002A5642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wzbogacanie zasobów biblioteki o najnowsze pozycje książkowe i źródła medialne,</w:t>
      </w:r>
    </w:p>
    <w:p w:rsidR="000E0D24" w:rsidRPr="00C71BA3" w:rsidRDefault="000E0D24" w:rsidP="002A5642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przygotowywanie użytkowników do korzystania z różnorodnych źródeł informacji  i do samokształcenia,</w:t>
      </w:r>
    </w:p>
    <w:p w:rsidR="000E0D24" w:rsidRPr="00C71BA3" w:rsidRDefault="000E0D24" w:rsidP="002A5642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wspieranie pracy dydaktyczno-wychowawczej nauczycieli, </w:t>
      </w:r>
    </w:p>
    <w:p w:rsidR="000E0D24" w:rsidRPr="00C71BA3" w:rsidRDefault="000E0D24" w:rsidP="002A5642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doskonalenie wśród uczniów umiejętności posługiwania się Internetem w poszukiwaniu i przetwarzaniu  informacji; </w:t>
      </w:r>
    </w:p>
    <w:p w:rsidR="000E0D24" w:rsidRDefault="000E0D24" w:rsidP="000E0D24">
      <w:pPr>
        <w:pStyle w:val="Bezodstpw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E0D24" w:rsidRDefault="000E0D24" w:rsidP="002A5642">
      <w:pPr>
        <w:pStyle w:val="Bezodstpw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rozbudzanie i rozwijanie indywidualnych zainteresowań uczniów oraz wyrabianie nawyku czytania i uczenia się;</w:t>
      </w:r>
    </w:p>
    <w:p w:rsidR="000E0D24" w:rsidRPr="00C71BA3" w:rsidRDefault="000E0D24" w:rsidP="002A5642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udzielanie  porad w doborze książek;  </w:t>
      </w:r>
    </w:p>
    <w:p w:rsidR="000E0D24" w:rsidRPr="00687110" w:rsidRDefault="000E0D24" w:rsidP="002A5642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prowadzenie działalność informacyjnej  i promocyjnej (wizualnej, słownej</w:t>
      </w:r>
      <w:r w:rsidR="0068711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8711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audiowizualnej)  zbiorów biblioteki i czytelnictwa,</w:t>
      </w:r>
    </w:p>
    <w:p w:rsidR="000E0D24" w:rsidRPr="00C71BA3" w:rsidRDefault="000E0D24" w:rsidP="002A5642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prowadzenie zajęć edukacji czytelniczo - medialnej</w:t>
      </w:r>
    </w:p>
    <w:p w:rsidR="000E0D24" w:rsidRPr="00C71BA3" w:rsidRDefault="000E0D24" w:rsidP="002A5642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organizację konkursów,  imprez bibliotecznych, wystaw, spotkań autorskich,</w:t>
      </w:r>
    </w:p>
    <w:p w:rsidR="000E0D24" w:rsidRPr="00C71BA3" w:rsidRDefault="000E0D24" w:rsidP="002A5642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motywowanie uczniów do udziału w różnorodnych  konkursach tematycznych,</w:t>
      </w:r>
    </w:p>
    <w:p w:rsidR="000E0D24" w:rsidRPr="00C71BA3" w:rsidRDefault="000E0D24" w:rsidP="002A5642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prowadzenie czytelniczych projektów edukacyjnych; </w:t>
      </w:r>
    </w:p>
    <w:p w:rsidR="000E0D24" w:rsidRPr="00C71BA3" w:rsidRDefault="000E0D24" w:rsidP="000E0D24">
      <w:pPr>
        <w:pStyle w:val="Bezodstpw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E0D24" w:rsidRDefault="000E0D24" w:rsidP="002A5642">
      <w:pPr>
        <w:pStyle w:val="Bezodstpw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organizowanie  różnorodnych działań rozwijających wszechstronne zainteresowania uczniów, wrażliwość kulturową i społeczną poprzez:</w:t>
      </w:r>
    </w:p>
    <w:p w:rsidR="009D6B33" w:rsidRPr="00C71BA3" w:rsidRDefault="009D6B33" w:rsidP="002A5642">
      <w:pPr>
        <w:pStyle w:val="Bezodstpw"/>
        <w:numPr>
          <w:ilvl w:val="0"/>
          <w:numId w:val="6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organizację konkursów  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imprez czytelniczych, wystaw,</w:t>
      </w:r>
    </w:p>
    <w:p w:rsidR="009D6B33" w:rsidRPr="00C71BA3" w:rsidRDefault="009D6B33" w:rsidP="002A5642">
      <w:pPr>
        <w:pStyle w:val="Bezodstpw"/>
        <w:numPr>
          <w:ilvl w:val="0"/>
          <w:numId w:val="6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wycieczki edukacyjne do miejsc związanych z literaturą i kulturą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687110" w:rsidRDefault="00687110" w:rsidP="00687110">
      <w:pPr>
        <w:pStyle w:val="Bezodstpw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E0D24" w:rsidRPr="00C71BA3" w:rsidRDefault="000E0D24" w:rsidP="002A5642">
      <w:pPr>
        <w:pStyle w:val="Bezodstpw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współpraca ze środowiskiem szkolnym i pozaszkolnym: z wychowawcami klas, nauczycielami przedmiotów, rodzicami biblioteką publiczną, domem kultury, przedszkolem w zakresie realizacji zad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ań </w:t>
      </w:r>
      <w:proofErr w:type="spellStart"/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dydaktyczno</w:t>
      </w:r>
      <w:proofErr w:type="spellEnd"/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wychowawczych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zkoły, w rozwijaniu kultury czytelniczej uczniów i w przyg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otowaniu ich do samokształcenia;</w:t>
      </w:r>
    </w:p>
    <w:p w:rsidR="000E0D24" w:rsidRDefault="000E0D24" w:rsidP="000E0D2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D7DB8" w:rsidRDefault="002D7DB8" w:rsidP="000E0D2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E0D24" w:rsidRPr="00C71BA3" w:rsidRDefault="00042B3C" w:rsidP="002A5642">
      <w:pPr>
        <w:pStyle w:val="Bezodstpw"/>
        <w:numPr>
          <w:ilvl w:val="0"/>
          <w:numId w:val="6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0E0D24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ramach pracy organizacyjno-technicznej:</w:t>
      </w:r>
    </w:p>
    <w:p w:rsidR="009D6B33" w:rsidRPr="00C71BA3" w:rsidRDefault="009D6B33" w:rsidP="002A5642">
      <w:pPr>
        <w:pStyle w:val="Bezodstpw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gromadzenie i opracowanie zbiorów bibliotecznych, konserwacja i  selekcja,</w:t>
      </w:r>
    </w:p>
    <w:p w:rsidR="009D6B33" w:rsidRPr="00C71BA3" w:rsidRDefault="009D6B33" w:rsidP="002A5642">
      <w:pPr>
        <w:pStyle w:val="Bezodstpw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planowanie oraz prowadzenie sprawozdawczości i statystyki  bibliotecznej oraz analizowanie stanu czytelnictwa,</w:t>
      </w:r>
    </w:p>
    <w:p w:rsidR="009D6B33" w:rsidRPr="00C71BA3" w:rsidRDefault="009D6B33" w:rsidP="002A5642">
      <w:pPr>
        <w:pStyle w:val="Bezodstpw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przeprowadzanie inwentaryzacji księgozbioru biblioteki szkolnej,</w:t>
      </w:r>
    </w:p>
    <w:p w:rsidR="009D6B33" w:rsidRPr="00C71BA3" w:rsidRDefault="009D6B33" w:rsidP="002A5642">
      <w:pPr>
        <w:pStyle w:val="Bezodstpw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organizowanie warsztatu działalności informacyjnej,</w:t>
      </w:r>
    </w:p>
    <w:p w:rsidR="009D6B33" w:rsidRPr="00C71BA3" w:rsidRDefault="009D6B33" w:rsidP="002A5642">
      <w:pPr>
        <w:pStyle w:val="Bezodstpw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gromadzenie, opracowywanie i udostępnianie podręczników, materiałów edukacyjnych i ćwiczeń.</w:t>
      </w:r>
    </w:p>
    <w:p w:rsidR="000E0D24" w:rsidRPr="00C71BA3" w:rsidRDefault="000E0D24" w:rsidP="000E0D24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97F60" w:rsidRDefault="00E97F60" w:rsidP="00E97F6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35.</w:t>
      </w:r>
    </w:p>
    <w:p w:rsidR="004813B8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1.Przydziału przedmiotów nauczania, wychowawstw, prowadzenia zajęć dodatkowych, opieki nad zespołami, organizacjami i pracowniami oraz zadań dodatkowych dokonuje na początku roku szkolnego Dyrektor Szkoły. 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2.Zespół n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auczycieli do realizacji zadań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 określonych w statucie, Dyrektor Szkoły może powołać na czas określony lub nieokreślony.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3.Pracą zespołu kieruje przewodniczący powoływany przez Dyrektora Szkoły.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4. Dyrektor Szkoły, na wniosek przewodniczącego zespołu, może wyznaczyć do realizacji określonego zadania  lub zadań zespołu innych nauczycieli, specjalistów i pracowników Szkoły.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5.Zespół określa plan pracy i zadania do realizacji w danym roku szkolnym. Podsumowanie pracy zespołu odbywa się podczas ostatniego w danym roku szkolnym zebrania Rady Pedagogicznej.</w:t>
      </w:r>
    </w:p>
    <w:p w:rsidR="004813B8" w:rsidRDefault="004813B8" w:rsidP="004813B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17F56" w:rsidRDefault="00F17F56" w:rsidP="004813B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36.</w:t>
      </w:r>
    </w:p>
    <w:p w:rsidR="004813B8" w:rsidRDefault="004813B8" w:rsidP="004813B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1.Zadaniem pracowników administracji i obsługi jest zapewnienie sprawnego działania Szkoły, utrzymanie budynku Szkoły i jego otoczenia w sposób zapewniający bezpieczeństwo uczniów, dbanie o ład i czystość w budynku szkolnym i wokół niego.</w:t>
      </w:r>
    </w:p>
    <w:p w:rsidR="00A04099" w:rsidRDefault="00A04099" w:rsidP="004813B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2.Szczegółowy zakres obowiązków pracowników, o których mowa w ust. 1, ustala Dyrektor Szkoły. </w:t>
      </w:r>
    </w:p>
    <w:p w:rsidR="004813B8" w:rsidRDefault="004813B8" w:rsidP="004813B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37.</w:t>
      </w:r>
    </w:p>
    <w:p w:rsidR="000742B6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1.Szkoła sprawuje bezpośrednią i stałą opiekę nad uczniami w czasie pobytu w Szkole oraz w trakcie zajęć poza terenem Szkoły, dostosowując metody i sposoby oddziaływań do wieku ucznia i jego możliwości rozwojowych oraz potrzeb środowiskowych, z uwzględnieniem istniejących warunków lokalowych.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0742B6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2.Uczniowie przebywający w Szkole są pod opieką nauczyciela, który organizuje im zajęcia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dydaktyczno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wychowawcze i zabawy.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0742B6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3.Nauczyciel jest w pełni odpowiedzialny za bezpieczeństwo powierzonych mu uczniów, zapewniając uczniom pełne poczucie bezpieczeństwa, zarówno pod względem fizycznym, jak i psychicznym.</w:t>
      </w:r>
    </w:p>
    <w:p w:rsidR="000742B6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4.Nauczyciel każdorazowo kontroluje miejsca przebywania uczniów oraz sprzęt, pomoce i inne narzędzia.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0742B6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5.Nauczyciel może opuścić uczniów w nagłym wypadku pod warunkiem, że zapewni im w tym czasie opiekę innej upoważnionej osoby.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0742B6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6.Organizację i program wycieczek oraz innych imprez dostosowuje się do wieku, zainteresowań  i potrzeb uczniów, ich stanu zdrowia oraz sprawności fizycznej.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813B8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7.Zasady organizacji wycieczek oraz innych wyjazdów, np. „zielona szkoła” określa Regulamin Wycieczek.</w:t>
      </w:r>
    </w:p>
    <w:p w:rsidR="000742B6" w:rsidRPr="00C71BA3" w:rsidRDefault="000742B6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13B8" w:rsidRDefault="007657C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4813B8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.Wycieczki i spacery poza teren Szkoły odbywają się przy udziale wymaganej liczby opiekunów z uwzględnieniem wieku, stopnia rozwoju psychofizycznego, stanu zdrowia i ewentualnej niepełnospraw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ności osób powierzonych opiece S</w:t>
      </w:r>
      <w:r w:rsidR="004813B8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zkoły, specyfiki zajęć i warunków, w jakich będą się odbywać:</w:t>
      </w:r>
    </w:p>
    <w:p w:rsidR="005E6F0E" w:rsidRDefault="000742B6" w:rsidP="002A5642">
      <w:pPr>
        <w:pStyle w:val="Bezodstpw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podczas wycieczek wysokogórskich (wysokość zdobywanych szczytów powyżej </w:t>
      </w:r>
    </w:p>
    <w:p w:rsidR="000742B6" w:rsidRPr="00C71BA3" w:rsidRDefault="000742B6" w:rsidP="005E6F0E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smartTag w:uri="urn:schemas-microsoft-com:office:smarttags" w:element="metricconverter">
        <w:smartTagPr>
          <w:attr w:name="ProductID" w:val="1000 m"/>
        </w:smartTagPr>
        <w:r w:rsidRPr="00C71BA3">
          <w:rPr>
            <w:rFonts w:ascii="Times New Roman" w:hAnsi="Times New Roman" w:cs="Times New Roman"/>
            <w:sz w:val="24"/>
            <w:szCs w:val="24"/>
            <w:lang w:eastAsia="pl-PL"/>
          </w:rPr>
          <w:t>1000 m</w:t>
        </w:r>
      </w:smartTag>
      <w:r w:rsidRPr="00C71BA3">
        <w:rPr>
          <w:rFonts w:ascii="Times New Roman" w:hAnsi="Times New Roman" w:cs="Times New Roman"/>
          <w:sz w:val="24"/>
          <w:szCs w:val="24"/>
          <w:lang w:eastAsia="pl-PL"/>
        </w:rPr>
        <w:t>) wymagany jest przewodnik z odpowiednimi kwalifikacjami;</w:t>
      </w:r>
    </w:p>
    <w:p w:rsidR="000742B6" w:rsidRDefault="000742B6" w:rsidP="002A5642">
      <w:pPr>
        <w:pStyle w:val="Bezodstpw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w uzasadnionych przypadkach o liczbie opiekunów podczas wyjść i wyjazdów uczniów decyduje Dyrektor Szkoły.</w:t>
      </w:r>
    </w:p>
    <w:p w:rsidR="000742B6" w:rsidRPr="000742B6" w:rsidRDefault="000742B6" w:rsidP="000742B6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657C8" w:rsidRDefault="007657C8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0742B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.Wycieczki i spacery uczniów poza teren Szkoły odbywają się </w:t>
      </w:r>
      <w:r w:rsidR="00A04099">
        <w:rPr>
          <w:rFonts w:ascii="Times New Roman" w:hAnsi="Times New Roman" w:cs="Times New Roman"/>
          <w:sz w:val="24"/>
          <w:szCs w:val="24"/>
          <w:lang w:eastAsia="pl-PL"/>
        </w:rPr>
        <w:t>po ich odnotowaniu przez nauczyciela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="00E01527">
        <w:rPr>
          <w:rFonts w:ascii="Times New Roman" w:hAnsi="Times New Roman" w:cs="Times New Roman"/>
          <w:sz w:val="24"/>
          <w:szCs w:val="24"/>
          <w:lang w:eastAsia="pl-PL"/>
        </w:rPr>
        <w:t xml:space="preserve"> „Rejestrze wyjść grupowych uczniów”,  który znajduje się w sekretariacie szkoły.</w:t>
      </w:r>
    </w:p>
    <w:p w:rsidR="000742B6" w:rsidRPr="00C71BA3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0742B6" w:rsidRDefault="007657C8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="000742B6" w:rsidRPr="00C71BA3">
        <w:rPr>
          <w:rFonts w:ascii="Times New Roman" w:hAnsi="Times New Roman" w:cs="Times New Roman"/>
          <w:sz w:val="24"/>
          <w:szCs w:val="24"/>
          <w:lang w:eastAsia="pl-PL"/>
        </w:rPr>
        <w:t>.Obowiązkiem nauczyciela jest udzielenie natychmiastowej pomocy uczniowi w sytuacji, gdy ta pomoc jest niezbędna. Nauczyciel zobowiązany jest powiadomić Dyrektora oraz rodziców o zaistniałym wypadku lub zaobserwowanych, niepokojących symptomach.</w:t>
      </w:r>
    </w:p>
    <w:p w:rsidR="005E6F0E" w:rsidRDefault="005E6F0E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742B6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1</w:t>
      </w:r>
      <w:r w:rsidR="007657C8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.Pracownicy Szkoły nie podają uczniom żadnych leków ani innych substancji o podobnym działaniu.</w:t>
      </w:r>
    </w:p>
    <w:p w:rsidR="000742B6" w:rsidRPr="00C71BA3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0742B6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7657C8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.Rodzice podpisują oświadczenie zezwalające na udzielenie niezbędnej pomocy medycznej oraz wezwania do ucznia pogotowia ratunkowego w uzasadnionych przypadkach.</w:t>
      </w:r>
    </w:p>
    <w:p w:rsidR="005E6F0E" w:rsidRDefault="005E6F0E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742B6" w:rsidRDefault="000742B6" w:rsidP="000742B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1</w:t>
      </w:r>
      <w:r w:rsidR="007657C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.Każdy nauczyciel i pracownik niebędący nauczycielem ma obowiązek reagować na obecność w szkole nieznanych osób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pytając o powód przybycia do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 i podjąć próbę ustalenia tożsamości tej osoby.</w:t>
      </w:r>
    </w:p>
    <w:p w:rsidR="000742B6" w:rsidRPr="00C71BA3" w:rsidRDefault="000742B6" w:rsidP="000742B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42B6" w:rsidRDefault="000742B6" w:rsidP="000742B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7657C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.Każdy pracownik niebędący nauczycielem ma obowiązek wspomagać nauczycieli w zapewn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ieniu bezpieczeństwa uczniom w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 i zgłaszać wszystkie zauważone nieprawidłowości, które w ocenie tych pracowników mogą zagrażać bezpieczeństwu uczniów, dyżurując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emu nauczycielowi lub Dyrektorowi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zkoły.</w:t>
      </w:r>
    </w:p>
    <w:p w:rsidR="000742B6" w:rsidRPr="00C71BA3" w:rsidRDefault="000742B6" w:rsidP="000742B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42B6" w:rsidRPr="00C71BA3" w:rsidRDefault="00042B3C" w:rsidP="000742B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7657C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.W S</w:t>
      </w:r>
      <w:r w:rsidR="000742B6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 prowadzi się stały monitoring wejść i wyjść osób postronnych: ob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owiązkiem  osoby wchodzącej do S</w:t>
      </w:r>
      <w:r w:rsidR="000742B6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 jest wpisanie do książki wejść danych, które wyznacza ta dokumentacja, w tym złożenie swojego podpisu w obecności pracownika obsługi.</w:t>
      </w:r>
    </w:p>
    <w:p w:rsidR="004813B8" w:rsidRDefault="004813B8" w:rsidP="004813B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377CF" w:rsidRDefault="004377CF" w:rsidP="000742B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742B6" w:rsidRPr="00FD00F1" w:rsidRDefault="000742B6" w:rsidP="000742B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Rozdział 6</w:t>
      </w:r>
    </w:p>
    <w:p w:rsidR="000742B6" w:rsidRDefault="000742B6" w:rsidP="000742B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Szczegółowe warunki i sposób oceniania wewnątrzszkolnego uczniów</w:t>
      </w:r>
    </w:p>
    <w:p w:rsidR="000742B6" w:rsidRDefault="000742B6" w:rsidP="000742B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742B6" w:rsidRDefault="000742B6" w:rsidP="000742B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742B6" w:rsidRDefault="000742B6" w:rsidP="000742B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38.</w:t>
      </w:r>
    </w:p>
    <w:p w:rsidR="000742B6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 xml:space="preserve">Ocenianie wewnątrzszkolne osiągnięć edukacyjnych ucznia polega na rozpoznawaniu przez nauczycieli poziomu i postępów w opanowaniu przez ucznia wiadomości </w:t>
      </w:r>
      <w:r w:rsidRPr="00C71BA3">
        <w:rPr>
          <w:rFonts w:ascii="Times New Roman" w:hAnsi="Times New Roman" w:cs="Times New Roman"/>
          <w:sz w:val="24"/>
          <w:szCs w:val="24"/>
        </w:rPr>
        <w:br/>
        <w:t>i umiejętności w stosunku do wymagań określonych w podstawie programowej kształcenia ogólnego oraz wymagań edukacyjnych w</w:t>
      </w:r>
      <w:r w:rsidR="00042B3C">
        <w:rPr>
          <w:rFonts w:ascii="Times New Roman" w:hAnsi="Times New Roman" w:cs="Times New Roman"/>
          <w:sz w:val="24"/>
          <w:szCs w:val="24"/>
        </w:rPr>
        <w:t xml:space="preserve">ynikających z realizowanych </w:t>
      </w:r>
      <w:r w:rsidR="00042B3C">
        <w:rPr>
          <w:rFonts w:ascii="Times New Roman" w:hAnsi="Times New Roman" w:cs="Times New Roman"/>
          <w:sz w:val="24"/>
          <w:szCs w:val="24"/>
        </w:rPr>
        <w:br/>
        <w:t>w S</w:t>
      </w:r>
      <w:r w:rsidRPr="00C71BA3">
        <w:rPr>
          <w:rFonts w:ascii="Times New Roman" w:hAnsi="Times New Roman" w:cs="Times New Roman"/>
          <w:sz w:val="24"/>
          <w:szCs w:val="24"/>
        </w:rPr>
        <w:t>zkole programów nauczania - w przypadku dodatkowych zajęć edukacyjnych.</w:t>
      </w:r>
    </w:p>
    <w:p w:rsidR="000742B6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7524" w:rsidRDefault="008A7524" w:rsidP="000742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42B6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42B6" w:rsidRDefault="000742B6" w:rsidP="000742B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39.</w:t>
      </w:r>
    </w:p>
    <w:p w:rsidR="000742B6" w:rsidRPr="00C71BA3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0742B6">
        <w:rPr>
          <w:rFonts w:ascii="Times New Roman" w:hAnsi="Times New Roman" w:cs="Times New Roman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 xml:space="preserve">Ocenianie osiągnięć edukacyjnych i zachowania ucznia odbywa się w ramach oceniania wewnątrzszkolnego, które ma na celu: </w:t>
      </w:r>
    </w:p>
    <w:p w:rsidR="00770D24" w:rsidRPr="00C71BA3" w:rsidRDefault="00770D24" w:rsidP="002A5642">
      <w:pPr>
        <w:pStyle w:val="Bezodstpw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informowanie ucznia o poziomie jego osiągnięć edukacyjnych i jego zachowaniu oraz postępach w tym  zakresie; </w:t>
      </w:r>
    </w:p>
    <w:p w:rsidR="00770D24" w:rsidRPr="00C71BA3" w:rsidRDefault="00770D24" w:rsidP="002A5642">
      <w:pPr>
        <w:pStyle w:val="Bezodstpw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udzielanie uczniowi  pomocy  w nauce poprzez przekazanie uczniowi informacji o tym, co zrobił dobrze i jak powinien się dalej uczyć;</w:t>
      </w:r>
    </w:p>
    <w:p w:rsidR="00770D24" w:rsidRPr="00C71BA3" w:rsidRDefault="00770D24" w:rsidP="002A5642">
      <w:pPr>
        <w:pStyle w:val="Bezodstpw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udzielenie wskazówek  do  samodzielnego  planowaniu własnego rozwoju;</w:t>
      </w:r>
    </w:p>
    <w:p w:rsidR="00770D24" w:rsidRPr="00C71BA3" w:rsidRDefault="00770D24" w:rsidP="002A5642">
      <w:pPr>
        <w:pStyle w:val="Bezodstpw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motywowanie ucznia do dalszych postępów w nauce i zachowaniu;</w:t>
      </w:r>
    </w:p>
    <w:p w:rsidR="00770D24" w:rsidRPr="00C71BA3" w:rsidRDefault="00770D24" w:rsidP="002A5642">
      <w:pPr>
        <w:pStyle w:val="Bezodstpw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dostarczanie rodzicom i nauczycielom informacji o postępach i trudnościach </w:t>
      </w:r>
      <w:r w:rsidRPr="00C71BA3">
        <w:rPr>
          <w:rFonts w:ascii="Times New Roman" w:hAnsi="Times New Roman" w:cs="Times New Roman"/>
          <w:sz w:val="24"/>
          <w:szCs w:val="24"/>
        </w:rPr>
        <w:br/>
        <w:t xml:space="preserve">w nauce </w:t>
      </w:r>
      <w:r w:rsidRPr="00C71BA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>i zachowaniu ucznia oraz o szczególnych uzdolnieniach ucznia;</w:t>
      </w:r>
    </w:p>
    <w:p w:rsidR="00770D24" w:rsidRPr="00C71BA3" w:rsidRDefault="00770D24" w:rsidP="002A5642">
      <w:pPr>
        <w:pStyle w:val="Bezodstpw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umożliwianie nauczycielom doskonalenia organizacji i metod pracy </w:t>
      </w:r>
      <w:proofErr w:type="spellStart"/>
      <w:r w:rsidRPr="00C71BA3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 xml:space="preserve"> – wychowawczej.</w:t>
      </w:r>
    </w:p>
    <w:p w:rsidR="000742B6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742B6" w:rsidRPr="00C71BA3" w:rsidRDefault="000742B6" w:rsidP="000742B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70D24" w:rsidRDefault="00770D24" w:rsidP="00770D24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40.</w:t>
      </w:r>
    </w:p>
    <w:p w:rsidR="00770D24" w:rsidRDefault="00770D24" w:rsidP="00770D2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:rsidR="00770D24" w:rsidRPr="00C71BA3" w:rsidRDefault="00770D24" w:rsidP="002A5642">
      <w:pPr>
        <w:pStyle w:val="Bezodstpw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formułowanie przez nauczycieli wymagań edukacyjnych niezbędnych do otrzymania przez u</w:t>
      </w:r>
      <w:r w:rsidR="00042B3C">
        <w:rPr>
          <w:rFonts w:ascii="Times New Roman" w:hAnsi="Times New Roman" w:cs="Times New Roman"/>
          <w:sz w:val="24"/>
          <w:szCs w:val="24"/>
        </w:rPr>
        <w:t>cznia poszczególnych śródrocznych</w:t>
      </w:r>
      <w:r w:rsidRPr="00C71BA3">
        <w:rPr>
          <w:rFonts w:ascii="Times New Roman" w:hAnsi="Times New Roman" w:cs="Times New Roman"/>
          <w:sz w:val="24"/>
          <w:szCs w:val="24"/>
        </w:rPr>
        <w:t xml:space="preserve"> i rocznych ocen klasyfikacyjnych z obowiązkowych i dodatkowych zajęć edukacyjnych, wynikających z realizowanego przez siebie programu nauczania i ich dostosowania na podstawie </w:t>
      </w:r>
      <w:r w:rsidRPr="00C71BA3">
        <w:rPr>
          <w:rFonts w:ascii="Times New Roman" w:hAnsi="Times New Roman" w:cs="Times New Roman"/>
          <w:sz w:val="24"/>
          <w:szCs w:val="24"/>
        </w:rPr>
        <w:lastRenderedPageBreak/>
        <w:t xml:space="preserve">opinii poradni </w:t>
      </w:r>
      <w:proofErr w:type="spellStart"/>
      <w:r w:rsidRPr="00C71BA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 xml:space="preserve"> - pedagogicznej do indywidualnych potrzeb psychofizycznych i edukacyjnych ucznia, u którego stwierdzono zaburzenia i odchylenia rozwojowe lub specyficzne trudności w uczeniu się, uniemożliwiające sprostanie tym wymaganiom;</w:t>
      </w:r>
    </w:p>
    <w:p w:rsidR="00770D24" w:rsidRPr="00C71BA3" w:rsidRDefault="00770D24" w:rsidP="002A5642">
      <w:pPr>
        <w:pStyle w:val="Bezodstpw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ustalanie  kryteriów oceniania zachowania;</w:t>
      </w:r>
    </w:p>
    <w:p w:rsidR="00770D24" w:rsidRPr="00C71BA3" w:rsidRDefault="00770D24" w:rsidP="002A5642">
      <w:pPr>
        <w:pStyle w:val="Bezodstpw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ustaleni</w:t>
      </w:r>
      <w:r w:rsidR="00042B3C">
        <w:rPr>
          <w:rFonts w:ascii="Times New Roman" w:hAnsi="Times New Roman" w:cs="Times New Roman"/>
          <w:sz w:val="24"/>
          <w:szCs w:val="24"/>
        </w:rPr>
        <w:t xml:space="preserve">e ocen  bieżących i śródrocznych </w:t>
      </w:r>
      <w:r w:rsidRPr="00C71BA3">
        <w:rPr>
          <w:rFonts w:ascii="Times New Roman" w:hAnsi="Times New Roman" w:cs="Times New Roman"/>
          <w:sz w:val="24"/>
          <w:szCs w:val="24"/>
        </w:rPr>
        <w:t xml:space="preserve">ocen klasyfikacyjnych z obowiązkowych  </w:t>
      </w:r>
      <w:r w:rsidRPr="00C71BA3">
        <w:rPr>
          <w:rFonts w:ascii="Times New Roman" w:hAnsi="Times New Roman" w:cs="Times New Roman"/>
          <w:sz w:val="24"/>
          <w:szCs w:val="24"/>
        </w:rPr>
        <w:br/>
        <w:t>i dodatkowy</w:t>
      </w:r>
      <w:r w:rsidR="00042B3C">
        <w:rPr>
          <w:rFonts w:ascii="Times New Roman" w:hAnsi="Times New Roman" w:cs="Times New Roman"/>
          <w:sz w:val="24"/>
          <w:szCs w:val="24"/>
        </w:rPr>
        <w:t>ch zajęć edukacyjnych, a także śródrocznej</w:t>
      </w:r>
      <w:r w:rsidRPr="00C71BA3">
        <w:rPr>
          <w:rFonts w:ascii="Times New Roman" w:hAnsi="Times New Roman" w:cs="Times New Roman"/>
          <w:sz w:val="24"/>
          <w:szCs w:val="24"/>
        </w:rPr>
        <w:t xml:space="preserve"> oceny klasyfikacyjnej zachowania;</w:t>
      </w:r>
    </w:p>
    <w:p w:rsidR="00770D24" w:rsidRPr="00C71BA3" w:rsidRDefault="00770D24" w:rsidP="002A5642">
      <w:pPr>
        <w:pStyle w:val="Bezodstpw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przeprowadzanie egzaminów klasyfikacyjnych; </w:t>
      </w:r>
    </w:p>
    <w:p w:rsidR="00770D24" w:rsidRPr="00C71BA3" w:rsidRDefault="00770D24" w:rsidP="002A5642">
      <w:pPr>
        <w:pStyle w:val="Bezodstpw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ustalanie rocznych ocen klasyfikacyjnych z obowiązkowych i dodatkowych zajęć edukacyjnych oraz rocznej oceny klasyfikacyjnej zachowania;</w:t>
      </w:r>
    </w:p>
    <w:p w:rsidR="00770D24" w:rsidRPr="00C71BA3" w:rsidRDefault="00770D24" w:rsidP="002A5642">
      <w:pPr>
        <w:pStyle w:val="Bezodstpw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ustalenie warunków oraz  trybu otrzymania  wyższych niż przewidywane rocznych ocen klasyfikacyjnych z zajęć edukacyjnych oraz rocznej oceny klasyfikacyjnej zachowania;</w:t>
      </w:r>
    </w:p>
    <w:p w:rsidR="00770D24" w:rsidRPr="00C71BA3" w:rsidRDefault="00770D24" w:rsidP="002A5642">
      <w:pPr>
        <w:pStyle w:val="Bezodstpw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ustalenie warunków i sposobu przekazywania rodzicom informacji o postępach </w:t>
      </w:r>
      <w:r w:rsidRPr="00C71BA3">
        <w:rPr>
          <w:rFonts w:ascii="Times New Roman" w:hAnsi="Times New Roman" w:cs="Times New Roman"/>
          <w:sz w:val="24"/>
          <w:szCs w:val="24"/>
        </w:rPr>
        <w:br/>
        <w:t>i trudnościach ucznia w nauce i zachowaniu oraz o szczególnych uzdolnieniach ucznia.</w:t>
      </w:r>
    </w:p>
    <w:p w:rsidR="00770D24" w:rsidRDefault="00770D24" w:rsidP="00FA78F4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70D24" w:rsidRPr="00C71BA3" w:rsidRDefault="00770D24" w:rsidP="00770D2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70D24">
        <w:rPr>
          <w:rFonts w:ascii="Times New Roman" w:hAnsi="Times New Roman" w:cs="Times New Roman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 xml:space="preserve">Ocenianie ucznia z religii i etyki odbywa się  zgodnie z odrębnymi przepisami. </w:t>
      </w:r>
    </w:p>
    <w:p w:rsidR="00770D24" w:rsidRPr="00C71BA3" w:rsidRDefault="00770D24" w:rsidP="00770D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182" w:rsidRDefault="007A5182" w:rsidP="007A518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A5182" w:rsidRDefault="007A5182" w:rsidP="007A518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41.</w:t>
      </w:r>
    </w:p>
    <w:p w:rsidR="008A7524" w:rsidRDefault="008A7524" w:rsidP="007A518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7524" w:rsidRDefault="008A7524" w:rsidP="007A518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A5182" w:rsidRPr="00C71BA3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7A5182">
        <w:rPr>
          <w:rFonts w:ascii="Times New Roman" w:hAnsi="Times New Roman" w:cs="Times New Roman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>Nauczyciele na początku roku szkolnego informują uczniów oraz ich rodziców o:</w:t>
      </w:r>
    </w:p>
    <w:p w:rsidR="007A5182" w:rsidRPr="00C71BA3" w:rsidRDefault="007A5182" w:rsidP="002A5642">
      <w:pPr>
        <w:pStyle w:val="Bezodstpw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wymaganiach edukacyjnych niezbędnych do uzyskania poszczególnych  </w:t>
      </w:r>
      <w:r w:rsidR="00042B3C">
        <w:rPr>
          <w:rFonts w:ascii="Times New Roman" w:hAnsi="Times New Roman" w:cs="Times New Roman"/>
          <w:sz w:val="24"/>
          <w:szCs w:val="24"/>
        </w:rPr>
        <w:t>śródrocznych</w:t>
      </w:r>
      <w:r w:rsidRPr="00C71BA3">
        <w:rPr>
          <w:rFonts w:ascii="Times New Roman" w:hAnsi="Times New Roman" w:cs="Times New Roman"/>
          <w:sz w:val="24"/>
          <w:szCs w:val="24"/>
        </w:rPr>
        <w:t xml:space="preserve"> i rocznych ocen klasyfikacyjnych z zajęć edukacyjnych</w:t>
      </w:r>
      <w:r w:rsidRPr="00C71BA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 xml:space="preserve">wynikających z realizowanego przez siebie programu nauczania; </w:t>
      </w:r>
    </w:p>
    <w:p w:rsidR="007A5182" w:rsidRPr="00C71BA3" w:rsidRDefault="007A5182" w:rsidP="002A5642">
      <w:pPr>
        <w:pStyle w:val="Bezodstpw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sposobach  sprawdzania osiągnięć edukacyjnych uczniów; </w:t>
      </w:r>
    </w:p>
    <w:p w:rsidR="007A5182" w:rsidRPr="00C71BA3" w:rsidRDefault="007A5182" w:rsidP="002A5642">
      <w:pPr>
        <w:pStyle w:val="Bezodstpw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warunkach i trybie otrzymania wyższej niż przewidywana rocznej oceny klasyfikacyjnej z zajęć edukacyjnych. </w:t>
      </w:r>
    </w:p>
    <w:p w:rsidR="007A5182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A5182" w:rsidRPr="00C71BA3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7A5182">
        <w:rPr>
          <w:rFonts w:ascii="Times New Roman" w:hAnsi="Times New Roman" w:cs="Times New Roman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>Wychowawca oddziału na początku każdego roku szkolnego informuje uczniów oraz ich rodziców o:</w:t>
      </w:r>
    </w:p>
    <w:p w:rsidR="007A5182" w:rsidRPr="00C71BA3" w:rsidRDefault="007A5182" w:rsidP="002A5642">
      <w:pPr>
        <w:pStyle w:val="Bezodstpw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warunkach i sposobie oraz kryteriach oceniania zachowania;</w:t>
      </w:r>
    </w:p>
    <w:p w:rsidR="007A5182" w:rsidRDefault="007A5182" w:rsidP="002A5642">
      <w:pPr>
        <w:pStyle w:val="Bezodstpw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warunkach i trybie otrzymania wyższej niż p</w:t>
      </w:r>
      <w:r>
        <w:rPr>
          <w:rFonts w:ascii="Times New Roman" w:hAnsi="Times New Roman" w:cs="Times New Roman"/>
          <w:sz w:val="24"/>
          <w:szCs w:val="24"/>
        </w:rPr>
        <w:t xml:space="preserve">rzewidywana rocznej oceny </w:t>
      </w:r>
      <w:r w:rsidRPr="00C71BA3">
        <w:rPr>
          <w:rFonts w:ascii="Times New Roman" w:hAnsi="Times New Roman" w:cs="Times New Roman"/>
          <w:sz w:val="24"/>
          <w:szCs w:val="24"/>
        </w:rPr>
        <w:t>klasyfikacyjnej zachowania.</w:t>
      </w:r>
    </w:p>
    <w:p w:rsidR="00FA78F4" w:rsidRDefault="00FA78F4" w:rsidP="00FA78F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A78F4" w:rsidRDefault="00FA78F4" w:rsidP="00542D77">
      <w:pPr>
        <w:pStyle w:val="Bezodstpw"/>
        <w:numPr>
          <w:ilvl w:val="2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obowiązują następujące formy kontraktów nauczycieli (wychowawców) z rodzicami (prawnymi opiekunami)</w:t>
      </w:r>
    </w:p>
    <w:p w:rsidR="00FA78F4" w:rsidRDefault="00FA78F4" w:rsidP="00FA78F4">
      <w:pPr>
        <w:pStyle w:val="Bezodstpw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 bezpośrednie</w:t>
      </w:r>
    </w:p>
    <w:p w:rsidR="00FA78F4" w:rsidRDefault="00FA78F4" w:rsidP="00FA78F4">
      <w:pPr>
        <w:pStyle w:val="Bezodstpw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ogólnoszkolne,</w:t>
      </w:r>
    </w:p>
    <w:p w:rsidR="00FA78F4" w:rsidRDefault="00FA78F4" w:rsidP="00FA78F4">
      <w:pPr>
        <w:pStyle w:val="Bezodstpw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klasowe,</w:t>
      </w:r>
    </w:p>
    <w:p w:rsidR="00FA78F4" w:rsidRDefault="00FA78F4" w:rsidP="00FA78F4">
      <w:pPr>
        <w:pStyle w:val="Bezodstpw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spotkanie/rozmowa</w:t>
      </w:r>
    </w:p>
    <w:p w:rsidR="00FA78F4" w:rsidRDefault="00FA78F4" w:rsidP="00FA78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A78F4" w:rsidRDefault="00FA78F4" w:rsidP="00FA78F4">
      <w:pPr>
        <w:pStyle w:val="Bezodstpw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 pośrednie:</w:t>
      </w:r>
    </w:p>
    <w:p w:rsidR="00FA78F4" w:rsidRDefault="00FA78F4" w:rsidP="00FA78F4">
      <w:pPr>
        <w:pStyle w:val="Bezodstpw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telefoniczna,</w:t>
      </w:r>
    </w:p>
    <w:p w:rsidR="00FA78F4" w:rsidRDefault="00FA78F4" w:rsidP="00FA78F4">
      <w:pPr>
        <w:pStyle w:val="Bezodstpw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korespondencja prowadzona za pomocą e-dziennika,</w:t>
      </w:r>
    </w:p>
    <w:p w:rsidR="00FA78F4" w:rsidRDefault="008520E2" w:rsidP="00FA78F4">
      <w:pPr>
        <w:pStyle w:val="Bezodstpw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korespondencja listowna, e-mailowa,</w:t>
      </w:r>
    </w:p>
    <w:p w:rsidR="008520E2" w:rsidRDefault="008520E2" w:rsidP="008520E2">
      <w:pPr>
        <w:pStyle w:val="Bezodstpw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adnotacja w zeszycie.</w:t>
      </w:r>
    </w:p>
    <w:p w:rsidR="008520E2" w:rsidRDefault="008520E2" w:rsidP="008520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20E2" w:rsidRPr="008520E2" w:rsidRDefault="008520E2" w:rsidP="008520E2">
      <w:pPr>
        <w:pStyle w:val="Bezodstpw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formie kontaktu, która w danej sytuacji jest najodpowiedniejsza, decyduje wychowawca lub nauczyciel przedmiotu.</w:t>
      </w:r>
    </w:p>
    <w:p w:rsidR="000742B6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A5182" w:rsidRDefault="007A5182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A5182" w:rsidRDefault="007A5182" w:rsidP="007A518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42.</w:t>
      </w:r>
    </w:p>
    <w:p w:rsidR="007A5182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Oceny są jawne dla ucznia i jego rodziców.</w:t>
      </w:r>
    </w:p>
    <w:p w:rsidR="007A5182" w:rsidRPr="00C71BA3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182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O otrzymanych ocenach należy ucznia poinformować bezzwłocznie po jej ustaleniu.</w:t>
      </w:r>
    </w:p>
    <w:p w:rsidR="00A04099" w:rsidRPr="00C71BA3" w:rsidRDefault="00A04099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182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Nauczyciel uzasadnia uczniowi ocenę niezwłocznie po jej ustaleniu, a rodzicom uzasadnia w czasie najbliższego spotkania po jej ustaleniu.</w:t>
      </w:r>
    </w:p>
    <w:p w:rsidR="007A5182" w:rsidRPr="00C71BA3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182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>Ocena zawiera informację o tym, co uczeń robi dobrze, co i jak wymaga poprawy oraz jak uczeń powinien się dalej uczyć, aby osiągnąć sukces.</w:t>
      </w:r>
    </w:p>
    <w:p w:rsidR="007A5182" w:rsidRPr="00C71BA3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182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71BA3">
        <w:rPr>
          <w:rFonts w:ascii="Times New Roman" w:hAnsi="Times New Roman" w:cs="Times New Roman"/>
          <w:sz w:val="24"/>
          <w:szCs w:val="24"/>
        </w:rPr>
        <w:t>Sprawdzone i ocenione pisemne prace ucznia są udostępniane uczniowi i jego rodzicom.</w:t>
      </w:r>
    </w:p>
    <w:p w:rsidR="007A5182" w:rsidRPr="00C71BA3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182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71BA3">
        <w:rPr>
          <w:rFonts w:ascii="Times New Roman" w:hAnsi="Times New Roman" w:cs="Times New Roman"/>
          <w:sz w:val="24"/>
          <w:szCs w:val="24"/>
        </w:rPr>
        <w:t>Ocenione prace uczeń otrzymuje do wglądu na lekcji, rodzic ma prawo zapoznać się z nimi w szkole w uzgodnionym z nauczycielem danego przedmiotu terminie.</w:t>
      </w:r>
    </w:p>
    <w:p w:rsidR="008A7524" w:rsidRDefault="008A7524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7524" w:rsidRDefault="008A7524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7DB8" w:rsidRDefault="002D7DB8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7DB8" w:rsidRPr="00C71BA3" w:rsidRDefault="002D7DB8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182" w:rsidRDefault="007A5182" w:rsidP="007A518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43.</w:t>
      </w:r>
    </w:p>
    <w:p w:rsidR="007A5182" w:rsidRPr="00C71BA3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1.Rok szkolny podzielony jest na dwa półrocza:</w:t>
      </w:r>
    </w:p>
    <w:p w:rsidR="007A5182" w:rsidRPr="00C71BA3" w:rsidRDefault="007A5182" w:rsidP="002A5642">
      <w:pPr>
        <w:pStyle w:val="Bezodstpw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po zakończeniu pierwszego półrocza</w:t>
      </w:r>
      <w:r w:rsidRPr="00C71B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>dokonuje się klasyfikacji półrocznej uczniów, polegającej na okresowym podsumowaniu osiągnięć ucznia z zajęć edukacyjnych określonych w planie nauczania i ustaleniu ocen klasyfikacyjnych według skali określonej w statucie;</w:t>
      </w:r>
    </w:p>
    <w:p w:rsidR="007A5182" w:rsidRPr="00C71BA3" w:rsidRDefault="007A5182" w:rsidP="002A5642">
      <w:pPr>
        <w:pStyle w:val="Bezodstpw"/>
        <w:numPr>
          <w:ilvl w:val="0"/>
          <w:numId w:val="7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po zakończeniu drugiego półrocza odbywa się klasyfikacja roczna, polegająca na podsumowaniu osiągnięć edukacyjnych ucznia w całym danym roku szkolnym z zajęć edukacyjnych określonych w szkolnym planie nauczania i ustaleniu oceny rocznej klasyfikacyjnej.</w:t>
      </w:r>
    </w:p>
    <w:p w:rsidR="00A04099" w:rsidRDefault="00A04099" w:rsidP="00D55E8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4099" w:rsidRDefault="00A04099" w:rsidP="00D55E8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5E85" w:rsidRDefault="00D55E85" w:rsidP="00D55E8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44.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Oceny postępów i osiągnięć uczniowskich odnotow</w:t>
      </w:r>
      <w:r w:rsidR="008520E2">
        <w:rPr>
          <w:rFonts w:ascii="Times New Roman" w:hAnsi="Times New Roman" w:cs="Times New Roman"/>
          <w:sz w:val="24"/>
          <w:szCs w:val="24"/>
        </w:rPr>
        <w:t>uje się w dzienniku elektronicznym.</w:t>
      </w:r>
      <w:r w:rsidRPr="00C71BA3">
        <w:rPr>
          <w:rFonts w:ascii="Times New Roman" w:hAnsi="Times New Roman" w:cs="Times New Roman"/>
          <w:sz w:val="24"/>
          <w:szCs w:val="24"/>
        </w:rPr>
        <w:t>.</w:t>
      </w: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33A4A" w:rsidRPr="00182581" w:rsidRDefault="009602EE" w:rsidP="0018258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</w:p>
    <w:p w:rsidR="00D55E85" w:rsidRDefault="00D55E85" w:rsidP="00D55E8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45.</w:t>
      </w: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Ocenianie bieżące uczniów powinno odbywać się systematycznie w ciągu całego roku.</w:t>
      </w:r>
    </w:p>
    <w:p w:rsidR="003A4AFA" w:rsidRPr="00C71BA3" w:rsidRDefault="003A4AFA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Ustala się minimalne ilości ocen cząstkowych: 4 oceny cząstkowe, jeżeli zajęcia danego przedmiotu odbywają się jedną godzinę w tygodniu; 5 ocen cząstkowych, jeżeli zajęcia danego przedmiotu odbywają się dwie lub trzy godziny w tygodniu; 7 ocen cząstkowych, jeżeli zajęcia danego przedmiotu odbywają się cztery lub więcej godzin w tygodniu.</w:t>
      </w:r>
    </w:p>
    <w:p w:rsidR="00733A4A" w:rsidRDefault="00733A4A" w:rsidP="0018258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55E85" w:rsidRPr="00182581" w:rsidRDefault="00D55E85" w:rsidP="0018258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55E85" w:rsidRDefault="00D55E85" w:rsidP="00D55E8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46.</w:t>
      </w:r>
    </w:p>
    <w:p w:rsidR="00D55E85" w:rsidRDefault="003A4AFA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55E85" w:rsidRPr="00C71BA3">
        <w:rPr>
          <w:rFonts w:ascii="Times New Roman" w:hAnsi="Times New Roman" w:cs="Times New Roman"/>
          <w:sz w:val="24"/>
          <w:szCs w:val="24"/>
        </w:rPr>
        <w:t xml:space="preserve">Ocenie podlegają pisemne sprawdziany (prace klasowe) – przynajmniej jeden </w:t>
      </w:r>
      <w:r w:rsidR="00D55E85" w:rsidRPr="00C71BA3">
        <w:rPr>
          <w:rFonts w:ascii="Times New Roman" w:hAnsi="Times New Roman" w:cs="Times New Roman"/>
          <w:sz w:val="24"/>
          <w:szCs w:val="24"/>
        </w:rPr>
        <w:br/>
        <w:t>w półroczu - obejmujące zakres jednego lub więcej działów programowych, za wyjątkiem przedmiotów: muzyki, plastyki, zajęć technicznych, informatyki i wychowania fizycznego, gdzie sprawdzian ma formę praktyczną.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Sprawdziany zapowiadane są co najmniej z tygodniowym wyprzedzeniem. W tym samym dniu może być tylko jeden pisemny sprawdzian lub praca klasowa.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Ocenie podlegają krótkie, pisemne kartkówki – w zależności od potrzeb i specyfiki przedmiotu - zawierające zagadnienia omawiane na 3 ostatnich lekcjach (chyba, że nauczyciel danego przedmiotu ustali w swoich wymaganiach inną zasadę przeprowadzania kartkówek i poinformuje o niej uczniów na początku roku szkolnego).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>Nauczyciel nie jest zobowiązany do informowania uczniów o terminach kartkówek.</w:t>
      </w: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71BA3">
        <w:rPr>
          <w:rFonts w:ascii="Times New Roman" w:hAnsi="Times New Roman" w:cs="Times New Roman"/>
          <w:sz w:val="24"/>
          <w:szCs w:val="24"/>
        </w:rPr>
        <w:t>Ocenie podlegają odpowiedzi ustne, które można ustalić po zadaniu uczniowi co najmniej trzech pytań.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71BA3">
        <w:rPr>
          <w:rFonts w:ascii="Times New Roman" w:hAnsi="Times New Roman" w:cs="Times New Roman"/>
          <w:sz w:val="24"/>
          <w:szCs w:val="24"/>
        </w:rPr>
        <w:t>Ocenie podlegają zadania domowe (w różnej formie - w zależności od specyfiki przedmiotu).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71BA3">
        <w:rPr>
          <w:rFonts w:ascii="Times New Roman" w:hAnsi="Times New Roman" w:cs="Times New Roman"/>
          <w:sz w:val="24"/>
          <w:szCs w:val="24"/>
        </w:rPr>
        <w:t>Ocenie podlega aktywność ucznia na lekcji.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71BA3">
        <w:rPr>
          <w:rFonts w:ascii="Times New Roman" w:hAnsi="Times New Roman" w:cs="Times New Roman"/>
          <w:sz w:val="24"/>
          <w:szCs w:val="24"/>
        </w:rPr>
        <w:t>Ocenie podlega praca w grupie.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71BA3">
        <w:rPr>
          <w:rFonts w:ascii="Times New Roman" w:hAnsi="Times New Roman" w:cs="Times New Roman"/>
          <w:sz w:val="24"/>
          <w:szCs w:val="24"/>
        </w:rPr>
        <w:t>Ocenie podlegają inne zadania i sfery działalności wypracowane na danym przedmiocie u danego nauczyciela.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71BA3">
        <w:rPr>
          <w:rFonts w:ascii="Times New Roman" w:hAnsi="Times New Roman" w:cs="Times New Roman"/>
          <w:sz w:val="24"/>
          <w:szCs w:val="24"/>
        </w:rPr>
        <w:t>Przy ustalaniu oceny z wychowania fizycznego, zajęć technicznych, plastyki, muzyki, należy przede wszystkim brać pod uwagę wysiłek wkładany przez ucznia w wywiązywanie się z obowiązków wynikających ze specyfiki tych zajęć, a w przypadku wychowania fizycznego – także systematyczność udziału ucznia w zajęciach oraz aktywność ucznia w d</w:t>
      </w:r>
      <w:r w:rsidR="00042B3C">
        <w:rPr>
          <w:rFonts w:ascii="Times New Roman" w:hAnsi="Times New Roman" w:cs="Times New Roman"/>
          <w:sz w:val="24"/>
          <w:szCs w:val="24"/>
        </w:rPr>
        <w:t>ziałaniach podejmowanych przez S</w:t>
      </w:r>
      <w:r w:rsidRPr="00C71BA3">
        <w:rPr>
          <w:rFonts w:ascii="Times New Roman" w:hAnsi="Times New Roman" w:cs="Times New Roman"/>
          <w:sz w:val="24"/>
          <w:szCs w:val="24"/>
        </w:rPr>
        <w:t>zkołę na rzecz kultury fizycznej.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42B3C">
        <w:rPr>
          <w:rFonts w:ascii="Times New Roman" w:hAnsi="Times New Roman" w:cs="Times New Roman"/>
          <w:sz w:val="24"/>
          <w:szCs w:val="24"/>
        </w:rPr>
        <w:t>Dyrektor S</w:t>
      </w:r>
      <w:r w:rsidRPr="00C71BA3">
        <w:rPr>
          <w:rFonts w:ascii="Times New Roman" w:hAnsi="Times New Roman" w:cs="Times New Roman"/>
          <w:sz w:val="24"/>
          <w:szCs w:val="24"/>
        </w:rPr>
        <w:t>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42B3C">
        <w:rPr>
          <w:rFonts w:ascii="Times New Roman" w:hAnsi="Times New Roman" w:cs="Times New Roman"/>
          <w:sz w:val="24"/>
          <w:szCs w:val="24"/>
        </w:rPr>
        <w:t>Dyrektor S</w:t>
      </w:r>
      <w:r w:rsidRPr="00C71BA3">
        <w:rPr>
          <w:rFonts w:ascii="Times New Roman" w:hAnsi="Times New Roman" w:cs="Times New Roman"/>
          <w:sz w:val="24"/>
          <w:szCs w:val="24"/>
        </w:rPr>
        <w:t>zkoły zwalnia ucznia z realizacji zajęć wychowania fizycznego, zajęć komputerowych lub informatyki, na podstawie opinii o b</w:t>
      </w:r>
      <w:r w:rsidR="0020382F">
        <w:rPr>
          <w:rFonts w:ascii="Times New Roman" w:hAnsi="Times New Roman" w:cs="Times New Roman"/>
          <w:sz w:val="24"/>
          <w:szCs w:val="24"/>
        </w:rPr>
        <w:t xml:space="preserve">raku możliwości uczestniczenia </w:t>
      </w:r>
      <w:r w:rsidRPr="00C71BA3">
        <w:rPr>
          <w:rFonts w:ascii="Times New Roman" w:hAnsi="Times New Roman" w:cs="Times New Roman"/>
          <w:sz w:val="24"/>
          <w:szCs w:val="24"/>
        </w:rPr>
        <w:t>w tych zajęciach wydanej przez lekarza, na czas określony w tej opinii.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C71BA3">
        <w:rPr>
          <w:rFonts w:ascii="Times New Roman" w:hAnsi="Times New Roman" w:cs="Times New Roman"/>
          <w:sz w:val="24"/>
          <w:szCs w:val="24"/>
        </w:rPr>
        <w:t xml:space="preserve">Jeżeli okres zwolnienia z realizacji zajęć wymienionych w punkcie 12 uniemożliwia ustalenie śródrocznej lub rocznej oceny klasyfikacyjnej w dokumentacji przebiegu nauczania zamiast oceny klasyfikacyjnej wpisuje się „zwolniony” albo „zwolniona”. </w:t>
      </w:r>
    </w:p>
    <w:p w:rsidR="00733A4A" w:rsidRDefault="00733A4A" w:rsidP="0018258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76CBB" w:rsidRDefault="00276CBB" w:rsidP="0018258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76CBB" w:rsidRPr="00182581" w:rsidRDefault="00276CBB" w:rsidP="0018258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E6D6D" w:rsidRPr="00182581" w:rsidRDefault="007E6D6D" w:rsidP="0018258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</w:p>
    <w:p w:rsidR="00D55E85" w:rsidRDefault="007E6D6D" w:rsidP="00D55E8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   </w:t>
      </w:r>
      <w:r w:rsidR="00D55E85">
        <w:rPr>
          <w:rFonts w:ascii="Times New Roman" w:hAnsi="Times New Roman" w:cs="Times New Roman"/>
          <w:sz w:val="24"/>
          <w:szCs w:val="24"/>
          <w:lang w:eastAsia="pl-PL"/>
        </w:rPr>
        <w:t>§ 47.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Nauczyciel jest obowiązany dostosować wymagania edukacyjne do indywidualnych potrzeb rozwojowych i edukacyjnych oraz możliwości psychofizycznych ucznia w przypadkach określonych w odrębnych przepisach.</w:t>
      </w:r>
    </w:p>
    <w:p w:rsidR="007E6D6D" w:rsidRPr="00182581" w:rsidRDefault="007E6D6D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D6D" w:rsidRPr="00182581" w:rsidRDefault="007E6D6D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7C91" w:rsidRDefault="00407C91" w:rsidP="00407C9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pl-PL"/>
        </w:rPr>
        <w:t>§ 48.</w:t>
      </w: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2B3C">
        <w:rPr>
          <w:rFonts w:ascii="Times New Roman" w:hAnsi="Times New Roman" w:cs="Times New Roman"/>
          <w:sz w:val="24"/>
          <w:szCs w:val="24"/>
        </w:rPr>
        <w:t>Uczeń w trakcie nauki w S</w:t>
      </w:r>
      <w:r w:rsidRPr="00C71BA3">
        <w:rPr>
          <w:rFonts w:ascii="Times New Roman" w:hAnsi="Times New Roman" w:cs="Times New Roman"/>
          <w:sz w:val="24"/>
          <w:szCs w:val="24"/>
        </w:rPr>
        <w:t>zkole otrzymuje oceny:</w:t>
      </w:r>
    </w:p>
    <w:p w:rsidR="001229ED" w:rsidRPr="00C71BA3" w:rsidRDefault="001229ED" w:rsidP="002A5642">
      <w:pPr>
        <w:pStyle w:val="Bezodstpw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bieżące;</w:t>
      </w:r>
    </w:p>
    <w:p w:rsidR="001229ED" w:rsidRPr="00C71BA3" w:rsidRDefault="001229ED" w:rsidP="002A5642">
      <w:pPr>
        <w:pStyle w:val="Bezodstpw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klasyfikacyjne:</w:t>
      </w:r>
    </w:p>
    <w:p w:rsidR="001229ED" w:rsidRPr="00C71BA3" w:rsidRDefault="001229ED" w:rsidP="002A5642">
      <w:pPr>
        <w:pStyle w:val="Bezodstpw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śródroczne i roczne, </w:t>
      </w:r>
    </w:p>
    <w:p w:rsidR="001229ED" w:rsidRDefault="001229ED" w:rsidP="002A5642">
      <w:pPr>
        <w:pStyle w:val="Bezodstpw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końcowe.</w:t>
      </w:r>
    </w:p>
    <w:p w:rsidR="001229ED" w:rsidRPr="00C71BA3" w:rsidRDefault="001229ED" w:rsidP="001229ED">
      <w:pPr>
        <w:pStyle w:val="Bezodstpw"/>
        <w:ind w:left="1800"/>
        <w:rPr>
          <w:rFonts w:ascii="Times New Roman" w:hAnsi="Times New Roman" w:cs="Times New Roman"/>
          <w:sz w:val="24"/>
          <w:szCs w:val="24"/>
        </w:rPr>
      </w:pPr>
    </w:p>
    <w:p w:rsidR="001229ED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W klasach I – III stosuje się ocenę opisową osiągnięć edukacyjnych oraz ocenę opisową zachowania.</w:t>
      </w: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A37">
        <w:rPr>
          <w:rFonts w:ascii="Times New Roman" w:hAnsi="Times New Roman" w:cs="Times New Roman"/>
          <w:sz w:val="24"/>
          <w:szCs w:val="24"/>
        </w:rPr>
        <w:t xml:space="preserve">3.W celu dokonania oceny bieżących umiejętności uczniów przyjmuje się następującą </w:t>
      </w:r>
      <w:r w:rsidRPr="00023A37">
        <w:rPr>
          <w:rFonts w:ascii="Times New Roman" w:hAnsi="Times New Roman" w:cs="Times New Roman"/>
          <w:bCs/>
          <w:sz w:val="24"/>
          <w:szCs w:val="24"/>
        </w:rPr>
        <w:t>punktową skalę oceniania</w:t>
      </w:r>
      <w:r w:rsidRPr="00023A37">
        <w:rPr>
          <w:rFonts w:ascii="Times New Roman" w:hAnsi="Times New Roman" w:cs="Times New Roman"/>
          <w:sz w:val="24"/>
          <w:szCs w:val="24"/>
        </w:rPr>
        <w:t xml:space="preserve">, w której symbole punktowe </w:t>
      </w:r>
      <w:r w:rsidRPr="00023A37">
        <w:rPr>
          <w:rFonts w:ascii="Times New Roman" w:hAnsi="Times New Roman" w:cs="Times New Roman"/>
          <w:bCs/>
          <w:sz w:val="24"/>
          <w:szCs w:val="24"/>
        </w:rPr>
        <w:t xml:space="preserve">od 6 do 1 </w:t>
      </w:r>
      <w:r w:rsidRPr="00023A37">
        <w:rPr>
          <w:rFonts w:ascii="Times New Roman" w:hAnsi="Times New Roman" w:cs="Times New Roman"/>
          <w:sz w:val="24"/>
          <w:szCs w:val="24"/>
        </w:rPr>
        <w:t>oznaczają stopień opanowania wiedzy i umiejętności na danym poziomie: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023A37">
        <w:rPr>
          <w:rFonts w:ascii="Times New Roman" w:hAnsi="Times New Roman" w:cs="Times New Roman"/>
          <w:sz w:val="24"/>
          <w:szCs w:val="24"/>
        </w:rPr>
        <w:tab/>
      </w:r>
      <w:r w:rsidRPr="00023A37">
        <w:rPr>
          <w:rFonts w:ascii="Times New Roman" w:hAnsi="Times New Roman" w:cs="Times New Roman"/>
          <w:bCs/>
          <w:sz w:val="24"/>
          <w:szCs w:val="24"/>
        </w:rPr>
        <w:t>6 pkt. – celująco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ab/>
        <w:t>5 pkt. – bardzo dobrze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ab/>
        <w:t>4 pkt. – dobrze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ab/>
        <w:t>3 pkt. – dostatecznie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ab/>
        <w:t>2 pkt. – słabo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ab/>
        <w:t>1 pkt – niedostatecznie</w:t>
      </w: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229ED" w:rsidRPr="00C71BA3" w:rsidRDefault="001229ED" w:rsidP="002A5642">
      <w:pPr>
        <w:pStyle w:val="Bezodstpw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>Ocenę celującą (6)</w:t>
      </w:r>
      <w:r w:rsidRPr="00C71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 xml:space="preserve">otrzymuje uczeń, który opanował pełny zakres wiedzy i umiejętności przewidziany w podstawie programowej danego przedmiotu w danej klasie, samodzielnie i twórczo rozwija własne uzdolnienia, potrafi korzystać z różnych źródeł informacji. Biegle posługuje się zdobytymi wiadomościami w rozwiązywaniu problemów teoretycznych lub praktycznych. Proponujący niekonwencjonalne rozwiązania. Potrafi samodzielnie wnioskować, uogólniać i dostrzegać związki </w:t>
      </w:r>
      <w:proofErr w:type="spellStart"/>
      <w:r w:rsidRPr="00C71BA3">
        <w:rPr>
          <w:rFonts w:ascii="Times New Roman" w:hAnsi="Times New Roman" w:cs="Times New Roman"/>
          <w:sz w:val="24"/>
          <w:szCs w:val="24"/>
        </w:rPr>
        <w:t>przyczynowo-skutkowe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>. Osiąga sukcesy w konkursach i zawodach sportowych.</w:t>
      </w: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023A37" w:rsidRDefault="001229ED" w:rsidP="002A5642">
      <w:pPr>
        <w:pStyle w:val="Bezodstpw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 xml:space="preserve">Ocenę bardzo dobrą (5) </w:t>
      </w:r>
      <w:r w:rsidRPr="00023A37">
        <w:rPr>
          <w:rFonts w:ascii="Times New Roman" w:hAnsi="Times New Roman" w:cs="Times New Roman"/>
          <w:sz w:val="24"/>
          <w:szCs w:val="24"/>
        </w:rPr>
        <w:t>otrzymuje uczeń, który opanował  wiedzę i umiejętności określone programem nauczania w danej klasie. Sprawnie posługuje się zdobytymi wiadomościami, samodzielnie rozwiązuje problemy teoretyczne i praktyczne ujęte programem nauczania, potrafiący zastosować posiadaną wiedzę do rozwiązywania zadań i problemów w nowych sytuacjach.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023A37" w:rsidRDefault="001229ED" w:rsidP="002A5642">
      <w:pPr>
        <w:pStyle w:val="Bezodstpw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 xml:space="preserve">Ocenę dobrą (4) </w:t>
      </w:r>
      <w:r w:rsidRPr="00023A37">
        <w:rPr>
          <w:rFonts w:ascii="Times New Roman" w:hAnsi="Times New Roman" w:cs="Times New Roman"/>
          <w:sz w:val="24"/>
          <w:szCs w:val="24"/>
        </w:rPr>
        <w:t>otrzymuje uczeń, który opanował wiadomości określone programem nauczania w danej klasie na poziomie określonym w wymaganiach zawartych w podstawie programowej. Poprawnie stosuje wiadomości i umiejętności, rozwiązuje typowe zadania teoretyczne lub praktyczne.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023A37" w:rsidRDefault="001229ED" w:rsidP="002A5642">
      <w:pPr>
        <w:pStyle w:val="Bezodstpw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 xml:space="preserve">Ocenę dostateczną (3) </w:t>
      </w:r>
      <w:r w:rsidRPr="00023A37">
        <w:rPr>
          <w:rFonts w:ascii="Times New Roman" w:hAnsi="Times New Roman" w:cs="Times New Roman"/>
          <w:sz w:val="24"/>
          <w:szCs w:val="24"/>
        </w:rPr>
        <w:t>otrzymuje uczeń, który opanował większość wiadomości i umiejętności określonych programem nauczania w danej klasie, n</w:t>
      </w:r>
      <w:r w:rsidR="0020382F">
        <w:rPr>
          <w:rFonts w:ascii="Times New Roman" w:hAnsi="Times New Roman" w:cs="Times New Roman"/>
          <w:sz w:val="24"/>
          <w:szCs w:val="24"/>
        </w:rPr>
        <w:t xml:space="preserve">a poziomie nie przekraczającym </w:t>
      </w:r>
      <w:r w:rsidRPr="00023A37">
        <w:rPr>
          <w:rFonts w:ascii="Times New Roman" w:hAnsi="Times New Roman" w:cs="Times New Roman"/>
          <w:sz w:val="24"/>
          <w:szCs w:val="24"/>
        </w:rPr>
        <w:t>wymagań zaw</w:t>
      </w:r>
      <w:r w:rsidR="0020382F">
        <w:rPr>
          <w:rFonts w:ascii="Times New Roman" w:hAnsi="Times New Roman" w:cs="Times New Roman"/>
          <w:sz w:val="24"/>
          <w:szCs w:val="24"/>
        </w:rPr>
        <w:t>artych w podstawie programowej.</w:t>
      </w:r>
      <w:r w:rsidRPr="00023A37">
        <w:rPr>
          <w:rFonts w:ascii="Times New Roman" w:hAnsi="Times New Roman" w:cs="Times New Roman"/>
          <w:sz w:val="24"/>
          <w:szCs w:val="24"/>
        </w:rPr>
        <w:t xml:space="preserve"> Rozwiązuje zadania teoretyczne i praktyczne o niewielkim stopniu trudności, bądź też wykonuje niektóre zadania z pomocą nauczyciela. 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023A37" w:rsidRDefault="001229ED" w:rsidP="002A5642">
      <w:pPr>
        <w:pStyle w:val="Bezodstpw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 xml:space="preserve">Ocenę słabą (2) </w:t>
      </w:r>
      <w:r w:rsidRPr="00023A37">
        <w:rPr>
          <w:rFonts w:ascii="Times New Roman" w:hAnsi="Times New Roman" w:cs="Times New Roman"/>
          <w:sz w:val="24"/>
          <w:szCs w:val="24"/>
        </w:rPr>
        <w:t>otrzymuje uczeń, który słabo opanował wiadomości i umiejętności określone programem nauczania w danej klasie na poziomie wymagań zawartych w podstawie programowej, większość zadań rozwiązuje pod kierunkiem nauczyciela, potrzebuje dodatkowych wyjaśnień sposobu wykonywania pracy, nie przestrzega limitów czasowych, nie kończy rozpoczętych działań.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023A37" w:rsidRDefault="001229ED" w:rsidP="002A5642">
      <w:pPr>
        <w:pStyle w:val="Bezodstpw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 xml:space="preserve">Ocenę niedostateczną (1) </w:t>
      </w:r>
      <w:r w:rsidRPr="00023A37">
        <w:rPr>
          <w:rFonts w:ascii="Times New Roman" w:hAnsi="Times New Roman" w:cs="Times New Roman"/>
          <w:sz w:val="24"/>
          <w:szCs w:val="24"/>
        </w:rPr>
        <w:t>otrzymuje uczeń, który nie opanował wiadomości i umiejętności określonych przez podstawę programową, a braki w wiadomościach i umiejętnościach uniemożliwiają uczniowi dalsze zdobywanie wiedzy. Uczeń nie będący w stanie rozwiązać zadań nawet o niewielkim stopniu trudności, odmawiający wykonania zadania, nie starający się, nie próbujący podjęcia wysiłku, niszczący prace.</w:t>
      </w: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>Oceny bieżące,</w:t>
      </w:r>
      <w:r w:rsidR="00023A37">
        <w:rPr>
          <w:rFonts w:ascii="Times New Roman" w:hAnsi="Times New Roman" w:cs="Times New Roman"/>
          <w:sz w:val="24"/>
          <w:szCs w:val="24"/>
        </w:rPr>
        <w:t xml:space="preserve"> oceny klasyfikacyjne: śródroczne</w:t>
      </w:r>
      <w:r w:rsidRPr="00C71BA3">
        <w:rPr>
          <w:rFonts w:ascii="Times New Roman" w:hAnsi="Times New Roman" w:cs="Times New Roman"/>
          <w:sz w:val="24"/>
          <w:szCs w:val="24"/>
        </w:rPr>
        <w:t xml:space="preserve"> i końcowe w klasach IV - VIII ustala się w stopniach według następującej skali:</w:t>
      </w:r>
    </w:p>
    <w:p w:rsidR="001229ED" w:rsidRPr="00C71BA3" w:rsidRDefault="001229ED" w:rsidP="002A5642">
      <w:pPr>
        <w:pStyle w:val="Bezodstpw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stopień celujący - 6;</w:t>
      </w:r>
    </w:p>
    <w:p w:rsidR="001229ED" w:rsidRPr="00C71BA3" w:rsidRDefault="001229ED" w:rsidP="002A5642">
      <w:pPr>
        <w:pStyle w:val="Bezodstpw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stopień bardzo dobry - 5;</w:t>
      </w:r>
    </w:p>
    <w:p w:rsidR="001229ED" w:rsidRPr="00C71BA3" w:rsidRDefault="001229ED" w:rsidP="002A5642">
      <w:pPr>
        <w:pStyle w:val="Bezodstpw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stopień dobry - 4;</w:t>
      </w:r>
    </w:p>
    <w:p w:rsidR="001229ED" w:rsidRPr="00C71BA3" w:rsidRDefault="001229ED" w:rsidP="002A5642">
      <w:pPr>
        <w:pStyle w:val="Bezodstpw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stopień dostateczny -  3;</w:t>
      </w:r>
    </w:p>
    <w:p w:rsidR="001229ED" w:rsidRPr="00C71BA3" w:rsidRDefault="001229ED" w:rsidP="002A5642">
      <w:pPr>
        <w:pStyle w:val="Bezodstpw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stopień dopuszczający -  2;</w:t>
      </w:r>
    </w:p>
    <w:p w:rsidR="001229ED" w:rsidRPr="00C71BA3" w:rsidRDefault="001229ED" w:rsidP="002A5642">
      <w:pPr>
        <w:pStyle w:val="Bezodstpw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stopień niedostateczny - 1.</w:t>
      </w: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71BA3">
        <w:rPr>
          <w:rFonts w:ascii="Times New Roman" w:hAnsi="Times New Roman" w:cs="Times New Roman"/>
          <w:sz w:val="24"/>
          <w:szCs w:val="24"/>
        </w:rPr>
        <w:t xml:space="preserve">W ocenie prac pisemnych stosuje </w:t>
      </w:r>
      <w:r w:rsidR="008520E2">
        <w:rPr>
          <w:rFonts w:ascii="Times New Roman" w:hAnsi="Times New Roman" w:cs="Times New Roman"/>
          <w:sz w:val="24"/>
          <w:szCs w:val="24"/>
        </w:rPr>
        <w:t>się następującą skalę procentową:</w:t>
      </w:r>
    </w:p>
    <w:p w:rsidR="001229ED" w:rsidRPr="00C71BA3" w:rsidRDefault="001229ED" w:rsidP="002A5642">
      <w:pPr>
        <w:pStyle w:val="Bezodstpw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celujący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100%</w:t>
      </w:r>
      <w:r w:rsidR="00023A37">
        <w:rPr>
          <w:rFonts w:ascii="Times New Roman" w:hAnsi="Times New Roman" w:cs="Times New Roman"/>
          <w:sz w:val="24"/>
          <w:szCs w:val="24"/>
        </w:rPr>
        <w:t>;</w:t>
      </w:r>
    </w:p>
    <w:p w:rsidR="001229ED" w:rsidRPr="00C71BA3" w:rsidRDefault="008520E2" w:rsidP="002A5642">
      <w:pPr>
        <w:pStyle w:val="Bezodstpw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  <w:r w:rsidR="001229ED" w:rsidRPr="00C71BA3">
        <w:rPr>
          <w:rFonts w:ascii="Times New Roman" w:hAnsi="Times New Roman" w:cs="Times New Roman"/>
          <w:sz w:val="24"/>
          <w:szCs w:val="24"/>
        </w:rPr>
        <w:t>% - 99%</w:t>
      </w:r>
      <w:r w:rsidR="00023A37">
        <w:rPr>
          <w:rFonts w:ascii="Times New Roman" w:hAnsi="Times New Roman" w:cs="Times New Roman"/>
          <w:sz w:val="24"/>
          <w:szCs w:val="24"/>
        </w:rPr>
        <w:t>;</w:t>
      </w:r>
    </w:p>
    <w:p w:rsidR="001229ED" w:rsidRPr="00C71BA3" w:rsidRDefault="008520E2" w:rsidP="002A5642">
      <w:pPr>
        <w:pStyle w:val="Bezodstpw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70% - 87</w:t>
      </w:r>
      <w:r w:rsidR="001229ED" w:rsidRPr="00C71BA3">
        <w:rPr>
          <w:rFonts w:ascii="Times New Roman" w:hAnsi="Times New Roman" w:cs="Times New Roman"/>
          <w:sz w:val="24"/>
          <w:szCs w:val="24"/>
        </w:rPr>
        <w:t>%</w:t>
      </w:r>
      <w:r w:rsidR="00023A37">
        <w:rPr>
          <w:rFonts w:ascii="Times New Roman" w:hAnsi="Times New Roman" w:cs="Times New Roman"/>
          <w:sz w:val="24"/>
          <w:szCs w:val="24"/>
        </w:rPr>
        <w:t>;</w:t>
      </w:r>
    </w:p>
    <w:p w:rsidR="001229ED" w:rsidRPr="00C71BA3" w:rsidRDefault="008520E2" w:rsidP="002A5642">
      <w:pPr>
        <w:pStyle w:val="Bezodstpw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51% - 69</w:t>
      </w:r>
      <w:r w:rsidR="001229ED" w:rsidRPr="00C71BA3">
        <w:rPr>
          <w:rFonts w:ascii="Times New Roman" w:hAnsi="Times New Roman" w:cs="Times New Roman"/>
          <w:sz w:val="24"/>
          <w:szCs w:val="24"/>
        </w:rPr>
        <w:t>%</w:t>
      </w:r>
      <w:r w:rsidR="00023A37">
        <w:rPr>
          <w:rFonts w:ascii="Times New Roman" w:hAnsi="Times New Roman" w:cs="Times New Roman"/>
          <w:sz w:val="24"/>
          <w:szCs w:val="24"/>
        </w:rPr>
        <w:t>;</w:t>
      </w:r>
    </w:p>
    <w:p w:rsidR="001229ED" w:rsidRPr="00C71BA3" w:rsidRDefault="001229ED" w:rsidP="002A5642">
      <w:pPr>
        <w:pStyle w:val="Bezodstpw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dopuszczający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31% - 50%</w:t>
      </w:r>
      <w:r w:rsidR="00023A37">
        <w:rPr>
          <w:rFonts w:ascii="Times New Roman" w:hAnsi="Times New Roman" w:cs="Times New Roman"/>
          <w:sz w:val="24"/>
          <w:szCs w:val="24"/>
        </w:rPr>
        <w:t>;</w:t>
      </w:r>
    </w:p>
    <w:p w:rsidR="008520E2" w:rsidRDefault="001229ED" w:rsidP="008520E2">
      <w:pPr>
        <w:pStyle w:val="Bezodstpw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niedostateczny</w:t>
      </w:r>
      <w:r w:rsidRPr="00C71BA3">
        <w:rPr>
          <w:rFonts w:ascii="Times New Roman" w:hAnsi="Times New Roman" w:cs="Times New Roman"/>
          <w:sz w:val="24"/>
          <w:szCs w:val="24"/>
        </w:rPr>
        <w:tab/>
        <w:t>0% - 30%</w:t>
      </w:r>
      <w:r w:rsidR="00023A37">
        <w:rPr>
          <w:rFonts w:ascii="Times New Roman" w:hAnsi="Times New Roman" w:cs="Times New Roman"/>
          <w:sz w:val="24"/>
          <w:szCs w:val="24"/>
        </w:rPr>
        <w:t>.</w:t>
      </w:r>
    </w:p>
    <w:p w:rsidR="008520E2" w:rsidRDefault="008520E2" w:rsidP="008520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520E2" w:rsidRDefault="008520E2" w:rsidP="008520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6.Oceny ze sprawdzianów, prac klasowych mają wagę 3, </w:t>
      </w:r>
      <w:r w:rsidR="004A45DF">
        <w:rPr>
          <w:rFonts w:ascii="Times New Roman" w:hAnsi="Times New Roman" w:cs="Times New Roman"/>
          <w:sz w:val="24"/>
          <w:szCs w:val="24"/>
        </w:rPr>
        <w:t>oceny z kartkówek maj</w:t>
      </w:r>
      <w:r w:rsidR="00EF39F5">
        <w:rPr>
          <w:rFonts w:ascii="Times New Roman" w:hAnsi="Times New Roman" w:cs="Times New Roman"/>
          <w:sz w:val="24"/>
          <w:szCs w:val="24"/>
        </w:rPr>
        <w:t>ą</w:t>
      </w:r>
      <w:r w:rsidR="004A45DF">
        <w:rPr>
          <w:rFonts w:ascii="Times New Roman" w:hAnsi="Times New Roman" w:cs="Times New Roman"/>
          <w:sz w:val="24"/>
          <w:szCs w:val="24"/>
        </w:rPr>
        <w:t xml:space="preserve"> wagę 2, </w:t>
      </w:r>
      <w:r>
        <w:rPr>
          <w:rFonts w:ascii="Times New Roman" w:hAnsi="Times New Roman" w:cs="Times New Roman"/>
          <w:sz w:val="24"/>
          <w:szCs w:val="24"/>
        </w:rPr>
        <w:t xml:space="preserve">oceny otrzymywane za inne formy mają wagę 1. </w:t>
      </w:r>
    </w:p>
    <w:p w:rsidR="00A133AC" w:rsidRDefault="00A133AC" w:rsidP="008520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zdalnym nauczaniu wszystkie oceny mają wagę 1</w:t>
      </w: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Default="008520E2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29ED">
        <w:rPr>
          <w:rFonts w:ascii="Times New Roman" w:hAnsi="Times New Roman" w:cs="Times New Roman"/>
          <w:sz w:val="24"/>
          <w:szCs w:val="24"/>
        </w:rPr>
        <w:t>.</w:t>
      </w:r>
      <w:r w:rsidR="001229ED" w:rsidRPr="00C71BA3">
        <w:rPr>
          <w:rFonts w:ascii="Times New Roman" w:hAnsi="Times New Roman" w:cs="Times New Roman"/>
          <w:sz w:val="24"/>
          <w:szCs w:val="24"/>
        </w:rPr>
        <w:t>Dopuszcza się możliwość dopisywania plusów i minusów przy bieżących ocenach</w:t>
      </w:r>
      <w:r w:rsidR="001229ED">
        <w:rPr>
          <w:rFonts w:ascii="Times New Roman" w:hAnsi="Times New Roman" w:cs="Times New Roman"/>
          <w:sz w:val="24"/>
          <w:szCs w:val="24"/>
        </w:rPr>
        <w:t>.</w:t>
      </w: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C71BA3" w:rsidRDefault="008520E2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29ED" w:rsidRPr="00C71BA3">
        <w:rPr>
          <w:rFonts w:ascii="Times New Roman" w:hAnsi="Times New Roman" w:cs="Times New Roman"/>
          <w:sz w:val="24"/>
          <w:szCs w:val="24"/>
        </w:rPr>
        <w:t xml:space="preserve">. Oceny bieżące oraz </w:t>
      </w:r>
      <w:r w:rsidR="00023A37">
        <w:rPr>
          <w:rFonts w:ascii="Times New Roman" w:hAnsi="Times New Roman" w:cs="Times New Roman"/>
          <w:sz w:val="24"/>
          <w:szCs w:val="24"/>
        </w:rPr>
        <w:t>śródroczne</w:t>
      </w:r>
      <w:r w:rsidR="001229ED" w:rsidRPr="00C71BA3">
        <w:rPr>
          <w:rFonts w:ascii="Times New Roman" w:hAnsi="Times New Roman" w:cs="Times New Roman"/>
          <w:sz w:val="24"/>
          <w:szCs w:val="24"/>
        </w:rPr>
        <w:t>, roczne i końcowe oceny klasyfikacyjne z obowiązkowych i dodatkowych zajęć edukacyjnych</w:t>
      </w:r>
      <w:r w:rsidR="00023A37">
        <w:rPr>
          <w:rFonts w:ascii="Times New Roman" w:hAnsi="Times New Roman" w:cs="Times New Roman"/>
          <w:sz w:val="24"/>
          <w:szCs w:val="24"/>
        </w:rPr>
        <w:t>, a także śródroczne</w:t>
      </w:r>
      <w:r w:rsidR="001229ED" w:rsidRPr="00C71BA3">
        <w:rPr>
          <w:rFonts w:ascii="Times New Roman" w:hAnsi="Times New Roman" w:cs="Times New Roman"/>
          <w:sz w:val="24"/>
          <w:szCs w:val="24"/>
        </w:rPr>
        <w:t xml:space="preserve"> i roczne oceny zachowania dla ucznia posiadającego orzeczenie o potrzebie kształcenia specjalnego ze względu na niepełnosprawność intelektualną w stopniu umiarkowanym lub znacznym są ocenami opisowymi.  </w:t>
      </w: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pl-PL"/>
        </w:rPr>
        <w:t>§ 49.</w:t>
      </w:r>
    </w:p>
    <w:p w:rsidR="00E06B6A" w:rsidRPr="00C71BA3" w:rsidRDefault="00595E4B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6B6A" w:rsidRPr="00C71BA3">
        <w:rPr>
          <w:rFonts w:ascii="Times New Roman" w:hAnsi="Times New Roman" w:cs="Times New Roman"/>
          <w:sz w:val="24"/>
          <w:szCs w:val="24"/>
        </w:rPr>
        <w:t>Ocena z religii i dodatkowych zajęć edukacyjnych wliczana jest do średniej ocen podczas przepro</w:t>
      </w:r>
      <w:r w:rsidR="00023A37">
        <w:rPr>
          <w:rFonts w:ascii="Times New Roman" w:hAnsi="Times New Roman" w:cs="Times New Roman"/>
          <w:sz w:val="24"/>
          <w:szCs w:val="24"/>
        </w:rPr>
        <w:t>wadzania klasyfikacji śródrocznej</w:t>
      </w:r>
      <w:r w:rsidR="00E06B6A" w:rsidRPr="00C71BA3">
        <w:rPr>
          <w:rFonts w:ascii="Times New Roman" w:hAnsi="Times New Roman" w:cs="Times New Roman"/>
          <w:sz w:val="24"/>
          <w:szCs w:val="24"/>
        </w:rPr>
        <w:t xml:space="preserve"> i rocznej.</w:t>
      </w: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§ 50.</w:t>
      </w: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 ma prawo poprawiać oceny bieżące z prac klasowych i sprawdzianów.</w:t>
      </w: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71BA3">
        <w:rPr>
          <w:rFonts w:ascii="Times New Roman" w:hAnsi="Times New Roman" w:cs="Times New Roman"/>
          <w:sz w:val="24"/>
          <w:szCs w:val="24"/>
        </w:rPr>
        <w:t>Ucze</w:t>
      </w:r>
      <w:r w:rsidR="00023A37">
        <w:rPr>
          <w:rFonts w:ascii="Times New Roman" w:hAnsi="Times New Roman" w:cs="Times New Roman"/>
          <w:sz w:val="24"/>
          <w:szCs w:val="24"/>
        </w:rPr>
        <w:t xml:space="preserve">ń pracuje na ocenę całe </w:t>
      </w:r>
      <w:proofErr w:type="spellStart"/>
      <w:r w:rsidR="00023A37">
        <w:rPr>
          <w:rFonts w:ascii="Times New Roman" w:hAnsi="Times New Roman" w:cs="Times New Roman"/>
          <w:sz w:val="24"/>
          <w:szCs w:val="24"/>
        </w:rPr>
        <w:t>śródrocze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 xml:space="preserve"> (rok szkolny).</w:t>
      </w: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Uczeń ma obowiązek poprawić ocenę niedostateczną z prac klasowych i sprawdzianów do 7 dni po otrzymaniu sprawdzianu.</w:t>
      </w: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>O sposobach poprawiania ocen z danych zajęć edukacyjnych informuje na początku roku nauczyciel prowadzący.</w:t>
      </w: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51.</w:t>
      </w: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</w:t>
      </w:r>
      <w:r w:rsidR="00023A37">
        <w:rPr>
          <w:rFonts w:ascii="Times New Roman" w:hAnsi="Times New Roman" w:cs="Times New Roman"/>
          <w:sz w:val="24"/>
          <w:szCs w:val="24"/>
        </w:rPr>
        <w:t xml:space="preserve"> zagrożony oceną niedostateczną </w:t>
      </w:r>
      <w:proofErr w:type="spellStart"/>
      <w:r w:rsidR="00023A37">
        <w:rPr>
          <w:rFonts w:ascii="Times New Roman" w:hAnsi="Times New Roman" w:cs="Times New Roman"/>
          <w:sz w:val="24"/>
          <w:szCs w:val="24"/>
        </w:rPr>
        <w:t>śrdroczną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 xml:space="preserve"> lub roczną ma prawo do poprawy ocen niedostatecznych przestrzegając terminu wyznaczonego przez nauczyciela.</w:t>
      </w: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Nauczyciel udziela pomocy uczniowi zagrożonemu oceną niedostateczną, wyznaczając nieodwołalny termin poprawy oraz podając zakres materiału w taki sposób, aby ten miał szansę i możliwości uzupełnienia braków.</w:t>
      </w: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52.</w:t>
      </w: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 xml:space="preserve">Laureat konkursu przedmiotowego o zasięgu wojewódzkim lub </w:t>
      </w:r>
      <w:proofErr w:type="spellStart"/>
      <w:r w:rsidRPr="00C71BA3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 xml:space="preserve"> oraz laureat i finalista ogólnopolskiego konkursu przedmiotowego otrzymuje z danych zajęć edukacyjnych najwyższą pozytywną ocenę klasyfikacyjną.</w:t>
      </w: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 xml:space="preserve">Uczeń, który tytuł laureata konkursu przedmiotowego o zasięgu wojewódzkim lub </w:t>
      </w:r>
      <w:proofErr w:type="spellStart"/>
      <w:r w:rsidRPr="00C71BA3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 xml:space="preserve"> lub tytuł laureata lub finalisty ogólnopolskiego konkursu przedmiotowego uzyskał po ustaleniu rocznej oceny z zajęć edukacyjnych, otrzymuje z tych zajęć najwyższą pozytywną końcową ocenę klasyfikacyjną.  </w:t>
      </w: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53.</w:t>
      </w: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 ma prawo być nieprzygot</w:t>
      </w:r>
      <w:r w:rsidR="00023A37">
        <w:rPr>
          <w:rFonts w:ascii="Times New Roman" w:hAnsi="Times New Roman" w:cs="Times New Roman"/>
          <w:sz w:val="24"/>
          <w:szCs w:val="24"/>
        </w:rPr>
        <w:t xml:space="preserve">owany do lekcji 1 raz w </w:t>
      </w:r>
      <w:proofErr w:type="spellStart"/>
      <w:r w:rsidR="00023A37">
        <w:rPr>
          <w:rFonts w:ascii="Times New Roman" w:hAnsi="Times New Roman" w:cs="Times New Roman"/>
          <w:sz w:val="24"/>
          <w:szCs w:val="24"/>
        </w:rPr>
        <w:t>śródroczu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>, j</w:t>
      </w:r>
      <w:r w:rsidR="00023A37">
        <w:rPr>
          <w:rFonts w:ascii="Times New Roman" w:hAnsi="Times New Roman" w:cs="Times New Roman"/>
          <w:sz w:val="24"/>
          <w:szCs w:val="24"/>
        </w:rPr>
        <w:t>eżeli z danego przedmiotu jest je</w:t>
      </w:r>
      <w:r w:rsidR="00F269C2">
        <w:rPr>
          <w:rFonts w:ascii="Times New Roman" w:hAnsi="Times New Roman" w:cs="Times New Roman"/>
          <w:sz w:val="24"/>
          <w:szCs w:val="24"/>
        </w:rPr>
        <w:t xml:space="preserve">dna lub dwie </w:t>
      </w:r>
      <w:r w:rsidRPr="00C71BA3">
        <w:rPr>
          <w:rFonts w:ascii="Times New Roman" w:hAnsi="Times New Roman" w:cs="Times New Roman"/>
          <w:sz w:val="24"/>
          <w:szCs w:val="24"/>
        </w:rPr>
        <w:t>godziny tygodniowo, natomiast jeżeli z danego przedmiotu są trzy godziny tygodniowo lub więcej, uczeń moż</w:t>
      </w:r>
      <w:r w:rsidR="00023A37">
        <w:rPr>
          <w:rFonts w:ascii="Times New Roman" w:hAnsi="Times New Roman" w:cs="Times New Roman"/>
          <w:sz w:val="24"/>
          <w:szCs w:val="24"/>
        </w:rPr>
        <w:t>e</w:t>
      </w:r>
      <w:r w:rsidR="003A4AFA">
        <w:rPr>
          <w:rFonts w:ascii="Times New Roman" w:hAnsi="Times New Roman" w:cs="Times New Roman"/>
          <w:sz w:val="24"/>
          <w:szCs w:val="24"/>
        </w:rPr>
        <w:t xml:space="preserve"> być nieprzygotowany w </w:t>
      </w:r>
      <w:proofErr w:type="spellStart"/>
      <w:r w:rsidR="003A4AFA">
        <w:rPr>
          <w:rFonts w:ascii="Times New Roman" w:hAnsi="Times New Roman" w:cs="Times New Roman"/>
          <w:sz w:val="24"/>
          <w:szCs w:val="24"/>
        </w:rPr>
        <w:t>śródroczu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 xml:space="preserve"> dwukrotnie.</w:t>
      </w: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2. Uczeń zgłasza nieprzygotowanie na początku zajęć.</w:t>
      </w: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B6A" w:rsidRDefault="00E06B6A" w:rsidP="001825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5A" w:rsidRDefault="005E025A" w:rsidP="005E025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4099" w:rsidRDefault="00A04099" w:rsidP="005E025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5A" w:rsidRDefault="005E025A" w:rsidP="005E025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54.</w:t>
      </w:r>
    </w:p>
    <w:p w:rsidR="005E025A" w:rsidRPr="00C71BA3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Jeśli uczeń był nieobecny na zajęciach szkolnych powyżej tygodnia, a na matematyce, języku polskim i językach obcych, co najmniej w trzech kolejnych zajęciach</w:t>
      </w:r>
      <w:r w:rsidRPr="00C71BA3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>z przyczyn usprawiedliwionych</w:t>
      </w:r>
      <w:r w:rsidR="00F269C2">
        <w:rPr>
          <w:rFonts w:ascii="Times New Roman" w:hAnsi="Times New Roman" w:cs="Times New Roman"/>
          <w:sz w:val="24"/>
          <w:szCs w:val="24"/>
        </w:rPr>
        <w:t>,</w:t>
      </w:r>
      <w:r w:rsidRPr="00C71BA3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>może ten fakt zgłosić nauczycielowi i otrzymuje maksymalnie jeden tydzień na uzupełnienie braków.</w:t>
      </w:r>
    </w:p>
    <w:p w:rsidR="005E025A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6CBB" w:rsidRDefault="00276CBB" w:rsidP="005E02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6CBB" w:rsidRDefault="00276CBB" w:rsidP="005E02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6CBB" w:rsidRDefault="00276CBB" w:rsidP="005E02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5A" w:rsidRDefault="005E025A" w:rsidP="001825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5A" w:rsidRDefault="005E025A" w:rsidP="005E025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§ 55.</w:t>
      </w:r>
    </w:p>
    <w:p w:rsidR="005E025A" w:rsidRPr="00C71BA3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Uczniowie, którzy startują w konkursach międzyszkolnych, przeglądach artystycznych są zwolnieni z odpowiedzi ustnych i kartkówek jeden dzień przed konkursem, w dniu konkursu oraz jeden dzień po konkursie.</w:t>
      </w:r>
    </w:p>
    <w:p w:rsidR="005E025A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5A" w:rsidRDefault="005E025A" w:rsidP="001825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5A" w:rsidRDefault="005E025A" w:rsidP="005E025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56.</w:t>
      </w:r>
    </w:p>
    <w:p w:rsidR="005E025A" w:rsidRPr="00C71BA3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69C2">
        <w:rPr>
          <w:rFonts w:ascii="Times New Roman" w:hAnsi="Times New Roman" w:cs="Times New Roman"/>
          <w:sz w:val="24"/>
          <w:szCs w:val="24"/>
        </w:rPr>
        <w:t>Jeśli S</w:t>
      </w:r>
      <w:r w:rsidRPr="00C71BA3">
        <w:rPr>
          <w:rFonts w:ascii="Times New Roman" w:hAnsi="Times New Roman" w:cs="Times New Roman"/>
          <w:sz w:val="24"/>
          <w:szCs w:val="24"/>
        </w:rPr>
        <w:t>amorząd wystąpi z propozycją organizowania dnia bez pytania -  „Szczęśliwy numerek bez pytania” wszyscy nauczyciele winni respektować zwolnienie tych uczniów z odpowiedzi ustnej. Zwolnienie to nie dotyczy kartkówek i wcześniej zapowiedzianych sprawdzianów.</w:t>
      </w:r>
    </w:p>
    <w:p w:rsidR="005E025A" w:rsidRDefault="005E025A" w:rsidP="005E025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57.</w:t>
      </w:r>
    </w:p>
    <w:p w:rsidR="005E025A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Nauczyciele poszczególnych przedmiotów zobowiązani są do oceniania i zwrotu kartkówek – do 15 dni, sprawdzianów i prac klasowych – do 20 dni.</w:t>
      </w:r>
    </w:p>
    <w:p w:rsidR="005E025A" w:rsidRPr="00C71BA3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5A" w:rsidRPr="00C71BA3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Po sprawdzeniu uczniowie otrzymują prace do wglądu na lekcji.</w:t>
      </w:r>
    </w:p>
    <w:p w:rsidR="005E025A" w:rsidRPr="00C71BA3" w:rsidRDefault="005E025A" w:rsidP="005E025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5E025A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5A" w:rsidRDefault="005E025A" w:rsidP="005E025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58.</w:t>
      </w:r>
    </w:p>
    <w:p w:rsidR="005E025A" w:rsidRDefault="00832CA2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025A" w:rsidRPr="00C71BA3">
        <w:rPr>
          <w:rFonts w:ascii="Times New Roman" w:hAnsi="Times New Roman" w:cs="Times New Roman"/>
          <w:sz w:val="24"/>
          <w:szCs w:val="24"/>
        </w:rPr>
        <w:t>Prace pisemne przechowuje się w szkole przez rok szkolny.</w:t>
      </w:r>
    </w:p>
    <w:p w:rsidR="00832CA2" w:rsidRPr="00C71BA3" w:rsidRDefault="00832CA2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5A" w:rsidRPr="00C71BA3" w:rsidRDefault="00832CA2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E025A" w:rsidRPr="00C71BA3">
        <w:rPr>
          <w:rFonts w:ascii="Times New Roman" w:hAnsi="Times New Roman" w:cs="Times New Roman"/>
          <w:sz w:val="24"/>
          <w:szCs w:val="24"/>
        </w:rPr>
        <w:t>Prace uczniów są udostępniane rodzicom:</w:t>
      </w:r>
    </w:p>
    <w:p w:rsidR="005E025A" w:rsidRPr="00C71BA3" w:rsidRDefault="005E025A" w:rsidP="002A5642">
      <w:pPr>
        <w:pStyle w:val="Bezodstpw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podczas wywiadówek;</w:t>
      </w:r>
    </w:p>
    <w:p w:rsidR="005E025A" w:rsidRPr="00C71BA3" w:rsidRDefault="005E025A" w:rsidP="002A5642">
      <w:pPr>
        <w:pStyle w:val="Bezodstpw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podczas konsultacji;</w:t>
      </w:r>
    </w:p>
    <w:p w:rsidR="005E025A" w:rsidRPr="00C71BA3" w:rsidRDefault="005E025A" w:rsidP="002A5642">
      <w:pPr>
        <w:pStyle w:val="Bezodstpw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mogą być przekazywane zainteresowanym rodzicom do wglądu w domu z </w:t>
      </w:r>
    </w:p>
    <w:p w:rsidR="005E025A" w:rsidRPr="00C71BA3" w:rsidRDefault="005E025A" w:rsidP="00832CA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obowiązkiem zwrotu nauczycielowi.</w:t>
      </w:r>
    </w:p>
    <w:p w:rsidR="005E025A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7DB8" w:rsidRDefault="002D7DB8" w:rsidP="005E02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7DB8" w:rsidRDefault="002D7DB8" w:rsidP="005E02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32CA2" w:rsidRDefault="00832CA2" w:rsidP="00832CA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59.</w:t>
      </w: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 podlega klasyfikacji:</w:t>
      </w:r>
    </w:p>
    <w:p w:rsidR="00832CA2" w:rsidRPr="00C71BA3" w:rsidRDefault="00832CA2" w:rsidP="002A5642">
      <w:pPr>
        <w:pStyle w:val="Bezodstpw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śródrocznej</w:t>
      </w:r>
    </w:p>
    <w:p w:rsidR="00832CA2" w:rsidRDefault="00832CA2" w:rsidP="002A5642">
      <w:pPr>
        <w:pStyle w:val="Bezodstpw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rocznej.</w:t>
      </w:r>
    </w:p>
    <w:p w:rsidR="00832CA2" w:rsidRPr="00C71BA3" w:rsidRDefault="00832CA2" w:rsidP="00832CA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2CA2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 xml:space="preserve">Klasyfikacja </w:t>
      </w:r>
      <w:r w:rsidR="00F269C2">
        <w:rPr>
          <w:rFonts w:ascii="Times New Roman" w:hAnsi="Times New Roman" w:cs="Times New Roman"/>
          <w:sz w:val="24"/>
          <w:szCs w:val="24"/>
        </w:rPr>
        <w:t>śródroczna</w:t>
      </w:r>
      <w:r w:rsidRPr="00C71BA3">
        <w:rPr>
          <w:rFonts w:ascii="Times New Roman" w:hAnsi="Times New Roman" w:cs="Times New Roman"/>
          <w:sz w:val="24"/>
          <w:szCs w:val="24"/>
        </w:rPr>
        <w:t xml:space="preserve"> polega na okresowym podsumowaniu osiągnięć edukacyjnych ucznia z zajęć edukacyjnych i zachowania u</w:t>
      </w:r>
      <w:r w:rsidR="00F269C2">
        <w:rPr>
          <w:rFonts w:ascii="Times New Roman" w:hAnsi="Times New Roman" w:cs="Times New Roman"/>
          <w:sz w:val="24"/>
          <w:szCs w:val="24"/>
        </w:rPr>
        <w:t>cznia oraz ustaleniu śródrocznych</w:t>
      </w:r>
      <w:r w:rsidRPr="00C71BA3">
        <w:rPr>
          <w:rFonts w:ascii="Times New Roman" w:hAnsi="Times New Roman" w:cs="Times New Roman"/>
          <w:sz w:val="24"/>
          <w:szCs w:val="24"/>
        </w:rPr>
        <w:t xml:space="preserve"> ocen klasyfikac</w:t>
      </w:r>
      <w:r w:rsidR="00F269C2">
        <w:rPr>
          <w:rFonts w:ascii="Times New Roman" w:hAnsi="Times New Roman" w:cs="Times New Roman"/>
          <w:sz w:val="24"/>
          <w:szCs w:val="24"/>
        </w:rPr>
        <w:t>yjnych z tych zajęć i śródrocznej</w:t>
      </w:r>
      <w:r w:rsidRPr="00C71BA3">
        <w:rPr>
          <w:rFonts w:ascii="Times New Roman" w:hAnsi="Times New Roman" w:cs="Times New Roman"/>
          <w:sz w:val="24"/>
          <w:szCs w:val="24"/>
        </w:rPr>
        <w:t xml:space="preserve"> oceny klasyfikacyjnej za</w:t>
      </w:r>
      <w:r w:rsidR="00F269C2">
        <w:rPr>
          <w:rFonts w:ascii="Times New Roman" w:hAnsi="Times New Roman" w:cs="Times New Roman"/>
          <w:sz w:val="24"/>
          <w:szCs w:val="24"/>
        </w:rPr>
        <w:t xml:space="preserve">chowania. Klasyfikację </w:t>
      </w:r>
      <w:proofErr w:type="spellStart"/>
      <w:r w:rsidR="00F269C2">
        <w:rPr>
          <w:rFonts w:ascii="Times New Roman" w:hAnsi="Times New Roman" w:cs="Times New Roman"/>
          <w:sz w:val="24"/>
          <w:szCs w:val="24"/>
        </w:rPr>
        <w:t>środroczną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 xml:space="preserve"> przeprowadza się raz w ciągu roku szkolnego w ostatnim tygodn</w:t>
      </w:r>
      <w:r w:rsidR="00F269C2">
        <w:rPr>
          <w:rFonts w:ascii="Times New Roman" w:hAnsi="Times New Roman" w:cs="Times New Roman"/>
          <w:sz w:val="24"/>
          <w:szCs w:val="24"/>
        </w:rPr>
        <w:t xml:space="preserve">iu przed zakończeniem I </w:t>
      </w:r>
      <w:proofErr w:type="spellStart"/>
      <w:r w:rsidR="00F269C2">
        <w:rPr>
          <w:rFonts w:ascii="Times New Roman" w:hAnsi="Times New Roman" w:cs="Times New Roman"/>
          <w:sz w:val="24"/>
          <w:szCs w:val="24"/>
        </w:rPr>
        <w:t>śródrocza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>.</w:t>
      </w: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2CA2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>Na klasyfikację końcowa składają się:</w:t>
      </w:r>
    </w:p>
    <w:p w:rsidR="00832CA2" w:rsidRPr="00C71BA3" w:rsidRDefault="00832CA2" w:rsidP="002A5642">
      <w:pPr>
        <w:pStyle w:val="Bezodstpw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roczne oceny klasyfikacyjne z zajęć edukacyjnych, ustalone odpowiednio w k</w:t>
      </w:r>
      <w:r w:rsidR="00BB4916">
        <w:rPr>
          <w:rFonts w:ascii="Times New Roman" w:hAnsi="Times New Roman" w:cs="Times New Roman"/>
          <w:sz w:val="24"/>
          <w:szCs w:val="24"/>
        </w:rPr>
        <w:t xml:space="preserve">lasie programowo najwyższej </w:t>
      </w:r>
    </w:p>
    <w:p w:rsidR="00832CA2" w:rsidRPr="00C71BA3" w:rsidRDefault="00832CA2" w:rsidP="002A5642">
      <w:pPr>
        <w:pStyle w:val="Bezodstpw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roczne oceny klasyfikacyjne z zajęć edukacyjnych, których realizacja zakończyła się odpowiednio w </w:t>
      </w:r>
      <w:r w:rsidR="00BB4916">
        <w:rPr>
          <w:rFonts w:ascii="Times New Roman" w:hAnsi="Times New Roman" w:cs="Times New Roman"/>
          <w:sz w:val="24"/>
          <w:szCs w:val="24"/>
        </w:rPr>
        <w:t xml:space="preserve">klasach programowo niższych </w:t>
      </w:r>
    </w:p>
    <w:p w:rsidR="00832CA2" w:rsidRDefault="00832CA2" w:rsidP="002A5642">
      <w:pPr>
        <w:pStyle w:val="Bezodstpw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roczna ocena klasyfikacyjna zachowania ustalona w klasie programowo najwyższej.</w:t>
      </w:r>
    </w:p>
    <w:p w:rsidR="00832CA2" w:rsidRPr="00C71BA3" w:rsidRDefault="00832CA2" w:rsidP="00832CA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2CA2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71BA3">
        <w:rPr>
          <w:rFonts w:ascii="Times New Roman" w:hAnsi="Times New Roman" w:cs="Times New Roman"/>
          <w:sz w:val="24"/>
          <w:szCs w:val="24"/>
        </w:rPr>
        <w:t>Klasyfikacji końcowej dokonuje się w klasie programowo najwyższej.</w:t>
      </w: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71BA3">
        <w:rPr>
          <w:rFonts w:ascii="Times New Roman" w:hAnsi="Times New Roman" w:cs="Times New Roman"/>
          <w:sz w:val="24"/>
          <w:szCs w:val="24"/>
        </w:rPr>
        <w:t>Przed śródrocznym i rocznym klasyfikacyjnym zebraniem rady pedagogicznej nauczyciele prowadzący poszczególne zajęcia edukacyjne oraz wychowawca oddziału informują ucznia i jego rodziców o przewidywanych dla niego ocenach klasyfikacyjnych z zajęć edukacyjnych i przewidywanej ocenie klasyfikacyjnej zachowania</w:t>
      </w:r>
      <w:r w:rsidR="00F269C2">
        <w:rPr>
          <w:rFonts w:ascii="Times New Roman" w:hAnsi="Times New Roman" w:cs="Times New Roman"/>
          <w:sz w:val="24"/>
          <w:szCs w:val="24"/>
        </w:rPr>
        <w:t xml:space="preserve"> o:</w:t>
      </w:r>
    </w:p>
    <w:p w:rsidR="00832CA2" w:rsidRPr="00C71BA3" w:rsidRDefault="00832CA2" w:rsidP="002A5642">
      <w:pPr>
        <w:pStyle w:val="Bezodstpw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przewidywanych ocenach pozytywnych z przedmiotów nauczania i zachowania nauczyciele informują ucznia oraz jego rodziców na jeden tydzień przed klasyfikacją ;</w:t>
      </w:r>
    </w:p>
    <w:p w:rsidR="00832CA2" w:rsidRPr="00C71BA3" w:rsidRDefault="00832CA2" w:rsidP="002A5642">
      <w:pPr>
        <w:pStyle w:val="Bezodstpw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zagrożeniu oceną niedostateczną z przedmiotów nauczania i </w:t>
      </w:r>
      <w:r w:rsidR="00F269C2">
        <w:rPr>
          <w:rFonts w:ascii="Times New Roman" w:hAnsi="Times New Roman" w:cs="Times New Roman"/>
          <w:sz w:val="24"/>
          <w:szCs w:val="24"/>
        </w:rPr>
        <w:t xml:space="preserve">oceną naganną </w:t>
      </w:r>
      <w:r w:rsidRPr="00C71BA3">
        <w:rPr>
          <w:rFonts w:ascii="Times New Roman" w:hAnsi="Times New Roman" w:cs="Times New Roman"/>
          <w:sz w:val="24"/>
          <w:szCs w:val="24"/>
        </w:rPr>
        <w:t>zachowania nauczyciele informują ucznia i jego rodziców na trzy tygodnie przed klasyfikacją ;</w:t>
      </w:r>
    </w:p>
    <w:p w:rsidR="00832CA2" w:rsidRDefault="00832CA2" w:rsidP="002A5642">
      <w:pPr>
        <w:pStyle w:val="Bezodstpw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zagrożeniu oceną niedostateczną z przedmiotów nauczania i </w:t>
      </w:r>
      <w:r w:rsidR="00F269C2">
        <w:rPr>
          <w:rFonts w:ascii="Times New Roman" w:hAnsi="Times New Roman" w:cs="Times New Roman"/>
          <w:sz w:val="24"/>
          <w:szCs w:val="24"/>
        </w:rPr>
        <w:t xml:space="preserve">oceną naganną </w:t>
      </w:r>
      <w:r w:rsidRPr="00C71BA3">
        <w:rPr>
          <w:rFonts w:ascii="Times New Roman" w:hAnsi="Times New Roman" w:cs="Times New Roman"/>
          <w:sz w:val="24"/>
          <w:szCs w:val="24"/>
        </w:rPr>
        <w:t>zachowania nauczyciele informują rodziców ucznia pisemnie.</w:t>
      </w:r>
    </w:p>
    <w:p w:rsidR="00CD0C56" w:rsidRDefault="00CD0C56" w:rsidP="00CD0C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0C56" w:rsidRDefault="00CD0C56" w:rsidP="00CD0C56">
      <w:pPr>
        <w:pStyle w:val="Bezodstpw"/>
        <w:numPr>
          <w:ilvl w:val="0"/>
          <w:numId w:val="20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śródroczna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może być mniejsza od oceny proponowanej.</w:t>
      </w:r>
    </w:p>
    <w:p w:rsidR="00CD0C56" w:rsidRDefault="00CD0C56" w:rsidP="00CD0C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0C56" w:rsidRDefault="00CD0C56" w:rsidP="00CD0C56">
      <w:pPr>
        <w:pStyle w:val="Bezodstpw"/>
        <w:numPr>
          <w:ilvl w:val="0"/>
          <w:numId w:val="20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Śródroczne i roczne oceny klasyfikacyjne ustalają nauczyciele</w:t>
      </w:r>
      <w:r w:rsidR="0062726E">
        <w:rPr>
          <w:rFonts w:ascii="Times New Roman" w:hAnsi="Times New Roman" w:cs="Times New Roman"/>
          <w:sz w:val="24"/>
          <w:szCs w:val="24"/>
        </w:rPr>
        <w:t xml:space="preserve"> prowadzący poszczególne zajęcia edukacyjne według średnich ocen, do których stosuje się następującą skalę:</w:t>
      </w:r>
    </w:p>
    <w:p w:rsidR="0062726E" w:rsidRDefault="0062726E" w:rsidP="006272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5,51 - 6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</w:t>
      </w:r>
    </w:p>
    <w:p w:rsidR="0062726E" w:rsidRDefault="0062726E" w:rsidP="006272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4,51 – 5,50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:rsidR="0062726E" w:rsidRDefault="0062726E" w:rsidP="006272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3,51 – 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62726E" w:rsidRDefault="0062726E" w:rsidP="006272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2,51 – 3,50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:rsidR="0062726E" w:rsidRDefault="0062726E" w:rsidP="006272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1,76 – 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dop</w:t>
      </w:r>
      <w:proofErr w:type="spellEnd"/>
    </w:p>
    <w:p w:rsidR="0062726E" w:rsidRPr="00C71BA3" w:rsidRDefault="0062726E" w:rsidP="006272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 – 1,75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ndst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32CA2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726E" w:rsidRDefault="0062726E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Ostateczną decyzję podejmuje nauczyciel </w:t>
      </w:r>
      <w:r w:rsidR="008F3B2D">
        <w:rPr>
          <w:rFonts w:ascii="Times New Roman" w:hAnsi="Times New Roman" w:cs="Times New Roman"/>
          <w:sz w:val="24"/>
          <w:szCs w:val="24"/>
        </w:rPr>
        <w:t>uczący danego przedmiotu.</w:t>
      </w:r>
    </w:p>
    <w:p w:rsidR="008F3B2D" w:rsidRPr="00C71BA3" w:rsidRDefault="008F3B2D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2CA2" w:rsidRDefault="008F3B2D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2CA2">
        <w:rPr>
          <w:rFonts w:ascii="Times New Roman" w:hAnsi="Times New Roman" w:cs="Times New Roman"/>
          <w:sz w:val="24"/>
          <w:szCs w:val="24"/>
        </w:rPr>
        <w:t>.</w:t>
      </w:r>
      <w:r w:rsidR="00832CA2" w:rsidRPr="00C71BA3">
        <w:rPr>
          <w:rFonts w:ascii="Times New Roman" w:hAnsi="Times New Roman" w:cs="Times New Roman"/>
          <w:sz w:val="24"/>
          <w:szCs w:val="24"/>
        </w:rPr>
        <w:t>Śródroczne i roczne oceny klasyfikacyjne z zajęć edukacyjnych ustalają nauczyciele prowadzący poszczególne</w:t>
      </w:r>
      <w:r w:rsidR="00F269C2">
        <w:rPr>
          <w:rFonts w:ascii="Times New Roman" w:hAnsi="Times New Roman" w:cs="Times New Roman"/>
          <w:sz w:val="24"/>
          <w:szCs w:val="24"/>
        </w:rPr>
        <w:t xml:space="preserve"> zajęcia edukacyjne, a śródroczną</w:t>
      </w:r>
      <w:r w:rsidR="00832CA2" w:rsidRPr="00C71BA3">
        <w:rPr>
          <w:rFonts w:ascii="Times New Roman" w:hAnsi="Times New Roman" w:cs="Times New Roman"/>
          <w:sz w:val="24"/>
          <w:szCs w:val="24"/>
        </w:rPr>
        <w:t xml:space="preserve"> i roczną ocenę klasyfikacyjną zachowania  - wychowawca oddziału po zasięgnięciu opinii uczniów danego oddziału, ocenianego ucznia</w:t>
      </w:r>
      <w:r w:rsidR="00832CA2" w:rsidRPr="00C71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CA2" w:rsidRPr="00C71BA3">
        <w:rPr>
          <w:rFonts w:ascii="Times New Roman" w:hAnsi="Times New Roman" w:cs="Times New Roman"/>
          <w:sz w:val="24"/>
          <w:szCs w:val="24"/>
        </w:rPr>
        <w:t>oraz opinii nauczycieli.</w:t>
      </w: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A2" w:rsidRDefault="008F3B2D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2CA2">
        <w:rPr>
          <w:rFonts w:ascii="Times New Roman" w:hAnsi="Times New Roman" w:cs="Times New Roman"/>
          <w:sz w:val="24"/>
          <w:szCs w:val="24"/>
        </w:rPr>
        <w:t>.</w:t>
      </w:r>
      <w:r w:rsidR="00832CA2" w:rsidRPr="00C71BA3">
        <w:rPr>
          <w:rFonts w:ascii="Times New Roman" w:hAnsi="Times New Roman" w:cs="Times New Roman"/>
          <w:sz w:val="24"/>
          <w:szCs w:val="24"/>
        </w:rPr>
        <w:t>Uczeń otrzymuje promocję do klasy programowo wyższej, jeżeli ze wszystkich obowiązkowych zajęć edukacyjnych otrzymał roczne pozytywne oceny klasyfikacyjne.</w:t>
      </w: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2CA2" w:rsidRDefault="008F3B2D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832CA2">
        <w:rPr>
          <w:rFonts w:ascii="Times New Roman" w:hAnsi="Times New Roman" w:cs="Times New Roman"/>
          <w:sz w:val="24"/>
          <w:szCs w:val="24"/>
        </w:rPr>
        <w:t>.</w:t>
      </w:r>
      <w:r w:rsidR="00832CA2" w:rsidRPr="00C71BA3">
        <w:rPr>
          <w:rFonts w:ascii="Times New Roman" w:hAnsi="Times New Roman" w:cs="Times New Roman"/>
          <w:sz w:val="24"/>
          <w:szCs w:val="24"/>
        </w:rPr>
        <w:t xml:space="preserve">Uczeń, który ma orzeczenie o potrzebie kształcenia specjalnego i ma opóźnienie w realizacji programu nauczania, co najmniej jednej klasy, a który uzyskuje ze wszystkich obowiązkowych zajęć edukacyjnych oceny uznane za pozytywne w ramach </w:t>
      </w:r>
      <w:r w:rsidR="004F6EE4" w:rsidRPr="00C71BA3">
        <w:rPr>
          <w:rFonts w:ascii="Times New Roman" w:hAnsi="Times New Roman" w:cs="Times New Roman"/>
          <w:sz w:val="24"/>
          <w:szCs w:val="24"/>
        </w:rPr>
        <w:t xml:space="preserve">oceniania </w:t>
      </w:r>
      <w:r w:rsidR="00832CA2" w:rsidRPr="00C71BA3">
        <w:rPr>
          <w:rFonts w:ascii="Times New Roman" w:hAnsi="Times New Roman" w:cs="Times New Roman"/>
          <w:sz w:val="24"/>
          <w:szCs w:val="24"/>
        </w:rPr>
        <w:t>wewnątrzszkolnego oraz rokuje opanowanie w jednym roku szkolnym treści nauczania przewidzianych w programie nauczania dwóch klas, może być promowany do klasy programowo wyższej również w ciągu roku szkolnego.</w:t>
      </w: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2CA2" w:rsidRDefault="008F3B2D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32CA2">
        <w:rPr>
          <w:rFonts w:ascii="Times New Roman" w:hAnsi="Times New Roman" w:cs="Times New Roman"/>
          <w:sz w:val="24"/>
          <w:szCs w:val="24"/>
        </w:rPr>
        <w:t>.</w:t>
      </w:r>
      <w:r w:rsidR="00832CA2" w:rsidRPr="00C71BA3">
        <w:rPr>
          <w:rFonts w:ascii="Times New Roman" w:hAnsi="Times New Roman" w:cs="Times New Roman"/>
          <w:sz w:val="24"/>
          <w:szCs w:val="24"/>
        </w:rPr>
        <w:t>W przypadku uczniów posiadających orzeczenie o potrzebie kształcenia specjalnego ze względu na</w:t>
      </w:r>
      <w:r w:rsidR="004F6EE4">
        <w:rPr>
          <w:rFonts w:ascii="Times New Roman" w:hAnsi="Times New Roman" w:cs="Times New Roman"/>
          <w:sz w:val="24"/>
          <w:szCs w:val="24"/>
        </w:rPr>
        <w:t xml:space="preserve"> niepełnosprawność intelektualną</w:t>
      </w:r>
      <w:r w:rsidR="00832CA2" w:rsidRPr="00C71BA3">
        <w:rPr>
          <w:rFonts w:ascii="Times New Roman" w:hAnsi="Times New Roman" w:cs="Times New Roman"/>
          <w:sz w:val="24"/>
          <w:szCs w:val="24"/>
        </w:rPr>
        <w:t xml:space="preserve"> w stopniu umiarkowanym lub znacznym klasyfikacji półrocznej i rocznej dokonuje się z uwzględnieniem ustaleń zawartych w indywidualnym programie </w:t>
      </w:r>
      <w:proofErr w:type="spellStart"/>
      <w:r w:rsidR="00832CA2" w:rsidRPr="00C71BA3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832CA2" w:rsidRPr="00C71BA3">
        <w:rPr>
          <w:rFonts w:ascii="Times New Roman" w:hAnsi="Times New Roman" w:cs="Times New Roman"/>
          <w:sz w:val="24"/>
          <w:szCs w:val="24"/>
        </w:rPr>
        <w:t xml:space="preserve"> – terapeutycznym.</w:t>
      </w: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2CA2" w:rsidRPr="00C71BA3" w:rsidRDefault="008F3B2D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32CA2" w:rsidRPr="00C71BA3">
        <w:rPr>
          <w:rFonts w:ascii="Times New Roman" w:hAnsi="Times New Roman" w:cs="Times New Roman"/>
          <w:sz w:val="24"/>
          <w:szCs w:val="24"/>
        </w:rPr>
        <w:t>. Uczeń, który nie otrzymał promo</w:t>
      </w:r>
      <w:r w:rsidR="0020382F">
        <w:rPr>
          <w:rFonts w:ascii="Times New Roman" w:hAnsi="Times New Roman" w:cs="Times New Roman"/>
          <w:sz w:val="24"/>
          <w:szCs w:val="24"/>
        </w:rPr>
        <w:t>cji do klasy programowo wyższej</w:t>
      </w:r>
      <w:r w:rsidR="00832CA2" w:rsidRPr="00C71BA3">
        <w:rPr>
          <w:rFonts w:ascii="Times New Roman" w:hAnsi="Times New Roman" w:cs="Times New Roman"/>
          <w:sz w:val="24"/>
          <w:szCs w:val="24"/>
        </w:rPr>
        <w:t xml:space="preserve"> powtarza klasę.</w:t>
      </w:r>
    </w:p>
    <w:p w:rsidR="00832CA2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5A" w:rsidRDefault="005E025A" w:rsidP="001825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1892" w:rsidRDefault="00541892" w:rsidP="0054189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60.</w:t>
      </w: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382F">
        <w:rPr>
          <w:rFonts w:ascii="Times New Roman" w:hAnsi="Times New Roman" w:cs="Times New Roman"/>
          <w:sz w:val="24"/>
          <w:szCs w:val="24"/>
        </w:rPr>
        <w:t xml:space="preserve">Uczeń klasy IV – VII </w:t>
      </w:r>
      <w:r w:rsidRPr="00C71BA3">
        <w:rPr>
          <w:rFonts w:ascii="Times New Roman" w:hAnsi="Times New Roman" w:cs="Times New Roman"/>
          <w:sz w:val="24"/>
          <w:szCs w:val="24"/>
        </w:rPr>
        <w:t xml:space="preserve"> otrzymuje promocję z wyróżnieniem, a uczeń klasy VIII kończy szkołę z wyróżnieniem, jeżeli w wyniku klasyfikacji rocznej uzyskał z obowiązkowych zajęć edukacyjnych średnią ocen co najmniej 4,75 i przynajmniej bardzo dobrą ocenę z zachowania.</w:t>
      </w:r>
    </w:p>
    <w:p w:rsidR="00541892" w:rsidRPr="00C71BA3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Uczeń klasy VIII otrzymuje świadectwo egzaminu po szkole podstawowej.</w:t>
      </w: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Uczeń klasy IV – VI otrzymuje nagrodę książkową lub inną nagrodę rzeczową, jeżeli w wyniku klasyfikacji rocznej uzyskał z obowiązkowych zajęć edukacyjnych średnią ocen co najmniej</w:t>
      </w:r>
      <w:r w:rsidR="0020382F">
        <w:rPr>
          <w:rFonts w:ascii="Times New Roman" w:hAnsi="Times New Roman" w:cs="Times New Roman"/>
          <w:sz w:val="24"/>
          <w:szCs w:val="24"/>
        </w:rPr>
        <w:t xml:space="preserve"> 5,0, uzyskując oceny celujące,</w:t>
      </w:r>
      <w:r w:rsidRPr="00C71BA3">
        <w:rPr>
          <w:rFonts w:ascii="Times New Roman" w:hAnsi="Times New Roman" w:cs="Times New Roman"/>
          <w:sz w:val="24"/>
          <w:szCs w:val="24"/>
        </w:rPr>
        <w:t xml:space="preserve"> bardzo dobre i  2 oceny dobre (bez ocen dostatecznych) oraz wzorową ocenę  zachowania; uczniowi można przyznać nagrodę za wyjątkowe osiągnięcia.</w:t>
      </w:r>
    </w:p>
    <w:p w:rsidR="004377CF" w:rsidRDefault="004377CF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77CF" w:rsidRDefault="004377CF" w:rsidP="004377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4.Uczeń klasy VII-VIII </w:t>
      </w:r>
      <w:r w:rsidRPr="00C71BA3">
        <w:rPr>
          <w:rFonts w:ascii="Times New Roman" w:hAnsi="Times New Roman" w:cs="Times New Roman"/>
          <w:sz w:val="24"/>
          <w:szCs w:val="24"/>
        </w:rPr>
        <w:t>otrzymuje nagrodę książkową lub inną nagrodę rzeczową, jeżeli w wyniku klasyfikacji rocznej uzyskał z obowiązkowych zajęć edukacyjnych średnią ocen co najmniej</w:t>
      </w:r>
      <w:r>
        <w:rPr>
          <w:rFonts w:ascii="Times New Roman" w:hAnsi="Times New Roman" w:cs="Times New Roman"/>
          <w:sz w:val="24"/>
          <w:szCs w:val="24"/>
        </w:rPr>
        <w:t xml:space="preserve"> 5,0, uzyskując oceny celujące,</w:t>
      </w:r>
      <w:r w:rsidRPr="00C71BA3">
        <w:rPr>
          <w:rFonts w:ascii="Times New Roman" w:hAnsi="Times New Roman" w:cs="Times New Roman"/>
          <w:sz w:val="24"/>
          <w:szCs w:val="24"/>
        </w:rPr>
        <w:t xml:space="preserve"> bardzo dobre i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1BA3">
        <w:rPr>
          <w:rFonts w:ascii="Times New Roman" w:hAnsi="Times New Roman" w:cs="Times New Roman"/>
          <w:sz w:val="24"/>
          <w:szCs w:val="24"/>
        </w:rPr>
        <w:t xml:space="preserve"> oceny dobre (bez ocen dostatecznych) oraz wzorową ocenę  zachowania; uczniowi można przyznać nagrodę za wyjątkowe osiągnięcia.</w:t>
      </w:r>
    </w:p>
    <w:p w:rsidR="004377CF" w:rsidRDefault="004377CF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1892" w:rsidRDefault="004377CF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1892">
        <w:rPr>
          <w:rFonts w:ascii="Times New Roman" w:hAnsi="Times New Roman" w:cs="Times New Roman"/>
          <w:sz w:val="24"/>
          <w:szCs w:val="24"/>
        </w:rPr>
        <w:t>.</w:t>
      </w:r>
      <w:r w:rsidR="004F6EE4">
        <w:rPr>
          <w:rFonts w:ascii="Times New Roman" w:hAnsi="Times New Roman" w:cs="Times New Roman"/>
          <w:sz w:val="24"/>
          <w:szCs w:val="24"/>
        </w:rPr>
        <w:t>Uczniom kończącym S</w:t>
      </w:r>
      <w:r w:rsidR="00541892" w:rsidRPr="00C71BA3">
        <w:rPr>
          <w:rFonts w:ascii="Times New Roman" w:hAnsi="Times New Roman" w:cs="Times New Roman"/>
          <w:sz w:val="24"/>
          <w:szCs w:val="24"/>
        </w:rPr>
        <w:t xml:space="preserve">zkołę nadaje się tytuł „Absolwenta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541892" w:rsidRPr="00C71BA3">
        <w:rPr>
          <w:rFonts w:ascii="Times New Roman" w:hAnsi="Times New Roman" w:cs="Times New Roman"/>
          <w:sz w:val="24"/>
          <w:szCs w:val="24"/>
        </w:rPr>
        <w:t>” za wybitne osiągnięcia w nauce, wyjątkową post</w:t>
      </w:r>
      <w:r w:rsidR="004F6EE4">
        <w:rPr>
          <w:rFonts w:ascii="Times New Roman" w:hAnsi="Times New Roman" w:cs="Times New Roman"/>
          <w:sz w:val="24"/>
          <w:szCs w:val="24"/>
        </w:rPr>
        <w:t>awę oraz godne reprezentowanie S</w:t>
      </w:r>
      <w:r w:rsidR="00541892" w:rsidRPr="00C71BA3">
        <w:rPr>
          <w:rFonts w:ascii="Times New Roman" w:hAnsi="Times New Roman" w:cs="Times New Roman"/>
          <w:sz w:val="24"/>
          <w:szCs w:val="24"/>
        </w:rPr>
        <w:t>zkoły.</w:t>
      </w: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1892" w:rsidRDefault="00541892" w:rsidP="0054189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61.</w:t>
      </w:r>
    </w:p>
    <w:p w:rsidR="00541892" w:rsidRPr="00C71BA3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4AFA">
        <w:rPr>
          <w:rFonts w:ascii="Times New Roman" w:hAnsi="Times New Roman" w:cs="Times New Roman"/>
          <w:sz w:val="24"/>
          <w:szCs w:val="24"/>
        </w:rPr>
        <w:t>.</w:t>
      </w:r>
      <w:r w:rsidR="004F6EE4">
        <w:rPr>
          <w:rFonts w:ascii="Times New Roman" w:hAnsi="Times New Roman" w:cs="Times New Roman"/>
          <w:sz w:val="24"/>
          <w:szCs w:val="24"/>
        </w:rPr>
        <w:t>Śró</w:t>
      </w:r>
      <w:r w:rsidR="003A4AFA">
        <w:rPr>
          <w:rFonts w:ascii="Times New Roman" w:hAnsi="Times New Roman" w:cs="Times New Roman"/>
          <w:sz w:val="24"/>
          <w:szCs w:val="24"/>
        </w:rPr>
        <w:t>d</w:t>
      </w:r>
      <w:r w:rsidR="004F6EE4">
        <w:rPr>
          <w:rFonts w:ascii="Times New Roman" w:hAnsi="Times New Roman" w:cs="Times New Roman"/>
          <w:sz w:val="24"/>
          <w:szCs w:val="24"/>
        </w:rPr>
        <w:t>roczną</w:t>
      </w:r>
      <w:r w:rsidRPr="00C71BA3">
        <w:rPr>
          <w:rFonts w:ascii="Times New Roman" w:hAnsi="Times New Roman" w:cs="Times New Roman"/>
          <w:sz w:val="24"/>
          <w:szCs w:val="24"/>
        </w:rPr>
        <w:t xml:space="preserve"> i roczną ocenę klasyfikacyjną z zajęć edukacyjnych dla ucznia posiadającego orzeczenie o potrzebie kształcenia specjalnego ustala nauczyciel prowadzący dane zajęcia ed</w:t>
      </w:r>
      <w:r w:rsidR="004F6EE4">
        <w:rPr>
          <w:rFonts w:ascii="Times New Roman" w:hAnsi="Times New Roman" w:cs="Times New Roman"/>
          <w:sz w:val="24"/>
          <w:szCs w:val="24"/>
        </w:rPr>
        <w:t>ukacyjne, a w przypadku, gdy w S</w:t>
      </w:r>
      <w:r w:rsidRPr="00C71BA3">
        <w:rPr>
          <w:rFonts w:ascii="Times New Roman" w:hAnsi="Times New Roman" w:cs="Times New Roman"/>
          <w:sz w:val="24"/>
          <w:szCs w:val="24"/>
        </w:rPr>
        <w:t>zkole lub oddziale jest dodatkowo zatrudniony nauczyciel w celu współorganizowania kształcenia uczniów niepełnosprawnych, niedostosowanych społecznie i</w:t>
      </w:r>
      <w:r>
        <w:rPr>
          <w:rFonts w:ascii="Times New Roman" w:hAnsi="Times New Roman" w:cs="Times New Roman"/>
          <w:sz w:val="24"/>
          <w:szCs w:val="24"/>
        </w:rPr>
        <w:t xml:space="preserve"> zagrożonych niedostosowaniem s</w:t>
      </w:r>
      <w:r w:rsidRPr="00C71BA3">
        <w:rPr>
          <w:rFonts w:ascii="Times New Roman" w:hAnsi="Times New Roman" w:cs="Times New Roman"/>
          <w:sz w:val="24"/>
          <w:szCs w:val="24"/>
        </w:rPr>
        <w:t>połecznym, po zasięgnięciu opinii tego nauczyciela.</w:t>
      </w: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1892" w:rsidRDefault="00541892" w:rsidP="0054189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62.</w:t>
      </w: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 xml:space="preserve">Uczeń może nie być klasyfikowany z jednego, kilku albo wszystkich zajęć edukacyjnych, jeśli </w:t>
      </w:r>
      <w:r w:rsidR="004F6EE4">
        <w:rPr>
          <w:rFonts w:ascii="Times New Roman" w:hAnsi="Times New Roman" w:cs="Times New Roman"/>
          <w:sz w:val="24"/>
          <w:szCs w:val="24"/>
        </w:rPr>
        <w:t>brak jest podstaw do ustalenia śródrocznej</w:t>
      </w:r>
      <w:r w:rsidRPr="00C71BA3">
        <w:rPr>
          <w:rFonts w:ascii="Times New Roman" w:hAnsi="Times New Roman" w:cs="Times New Roman"/>
          <w:sz w:val="24"/>
          <w:szCs w:val="24"/>
        </w:rPr>
        <w:t xml:space="preserve"> lub rocznej oceny klasyfikacyjnej z powodu nieobec</w:t>
      </w:r>
      <w:r w:rsidR="00DA691A">
        <w:rPr>
          <w:rFonts w:ascii="Times New Roman" w:hAnsi="Times New Roman" w:cs="Times New Roman"/>
          <w:sz w:val="24"/>
          <w:szCs w:val="24"/>
        </w:rPr>
        <w:t xml:space="preserve">ności ucznia na tych zajęciach </w:t>
      </w:r>
      <w:r w:rsidRPr="00C71BA3">
        <w:rPr>
          <w:rFonts w:ascii="Times New Roman" w:hAnsi="Times New Roman" w:cs="Times New Roman"/>
          <w:sz w:val="24"/>
          <w:szCs w:val="24"/>
        </w:rPr>
        <w:t>przekraczającej połowę czasu przeznaczonego na te zajęcia odpowiednio w okresie, za który przeprowadzana jest klasyfikacja.</w:t>
      </w:r>
    </w:p>
    <w:p w:rsidR="00541892" w:rsidRPr="00C71BA3" w:rsidRDefault="00541892" w:rsidP="0054189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541892" w:rsidRDefault="00541892" w:rsidP="0054189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63.</w:t>
      </w:r>
    </w:p>
    <w:p w:rsidR="00541892" w:rsidRPr="00C71BA3" w:rsidRDefault="00541892" w:rsidP="00541892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 nieklasyfikowany z powodu usprawiedliwionej nieobecności może zdawać egzamin klasyfikacyjny.</w:t>
      </w: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1892" w:rsidRDefault="00541892" w:rsidP="0054189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64.</w:t>
      </w:r>
    </w:p>
    <w:p w:rsidR="00541892" w:rsidRDefault="005E0280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1892" w:rsidRPr="00C71BA3">
        <w:rPr>
          <w:rFonts w:ascii="Times New Roman" w:hAnsi="Times New Roman" w:cs="Times New Roman"/>
          <w:sz w:val="24"/>
          <w:szCs w:val="24"/>
        </w:rPr>
        <w:t>Uczeń nieklasyfikowany z powodu nieusprawiedliwionej nieobecności może zdawać e</w:t>
      </w:r>
      <w:r w:rsidR="004F6EE4">
        <w:rPr>
          <w:rFonts w:ascii="Times New Roman" w:hAnsi="Times New Roman" w:cs="Times New Roman"/>
          <w:sz w:val="24"/>
          <w:szCs w:val="24"/>
        </w:rPr>
        <w:t>gzamin klasyfikacyjny za zgodą Rady P</w:t>
      </w:r>
      <w:r w:rsidR="00541892" w:rsidRPr="00C71BA3">
        <w:rPr>
          <w:rFonts w:ascii="Times New Roman" w:hAnsi="Times New Roman" w:cs="Times New Roman"/>
          <w:sz w:val="24"/>
          <w:szCs w:val="24"/>
        </w:rPr>
        <w:t>edagogicznej.</w:t>
      </w:r>
    </w:p>
    <w:p w:rsidR="005E0280" w:rsidRDefault="005E0280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80" w:rsidRDefault="005E0280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80" w:rsidRDefault="005E0280" w:rsidP="005E028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65.</w:t>
      </w:r>
    </w:p>
    <w:p w:rsidR="005E0280" w:rsidRPr="00C71BA3" w:rsidRDefault="00595E4B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0280" w:rsidRPr="00C71BA3">
        <w:rPr>
          <w:rFonts w:ascii="Times New Roman" w:hAnsi="Times New Roman" w:cs="Times New Roman"/>
          <w:sz w:val="24"/>
          <w:szCs w:val="24"/>
        </w:rPr>
        <w:t>Egzamin klasyfikacyjny zdaje również uczeń :</w:t>
      </w:r>
    </w:p>
    <w:p w:rsidR="005E0280" w:rsidRPr="00C71BA3" w:rsidRDefault="005E0280" w:rsidP="002A5642">
      <w:pPr>
        <w:pStyle w:val="Bezodstpw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realizujący, na podstawie odrębnych przepisów indywidualny tok nauki;</w:t>
      </w:r>
    </w:p>
    <w:p w:rsidR="005E0280" w:rsidRPr="00C71BA3" w:rsidRDefault="005E0280" w:rsidP="002A5642">
      <w:pPr>
        <w:pStyle w:val="Bezodstpw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spełniający obowiązek szkolny lub obowiązek nauki poza szkołą.</w:t>
      </w: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80" w:rsidRPr="00C71BA3" w:rsidRDefault="005E0280" w:rsidP="0054189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5E0280" w:rsidRDefault="005E0280" w:rsidP="005E028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66.</w:t>
      </w: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Egzamin klasyfikacyjny przeprowadza się w formie pisemnej i ustnej.</w:t>
      </w:r>
    </w:p>
    <w:p w:rsidR="005E0280" w:rsidRPr="00C71BA3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80" w:rsidRPr="00C71BA3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Egzamin klasyfikacyjny z plastyki, muzyki, zajęć technicznych, informatyki i wychowania fizycznego ma przede wszystkim formę zajęć praktycznych.</w:t>
      </w: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80" w:rsidRDefault="005E0280" w:rsidP="005E028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67.</w:t>
      </w:r>
    </w:p>
    <w:p w:rsidR="005E0280" w:rsidRPr="00C71BA3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 xml:space="preserve">Egzamin klasyfikacyjny przeprowadzany dla ucznia, o którym mowa w </w:t>
      </w:r>
      <w:r w:rsidRPr="004F6EE4">
        <w:rPr>
          <w:rFonts w:ascii="Times New Roman" w:hAnsi="Times New Roman" w:cs="Times New Roman"/>
          <w:bCs/>
          <w:sz w:val="24"/>
          <w:szCs w:val="24"/>
        </w:rPr>
        <w:t>§ 63</w:t>
      </w:r>
      <w:r w:rsidRPr="004F6EE4">
        <w:rPr>
          <w:rFonts w:ascii="Times New Roman" w:hAnsi="Times New Roman" w:cs="Times New Roman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 xml:space="preserve">nie obejmuje obowiązkowych zajęć edukacyjnych: zajęcia techniczne, plastyka, muzyka, i wychowanie fizyczne oraz dodatkowych zajęć edukacyjnych. </w:t>
      </w: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80" w:rsidRDefault="005E0280" w:rsidP="005E028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68.</w:t>
      </w: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 xml:space="preserve">Egzamin klasyfikacyjny przeprowadza się nie później niż w dniu poprzedzającym dzień zakończenia rocznych zajęć </w:t>
      </w:r>
      <w:proofErr w:type="spellStart"/>
      <w:r w:rsidRPr="00C71BA3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 xml:space="preserve"> – wychowawczych.</w:t>
      </w:r>
    </w:p>
    <w:p w:rsidR="005E0280" w:rsidRPr="00C71BA3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Termin egzaminu klasyfikacyjnego uzgadnia się z uczniem i jego rodzicami.</w:t>
      </w:r>
    </w:p>
    <w:p w:rsidR="003465D4" w:rsidRPr="00C71BA3" w:rsidRDefault="003465D4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 xml:space="preserve">Ocenę z egzaminu klasyfikacyjnego ustala się w dniu przeprowadzenia tego egzaminu. </w:t>
      </w:r>
    </w:p>
    <w:p w:rsidR="005E0280" w:rsidRPr="00C71BA3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80" w:rsidRPr="00C71BA3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>W czasie egzaminu kla</w:t>
      </w:r>
      <w:r w:rsidR="003465D4">
        <w:rPr>
          <w:rFonts w:ascii="Times New Roman" w:hAnsi="Times New Roman" w:cs="Times New Roman"/>
          <w:sz w:val="24"/>
          <w:szCs w:val="24"/>
        </w:rPr>
        <w:t xml:space="preserve">syfikacyjnego mogą być obecni, w charakterze obserwatorów, </w:t>
      </w:r>
      <w:r w:rsidRPr="00C71BA3">
        <w:rPr>
          <w:rFonts w:ascii="Times New Roman" w:hAnsi="Times New Roman" w:cs="Times New Roman"/>
          <w:sz w:val="24"/>
          <w:szCs w:val="24"/>
        </w:rPr>
        <w:t>rodzice ucznia.</w:t>
      </w:r>
    </w:p>
    <w:p w:rsidR="005E0280" w:rsidRPr="00C71BA3" w:rsidRDefault="005E0280" w:rsidP="005E0280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80" w:rsidRDefault="005E0280" w:rsidP="005E028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69.</w:t>
      </w: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Egzamin klasyfikacyjny dla ucznia nieklasyfikowanego z powodu usprawiedliwionej lub nieusprawiedliwionej nieobecności przekraczającej połowę czasu przeznaczonego na zajęcia edukacyjne, dla ucznia realizującego indywidualny tok nauki, dla ucznia spełniającego obowiązek sz</w:t>
      </w:r>
      <w:r w:rsidR="004F6EE4">
        <w:rPr>
          <w:rFonts w:ascii="Times New Roman" w:hAnsi="Times New Roman" w:cs="Times New Roman"/>
          <w:sz w:val="24"/>
          <w:szCs w:val="24"/>
        </w:rPr>
        <w:t>kolny lub obowiązek nauki poza S</w:t>
      </w:r>
      <w:r w:rsidRPr="00C71BA3">
        <w:rPr>
          <w:rFonts w:ascii="Times New Roman" w:hAnsi="Times New Roman" w:cs="Times New Roman"/>
          <w:sz w:val="24"/>
          <w:szCs w:val="24"/>
        </w:rPr>
        <w:t>zkołą, d</w:t>
      </w:r>
      <w:r w:rsidR="004F6EE4">
        <w:rPr>
          <w:rFonts w:ascii="Times New Roman" w:hAnsi="Times New Roman" w:cs="Times New Roman"/>
          <w:sz w:val="24"/>
          <w:szCs w:val="24"/>
        </w:rPr>
        <w:t>la ucznia, który przechodzi ze Szkoły jednego typu do S</w:t>
      </w:r>
      <w:r w:rsidRPr="00C71BA3">
        <w:rPr>
          <w:rFonts w:ascii="Times New Roman" w:hAnsi="Times New Roman" w:cs="Times New Roman"/>
          <w:sz w:val="24"/>
          <w:szCs w:val="24"/>
        </w:rPr>
        <w:t>zkoły innego typu przep</w:t>
      </w:r>
      <w:r w:rsidR="004F6EE4">
        <w:rPr>
          <w:rFonts w:ascii="Times New Roman" w:hAnsi="Times New Roman" w:cs="Times New Roman"/>
          <w:sz w:val="24"/>
          <w:szCs w:val="24"/>
        </w:rPr>
        <w:t>rowadza komisja powołana przez D</w:t>
      </w:r>
      <w:r w:rsidRPr="00C71BA3">
        <w:rPr>
          <w:rFonts w:ascii="Times New Roman" w:hAnsi="Times New Roman" w:cs="Times New Roman"/>
          <w:sz w:val="24"/>
          <w:szCs w:val="24"/>
        </w:rPr>
        <w:t xml:space="preserve">yrektora. </w:t>
      </w:r>
    </w:p>
    <w:p w:rsidR="005E0280" w:rsidRPr="00C71BA3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Przewodniczący komisji uzgadnia z uczniem oraz z jego rodzicami liczbę zajęć edukacyjnych, z których uczeń może zdawać egzamin w ciągu jednego dnia.</w:t>
      </w:r>
    </w:p>
    <w:p w:rsidR="00C12EF8" w:rsidRPr="00C71BA3" w:rsidRDefault="00C12EF8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70.</w:t>
      </w: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Z przeprowadzonego egzaminu klasyfikacyjnego sporządza się protokół.</w:t>
      </w: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Do protokołu dołącza się pisemne prace ucznia i zwięzłą informację o ustnych odpowiedziach ucznia.</w:t>
      </w: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71.</w:t>
      </w: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Uczeń, który z przyczyn usprawiedliwionych nie przystąpił do egzaminu klasyfikacyjnego w  terminie ustalonym, może przystąpić do niego w dodatko</w:t>
      </w:r>
      <w:r w:rsidR="004F6EE4">
        <w:rPr>
          <w:rFonts w:ascii="Times New Roman" w:hAnsi="Times New Roman" w:cs="Times New Roman"/>
          <w:sz w:val="24"/>
          <w:szCs w:val="24"/>
        </w:rPr>
        <w:t>wym terminie wyznaczonym przez D</w:t>
      </w:r>
      <w:r w:rsidRPr="00C71BA3">
        <w:rPr>
          <w:rFonts w:ascii="Times New Roman" w:hAnsi="Times New Roman" w:cs="Times New Roman"/>
          <w:sz w:val="24"/>
          <w:szCs w:val="24"/>
        </w:rPr>
        <w:t>yrekt</w:t>
      </w:r>
      <w:r w:rsidR="004F6EE4">
        <w:rPr>
          <w:rFonts w:ascii="Times New Roman" w:hAnsi="Times New Roman" w:cs="Times New Roman"/>
          <w:sz w:val="24"/>
          <w:szCs w:val="24"/>
        </w:rPr>
        <w:t>ora S</w:t>
      </w:r>
      <w:r w:rsidRPr="00C71BA3">
        <w:rPr>
          <w:rFonts w:ascii="Times New Roman" w:hAnsi="Times New Roman" w:cs="Times New Roman"/>
          <w:sz w:val="24"/>
          <w:szCs w:val="24"/>
        </w:rPr>
        <w:t>zkoły.</w:t>
      </w: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72.</w:t>
      </w: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</w:t>
      </w: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Ocena ustalona w wyniku egzaminu klasyfikacyjnego przez komisję jest ostateczna z wyjątkiem negatywnej rocznej oceny klasyfikacyjnej z zajęć edukacyjnych, która może być zmieniona w wyniku egzaminu poprawkowego.</w:t>
      </w: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20382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73.</w:t>
      </w: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 lub jego rodzice</w:t>
      </w:r>
      <w:r w:rsidR="003465D4">
        <w:rPr>
          <w:rFonts w:ascii="Times New Roman" w:hAnsi="Times New Roman" w:cs="Times New Roman"/>
          <w:sz w:val="24"/>
          <w:szCs w:val="24"/>
        </w:rPr>
        <w:t xml:space="preserve"> </w:t>
      </w:r>
      <w:r w:rsidR="004F6EE4">
        <w:rPr>
          <w:rFonts w:ascii="Times New Roman" w:hAnsi="Times New Roman" w:cs="Times New Roman"/>
          <w:sz w:val="24"/>
          <w:szCs w:val="24"/>
        </w:rPr>
        <w:t>mogą zgłosić zastrzeżenia do Dyrektora S</w:t>
      </w:r>
      <w:r w:rsidRPr="00C71BA3">
        <w:rPr>
          <w:rFonts w:ascii="Times New Roman" w:hAnsi="Times New Roman" w:cs="Times New Roman"/>
          <w:sz w:val="24"/>
          <w:szCs w:val="24"/>
        </w:rPr>
        <w:t>zkoły, jeżeli uznają, że roczna ocena klasyfikacyjna z zajęć edukacyjnych lub roczna ocena klasyfikacyjna zachowania zostały us</w:t>
      </w:r>
      <w:r w:rsidR="003465D4">
        <w:rPr>
          <w:rFonts w:ascii="Times New Roman" w:hAnsi="Times New Roman" w:cs="Times New Roman"/>
          <w:sz w:val="24"/>
          <w:szCs w:val="24"/>
        </w:rPr>
        <w:t xml:space="preserve">talone niezgodnie z przepisami </w:t>
      </w:r>
      <w:r w:rsidRPr="00C71BA3">
        <w:rPr>
          <w:rFonts w:ascii="Times New Roman" w:hAnsi="Times New Roman" w:cs="Times New Roman"/>
          <w:sz w:val="24"/>
          <w:szCs w:val="24"/>
        </w:rPr>
        <w:t xml:space="preserve">dotyczącymi trybu ustalania tych ocen. </w:t>
      </w: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Zastrzeżenia zgłasza się od dnia ustalenia rocznej oceny klasyfikacyjnej z zajęć edukacyjnych lub rocznej oceny klasyfikacyjnej zachowania, nie później jednak niż w terminie 2 dni roboczych od dnia zakończenia rocznych zaj</w:t>
      </w:r>
      <w:r>
        <w:rPr>
          <w:rFonts w:ascii="Times New Roman" w:hAnsi="Times New Roman" w:cs="Times New Roman"/>
          <w:sz w:val="24"/>
          <w:szCs w:val="24"/>
        </w:rPr>
        <w:t xml:space="preserve">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wychowawczych.</w:t>
      </w: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 xml:space="preserve">W przypadku rocznej oceny klasyfikacyjnej z zajęć edukacyjnych uzyskanej w wyniku egzaminu poprawkowego termin zgłaszania zastrzeżeń wynosi 5 dni roboczych od dnia przeprowadzenia egzaminu poprawkowego. </w:t>
      </w:r>
    </w:p>
    <w:p w:rsidR="00E50BF6" w:rsidRDefault="00E50BF6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BF6" w:rsidRDefault="00E50BF6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BF6" w:rsidRDefault="00E50BF6" w:rsidP="00E50B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74.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 xml:space="preserve">W przypadku stwierdzenia, że roczna ocena klasyfikacyjna z zajęć edukacyjnych lub roczna </w:t>
      </w:r>
      <w:r w:rsidR="004F6EE4">
        <w:rPr>
          <w:rFonts w:ascii="Times New Roman" w:hAnsi="Times New Roman" w:cs="Times New Roman"/>
          <w:sz w:val="24"/>
          <w:szCs w:val="24"/>
        </w:rPr>
        <w:t>ocena klasyfikacyjna zachowania</w:t>
      </w:r>
      <w:r w:rsidRPr="00C71BA3">
        <w:rPr>
          <w:rFonts w:ascii="Times New Roman" w:hAnsi="Times New Roman" w:cs="Times New Roman"/>
          <w:sz w:val="24"/>
          <w:szCs w:val="24"/>
        </w:rPr>
        <w:t xml:space="preserve"> zostały u</w:t>
      </w:r>
      <w:r w:rsidR="00A669B7">
        <w:rPr>
          <w:rFonts w:ascii="Times New Roman" w:hAnsi="Times New Roman" w:cs="Times New Roman"/>
          <w:sz w:val="24"/>
          <w:szCs w:val="24"/>
        </w:rPr>
        <w:t>stalone niezgodnie z przepisami</w:t>
      </w:r>
      <w:r w:rsidRPr="00C71BA3">
        <w:rPr>
          <w:rFonts w:ascii="Times New Roman" w:hAnsi="Times New Roman" w:cs="Times New Roman"/>
          <w:sz w:val="24"/>
          <w:szCs w:val="24"/>
        </w:rPr>
        <w:t xml:space="preserve"> dotyczący</w:t>
      </w:r>
      <w:r w:rsidR="004F6EE4">
        <w:rPr>
          <w:rFonts w:ascii="Times New Roman" w:hAnsi="Times New Roman" w:cs="Times New Roman"/>
          <w:sz w:val="24"/>
          <w:szCs w:val="24"/>
        </w:rPr>
        <w:t>mi trybu ustalania tych oceny, Dyrektor S</w:t>
      </w:r>
      <w:r w:rsidRPr="00C71BA3">
        <w:rPr>
          <w:rFonts w:ascii="Times New Roman" w:hAnsi="Times New Roman" w:cs="Times New Roman"/>
          <w:sz w:val="24"/>
          <w:szCs w:val="24"/>
        </w:rPr>
        <w:t>zkoły powołuje komisję, która:</w:t>
      </w:r>
    </w:p>
    <w:p w:rsidR="00E50BF6" w:rsidRPr="00C71BA3" w:rsidRDefault="00E50BF6" w:rsidP="002A5642">
      <w:pPr>
        <w:pStyle w:val="Bezodstpw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 przypadku rocznej oceny klasyfikacyjnej z zajęć edukacyjnych – przeprowadza sprawdzian wiadomości i umiejętności ucznia oraz ustala roczną ocenę klasyfikacyjną z danych zajęć edukacyjnych;</w:t>
      </w:r>
    </w:p>
    <w:p w:rsidR="00E50BF6" w:rsidRDefault="00E50BF6" w:rsidP="002A5642">
      <w:pPr>
        <w:pStyle w:val="Bezodstpw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W przypadku rocznej oceny klasyfikacyjnej zachowania  - ustala roczną ocenę klasyfikacyjną zachowania. 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 xml:space="preserve">Termin sprawdzianu uzgadnia się z uczniem i jego rodzicami. 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Z przeprowadzonego sprawdzianu</w:t>
      </w:r>
      <w:r w:rsidRPr="00C71B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>sporządza się protokół, który wraz z pisemną pracą ucznia i zwięzłą informacją o ustnych odpowiedziach ucznia stanowi dokumentację przechowywaną w arkuszu ocen ucznia.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C71BA3">
        <w:rPr>
          <w:rFonts w:ascii="Times New Roman" w:hAnsi="Times New Roman" w:cs="Times New Roman"/>
          <w:sz w:val="24"/>
          <w:szCs w:val="24"/>
        </w:rPr>
        <w:t xml:space="preserve"> Uczeń, który z przyczyn usprawiedliwionych nie przystąpił do sprawdzianu w wyznaczonym terminie, może przystąpić do niego w dodatko</w:t>
      </w:r>
      <w:r w:rsidR="004F6EE4">
        <w:rPr>
          <w:rFonts w:ascii="Times New Roman" w:hAnsi="Times New Roman" w:cs="Times New Roman"/>
          <w:sz w:val="24"/>
          <w:szCs w:val="24"/>
        </w:rPr>
        <w:t>wym terminie wyznaczonym przez Dyrektora S</w:t>
      </w:r>
      <w:r w:rsidRPr="00C71BA3">
        <w:rPr>
          <w:rFonts w:ascii="Times New Roman" w:hAnsi="Times New Roman" w:cs="Times New Roman"/>
          <w:sz w:val="24"/>
          <w:szCs w:val="24"/>
        </w:rPr>
        <w:t>zkoły w uzgodnieniu z uczniem i jego rodzicami.</w:t>
      </w: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0BF6" w:rsidRPr="00C71BA3" w:rsidRDefault="00E50BF6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5E4B" w:rsidRDefault="00595E4B" w:rsidP="00E50B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5E4B" w:rsidRDefault="00595E4B" w:rsidP="00E50B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5E4B" w:rsidRDefault="00595E4B" w:rsidP="00E50B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0BF6" w:rsidRDefault="00E50BF6" w:rsidP="00E50B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75.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 xml:space="preserve">W przypadku rocznej oceny klasyfikacyjnej zachowania komisja ustala ocenę w drodze głosowania zwykłą większością głosów – w przypadku równej ilości głosów decyduje głos przewodniczącego komisji. </w:t>
      </w: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0BF6" w:rsidRDefault="00E50BF6" w:rsidP="00E50B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76.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Uczeń, który w wyniku klasyfikacji rocznej otrzymał n</w:t>
      </w:r>
      <w:r w:rsidR="004F6EE4">
        <w:rPr>
          <w:rFonts w:ascii="Times New Roman" w:hAnsi="Times New Roman" w:cs="Times New Roman"/>
          <w:sz w:val="24"/>
          <w:szCs w:val="24"/>
        </w:rPr>
        <w:t>egatywną ocenę klasyfikacyjną z</w:t>
      </w:r>
    </w:p>
    <w:p w:rsidR="00E50BF6" w:rsidRDefault="00E50BF6" w:rsidP="004F6E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jednych albo dwóch obowiązkowych zajęć edukacyjnych</w:t>
      </w:r>
      <w:r w:rsidR="004F6EE4">
        <w:rPr>
          <w:rFonts w:ascii="Times New Roman" w:hAnsi="Times New Roman" w:cs="Times New Roman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>może przystąpić do egzaminu poprawkowego z tych zajęć.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Egzamin przep</w:t>
      </w:r>
      <w:r w:rsidR="004F6EE4">
        <w:rPr>
          <w:rFonts w:ascii="Times New Roman" w:hAnsi="Times New Roman" w:cs="Times New Roman"/>
          <w:sz w:val="24"/>
          <w:szCs w:val="24"/>
        </w:rPr>
        <w:t>rowadza komisja powołana przez Dyrektora S</w:t>
      </w:r>
      <w:r w:rsidRPr="00C71BA3">
        <w:rPr>
          <w:rFonts w:ascii="Times New Roman" w:hAnsi="Times New Roman" w:cs="Times New Roman"/>
          <w:sz w:val="24"/>
          <w:szCs w:val="24"/>
        </w:rPr>
        <w:t>zkoły.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 xml:space="preserve">Egzamin poprawkowy przeprowadza się w formie pisemnej i ustnej, z wyjątkiem egzaminu z plastyki, muzyki, zajęć </w:t>
      </w:r>
      <w:r w:rsidR="003465D4">
        <w:rPr>
          <w:rFonts w:ascii="Times New Roman" w:hAnsi="Times New Roman" w:cs="Times New Roman"/>
          <w:sz w:val="24"/>
          <w:szCs w:val="24"/>
        </w:rPr>
        <w:t xml:space="preserve">technicznych, informatyki oraz </w:t>
      </w:r>
      <w:r w:rsidRPr="00C71BA3">
        <w:rPr>
          <w:rFonts w:ascii="Times New Roman" w:hAnsi="Times New Roman" w:cs="Times New Roman"/>
          <w:sz w:val="24"/>
          <w:szCs w:val="24"/>
        </w:rPr>
        <w:t>wychowania fizycznego, z których egzamin ma przede wszystkim formę  zadań praktycznych.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color w:val="C00000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 xml:space="preserve">Termin </w:t>
      </w:r>
      <w:r w:rsidR="004F6EE4">
        <w:rPr>
          <w:rFonts w:ascii="Times New Roman" w:hAnsi="Times New Roman" w:cs="Times New Roman"/>
          <w:sz w:val="24"/>
          <w:szCs w:val="24"/>
        </w:rPr>
        <w:t>egzaminu poprawkowego wyznacza Dyrektor S</w:t>
      </w:r>
      <w:r w:rsidRPr="00C71BA3">
        <w:rPr>
          <w:rFonts w:ascii="Times New Roman" w:hAnsi="Times New Roman" w:cs="Times New Roman"/>
          <w:sz w:val="24"/>
          <w:szCs w:val="24"/>
        </w:rPr>
        <w:t xml:space="preserve">zkoły do dnia zakończenia rocznych zajęć </w:t>
      </w:r>
      <w:proofErr w:type="spellStart"/>
      <w:r w:rsidRPr="00C71BA3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 xml:space="preserve"> – wychowawczych. </w:t>
      </w:r>
    </w:p>
    <w:p w:rsidR="00A04099" w:rsidRPr="00C71BA3" w:rsidRDefault="00A04099" w:rsidP="00E50BF6">
      <w:pPr>
        <w:pStyle w:val="Bezodstpw"/>
        <w:rPr>
          <w:rFonts w:ascii="Times New Roman" w:hAnsi="Times New Roman" w:cs="Times New Roman"/>
          <w:color w:val="C00000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71BA3">
        <w:rPr>
          <w:rFonts w:ascii="Times New Roman" w:hAnsi="Times New Roman" w:cs="Times New Roman"/>
          <w:sz w:val="24"/>
          <w:szCs w:val="24"/>
        </w:rPr>
        <w:t>Egzam</w:t>
      </w:r>
      <w:r w:rsidR="004F6EE4">
        <w:rPr>
          <w:rFonts w:ascii="Times New Roman" w:hAnsi="Times New Roman" w:cs="Times New Roman"/>
          <w:sz w:val="24"/>
          <w:szCs w:val="24"/>
        </w:rPr>
        <w:t xml:space="preserve">in poprawkowy przeprowadza się </w:t>
      </w:r>
      <w:r w:rsidR="003465D4">
        <w:rPr>
          <w:rFonts w:ascii="Times New Roman" w:hAnsi="Times New Roman" w:cs="Times New Roman"/>
          <w:sz w:val="24"/>
          <w:szCs w:val="24"/>
        </w:rPr>
        <w:t xml:space="preserve">w ostatnim tygodniu </w:t>
      </w:r>
      <w:r w:rsidRPr="00C71BA3">
        <w:rPr>
          <w:rFonts w:ascii="Times New Roman" w:hAnsi="Times New Roman" w:cs="Times New Roman"/>
          <w:sz w:val="24"/>
          <w:szCs w:val="24"/>
        </w:rPr>
        <w:t>ferii letnich.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color w:val="C00000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71BA3">
        <w:rPr>
          <w:rFonts w:ascii="Times New Roman" w:hAnsi="Times New Roman" w:cs="Times New Roman"/>
          <w:sz w:val="24"/>
          <w:szCs w:val="24"/>
        </w:rPr>
        <w:t>Uczeń, który nie zdał egzaminu poprawkowego, nie otrzymuje promocji do klasy programowo wyższej i powtarza odpowiednio klasę.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color w:val="C00000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71BA3">
        <w:rPr>
          <w:rFonts w:ascii="Times New Roman" w:hAnsi="Times New Roman" w:cs="Times New Roman"/>
          <w:sz w:val="24"/>
          <w:szCs w:val="24"/>
        </w:rPr>
        <w:t xml:space="preserve"> O promowaniu do klasy programowo wyższej ucznia posiadającego orzeczenie o potrzebie kształcenia specjalnego wydane ze względu na niepełnosprawność intelektualną w stopniu umiark</w:t>
      </w:r>
      <w:r w:rsidR="004F6EE4">
        <w:rPr>
          <w:rFonts w:ascii="Times New Roman" w:hAnsi="Times New Roman" w:cs="Times New Roman"/>
          <w:sz w:val="24"/>
          <w:szCs w:val="24"/>
        </w:rPr>
        <w:t>owanym lub znacznym postanawia Rada P</w:t>
      </w:r>
      <w:r w:rsidRPr="00C71BA3">
        <w:rPr>
          <w:rFonts w:ascii="Times New Roman" w:hAnsi="Times New Roman" w:cs="Times New Roman"/>
          <w:sz w:val="24"/>
          <w:szCs w:val="24"/>
        </w:rPr>
        <w:t xml:space="preserve">edagogiczna, uwzględniając ustalenia zawarte w indywidualnym programie </w:t>
      </w:r>
      <w:proofErr w:type="spellStart"/>
      <w:r w:rsidRPr="00C71BA3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 xml:space="preserve"> – terapeutycznym.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F6EE4">
        <w:rPr>
          <w:rFonts w:ascii="Times New Roman" w:hAnsi="Times New Roman" w:cs="Times New Roman"/>
          <w:sz w:val="24"/>
          <w:szCs w:val="24"/>
        </w:rPr>
        <w:t>Rada P</w:t>
      </w:r>
      <w:r w:rsidRPr="00C71BA3">
        <w:rPr>
          <w:rFonts w:ascii="Times New Roman" w:hAnsi="Times New Roman" w:cs="Times New Roman"/>
          <w:sz w:val="24"/>
          <w:szCs w:val="24"/>
        </w:rPr>
        <w:t>edagogiczna uwzględniając możliwości edukacyjne ucznia, może jeden raz w ciągu danego etapu edukacyjnego promować do klasy programowo wyższej ucznia, który nie zdał egzaminu poprawkowego</w:t>
      </w:r>
      <w:r w:rsidR="004F6EE4">
        <w:rPr>
          <w:rFonts w:ascii="Times New Roman" w:hAnsi="Times New Roman" w:cs="Times New Roman"/>
          <w:sz w:val="24"/>
          <w:szCs w:val="24"/>
        </w:rPr>
        <w:t xml:space="preserve"> z</w:t>
      </w:r>
      <w:r w:rsidRPr="00C71BA3">
        <w:rPr>
          <w:rFonts w:ascii="Times New Roman" w:hAnsi="Times New Roman" w:cs="Times New Roman"/>
          <w:sz w:val="24"/>
          <w:szCs w:val="24"/>
        </w:rPr>
        <w:t xml:space="preserve"> jednych obowiązkowych zajęć edukacyjnych</w:t>
      </w:r>
      <w:r w:rsidR="004F6EE4">
        <w:rPr>
          <w:rFonts w:ascii="Times New Roman" w:hAnsi="Times New Roman" w:cs="Times New Roman"/>
          <w:sz w:val="24"/>
          <w:szCs w:val="24"/>
        </w:rPr>
        <w:t xml:space="preserve">, </w:t>
      </w:r>
      <w:r w:rsidRPr="00C71BA3">
        <w:rPr>
          <w:rFonts w:ascii="Times New Roman" w:hAnsi="Times New Roman" w:cs="Times New Roman"/>
          <w:sz w:val="24"/>
          <w:szCs w:val="24"/>
        </w:rPr>
        <w:t>pod warunkiem, że te zajęcia są realizowane w klasie programowo wyższej.</w:t>
      </w:r>
    </w:p>
    <w:p w:rsidR="00A04099" w:rsidRPr="00C71BA3" w:rsidRDefault="00A04099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275D" w:rsidRDefault="00F5275D" w:rsidP="00F5275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77.</w:t>
      </w:r>
    </w:p>
    <w:p w:rsidR="00F5275D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Uczeń, który z przyczyn losowych nie przystąpił do egzaminu poprawkowego w wyznaczonym terminie, może przystąpić do niego w dodatkow</w:t>
      </w:r>
      <w:r w:rsidR="004F6EE4">
        <w:rPr>
          <w:rFonts w:ascii="Times New Roman" w:hAnsi="Times New Roman" w:cs="Times New Roman"/>
          <w:sz w:val="24"/>
          <w:szCs w:val="24"/>
        </w:rPr>
        <w:t>ym terminie, wyznaczonym przez Dyrektora Szkoły</w:t>
      </w:r>
      <w:r w:rsidRPr="00C71BA3">
        <w:rPr>
          <w:rFonts w:ascii="Times New Roman" w:hAnsi="Times New Roman" w:cs="Times New Roman"/>
          <w:sz w:val="24"/>
          <w:szCs w:val="24"/>
        </w:rPr>
        <w:t xml:space="preserve"> nie później jednak niż do końca września.</w:t>
      </w: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Roczna ocena klasyfikacyjna ustalona w wyniku egzaminu poprawkowego jest ostateczna.</w:t>
      </w:r>
    </w:p>
    <w:p w:rsidR="00F5275D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275D" w:rsidRDefault="00F5275D" w:rsidP="00E50B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275D" w:rsidRDefault="00F5275D" w:rsidP="00F5275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78.</w:t>
      </w:r>
    </w:p>
    <w:p w:rsidR="00F5275D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Na wniosek ucznia lub jego rodziców dokumentacja dotycząca egzaminu klasyfikacyjnego, egzaminu poprawkowego oraz inna dokumentacja dotycząca oceniania ucznia jest udostępniana do wglądu uczniowi i jego rodzicom.</w:t>
      </w: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275D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Dokumentacja udostępniana j</w:t>
      </w:r>
      <w:r w:rsidR="004F6EE4">
        <w:rPr>
          <w:rFonts w:ascii="Times New Roman" w:hAnsi="Times New Roman" w:cs="Times New Roman"/>
          <w:sz w:val="24"/>
          <w:szCs w:val="24"/>
        </w:rPr>
        <w:t>est do wglądu tylko na terenie S</w:t>
      </w:r>
      <w:r w:rsidR="00A669B7">
        <w:rPr>
          <w:rFonts w:ascii="Times New Roman" w:hAnsi="Times New Roman" w:cs="Times New Roman"/>
          <w:sz w:val="24"/>
          <w:szCs w:val="24"/>
        </w:rPr>
        <w:t>zkoły w obecności Wicedyrektora S</w:t>
      </w:r>
      <w:r w:rsidRPr="00C71BA3">
        <w:rPr>
          <w:rFonts w:ascii="Times New Roman" w:hAnsi="Times New Roman" w:cs="Times New Roman"/>
          <w:sz w:val="24"/>
          <w:szCs w:val="24"/>
        </w:rPr>
        <w:t>zkoły.</w:t>
      </w: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F5275D" w:rsidRDefault="00F5275D" w:rsidP="00F5275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79.</w:t>
      </w: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 kończy szkołę podstawową, jeżeli:</w:t>
      </w:r>
    </w:p>
    <w:p w:rsidR="00F5275D" w:rsidRDefault="00F5275D" w:rsidP="002A5642">
      <w:pPr>
        <w:pStyle w:val="Bezodstpw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 wyniku klasyfikacji końcowej, otrzymał ze wszystkich obowiązkowych zajęć edukacyjnych pozytywne końcowe oceny klasyfikacyjne, o których mowa w rozporządzeniu wykonawczym.</w:t>
      </w: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F5275D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O ukończeniu szkoły ucznia posiadającego orzeczenie o potrzebie kształcenia specjalnego wydane ze względu na niepełnosprawność intelektualną w stopniu umiark</w:t>
      </w:r>
      <w:r w:rsidR="00A669B7">
        <w:rPr>
          <w:rFonts w:ascii="Times New Roman" w:hAnsi="Times New Roman" w:cs="Times New Roman"/>
          <w:sz w:val="24"/>
          <w:szCs w:val="24"/>
        </w:rPr>
        <w:t>owanym lub znacznym postanawia Rada P</w:t>
      </w:r>
      <w:r w:rsidRPr="00C71BA3">
        <w:rPr>
          <w:rFonts w:ascii="Times New Roman" w:hAnsi="Times New Roman" w:cs="Times New Roman"/>
          <w:sz w:val="24"/>
          <w:szCs w:val="24"/>
        </w:rPr>
        <w:t xml:space="preserve">edagogiczna, uwzględniając ustalenia zawarte w indywidualnym programie </w:t>
      </w:r>
      <w:proofErr w:type="spellStart"/>
      <w:r w:rsidRPr="00C71BA3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 xml:space="preserve"> – terapeutycznym.</w:t>
      </w: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F5275D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klas ósmych.</w:t>
      </w: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>Uczeń, który nie spełnił wa</w:t>
      </w:r>
      <w:r w:rsidR="00A669B7">
        <w:rPr>
          <w:rFonts w:ascii="Times New Roman" w:hAnsi="Times New Roman" w:cs="Times New Roman"/>
          <w:sz w:val="24"/>
          <w:szCs w:val="24"/>
        </w:rPr>
        <w:t xml:space="preserve">runków, o których mowa w ust.1 </w:t>
      </w:r>
      <w:r w:rsidRPr="00C71BA3">
        <w:rPr>
          <w:rFonts w:ascii="Times New Roman" w:hAnsi="Times New Roman" w:cs="Times New Roman"/>
          <w:sz w:val="24"/>
          <w:szCs w:val="24"/>
        </w:rPr>
        <w:t>powtarz</w:t>
      </w:r>
      <w:r w:rsidR="00A669B7">
        <w:rPr>
          <w:rFonts w:ascii="Times New Roman" w:hAnsi="Times New Roman" w:cs="Times New Roman"/>
          <w:sz w:val="24"/>
          <w:szCs w:val="24"/>
        </w:rPr>
        <w:t>a ostatnia klasę i   przystępuje</w:t>
      </w:r>
      <w:r w:rsidRPr="00C71BA3">
        <w:rPr>
          <w:rFonts w:ascii="Times New Roman" w:hAnsi="Times New Roman" w:cs="Times New Roman"/>
          <w:sz w:val="24"/>
          <w:szCs w:val="24"/>
        </w:rPr>
        <w:t xml:space="preserve"> w roku szkolnym, w którym powtarza tę klasę do egzaminu klas ósmych.</w:t>
      </w: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275D" w:rsidRDefault="00F5275D" w:rsidP="00F5275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80.</w:t>
      </w:r>
    </w:p>
    <w:p w:rsidR="00591C62" w:rsidRDefault="00591C62" w:rsidP="00591C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W skład komisji powołanej w celu przeprowadzenia sprawdz</w:t>
      </w:r>
      <w:r>
        <w:rPr>
          <w:rFonts w:ascii="Times New Roman" w:hAnsi="Times New Roman" w:cs="Times New Roman"/>
          <w:sz w:val="24"/>
          <w:szCs w:val="24"/>
        </w:rPr>
        <w:t xml:space="preserve">ianu wiadomości i      </w:t>
      </w:r>
      <w:r w:rsidRPr="00C71BA3">
        <w:rPr>
          <w:rFonts w:ascii="Times New Roman" w:hAnsi="Times New Roman" w:cs="Times New Roman"/>
          <w:sz w:val="24"/>
          <w:szCs w:val="24"/>
        </w:rPr>
        <w:t>umiejętności  lub egzaminu poprawkowego wchodzą:</w:t>
      </w:r>
    </w:p>
    <w:p w:rsidR="00591C62" w:rsidRPr="00C71BA3" w:rsidRDefault="00A669B7" w:rsidP="002A5642">
      <w:pPr>
        <w:pStyle w:val="Bezodstpw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591C62" w:rsidRPr="00C71BA3">
        <w:rPr>
          <w:rFonts w:ascii="Times New Roman" w:hAnsi="Times New Roman" w:cs="Times New Roman"/>
          <w:sz w:val="24"/>
          <w:szCs w:val="24"/>
        </w:rPr>
        <w:t>zkoły al</w:t>
      </w:r>
      <w:r>
        <w:rPr>
          <w:rFonts w:ascii="Times New Roman" w:hAnsi="Times New Roman" w:cs="Times New Roman"/>
          <w:sz w:val="24"/>
          <w:szCs w:val="24"/>
        </w:rPr>
        <w:t>bo nauczyciel wyznaczony przez Dyrektora S</w:t>
      </w:r>
      <w:r w:rsidR="00591C62" w:rsidRPr="00C71BA3">
        <w:rPr>
          <w:rFonts w:ascii="Times New Roman" w:hAnsi="Times New Roman" w:cs="Times New Roman"/>
          <w:sz w:val="24"/>
          <w:szCs w:val="24"/>
        </w:rPr>
        <w:t xml:space="preserve">zkoły – jako </w:t>
      </w:r>
    </w:p>
    <w:p w:rsidR="00591C62" w:rsidRPr="00C71BA3" w:rsidRDefault="00591C62" w:rsidP="00591C6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przewodniczący komisji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C62" w:rsidRPr="00C71BA3" w:rsidRDefault="00591C62" w:rsidP="002A5642">
      <w:pPr>
        <w:pStyle w:val="Bezodstpw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nauczyciel prowadzący dane zajęcia edukacyjne (może on zo</w:t>
      </w:r>
      <w:r>
        <w:rPr>
          <w:rFonts w:ascii="Times New Roman" w:hAnsi="Times New Roman" w:cs="Times New Roman"/>
          <w:sz w:val="24"/>
          <w:szCs w:val="24"/>
        </w:rPr>
        <w:t xml:space="preserve">stać zwolniony z </w:t>
      </w:r>
      <w:r w:rsidRPr="00C71BA3">
        <w:rPr>
          <w:rFonts w:ascii="Times New Roman" w:hAnsi="Times New Roman" w:cs="Times New Roman"/>
          <w:sz w:val="24"/>
          <w:szCs w:val="24"/>
        </w:rPr>
        <w:t>udziału w pracy komisji na własną prośbę lub w innych, szczególnie uzasadnion</w:t>
      </w:r>
      <w:r w:rsidR="00A669B7">
        <w:rPr>
          <w:rFonts w:ascii="Times New Roman" w:hAnsi="Times New Roman" w:cs="Times New Roman"/>
          <w:sz w:val="24"/>
          <w:szCs w:val="24"/>
        </w:rPr>
        <w:t xml:space="preserve">ych </w:t>
      </w:r>
      <w:r w:rsidR="00A669B7">
        <w:rPr>
          <w:rFonts w:ascii="Times New Roman" w:hAnsi="Times New Roman" w:cs="Times New Roman"/>
          <w:sz w:val="24"/>
          <w:szCs w:val="24"/>
        </w:rPr>
        <w:tab/>
        <w:t xml:space="preserve">    przypadkach – wówczas Dyrektor S</w:t>
      </w:r>
      <w:r w:rsidRPr="00C71BA3">
        <w:rPr>
          <w:rFonts w:ascii="Times New Roman" w:hAnsi="Times New Roman" w:cs="Times New Roman"/>
          <w:sz w:val="24"/>
          <w:szCs w:val="24"/>
        </w:rPr>
        <w:t>zkoły powo</w:t>
      </w:r>
      <w:r>
        <w:rPr>
          <w:rFonts w:ascii="Times New Roman" w:hAnsi="Times New Roman" w:cs="Times New Roman"/>
          <w:sz w:val="24"/>
          <w:szCs w:val="24"/>
        </w:rPr>
        <w:t xml:space="preserve">łuje innego nauczyciela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 xml:space="preserve"> prowadzącego takie same zajęcia  edukacyjne, z tym że powołanie nauczyciela </w:t>
      </w:r>
      <w:r w:rsidRPr="00C71BA3">
        <w:rPr>
          <w:rFonts w:ascii="Times New Roman" w:hAnsi="Times New Roman" w:cs="Times New Roman"/>
          <w:sz w:val="24"/>
          <w:szCs w:val="24"/>
        </w:rPr>
        <w:tab/>
        <w:t xml:space="preserve">    zatrudnionego w innej szkole następuje</w:t>
      </w:r>
      <w:r w:rsidR="00A669B7">
        <w:rPr>
          <w:rFonts w:ascii="Times New Roman" w:hAnsi="Times New Roman" w:cs="Times New Roman"/>
          <w:sz w:val="24"/>
          <w:szCs w:val="24"/>
        </w:rPr>
        <w:t xml:space="preserve"> w porozumieniu z D</w:t>
      </w:r>
      <w:r w:rsidRPr="00C71BA3">
        <w:rPr>
          <w:rFonts w:ascii="Times New Roman" w:hAnsi="Times New Roman" w:cs="Times New Roman"/>
          <w:sz w:val="24"/>
          <w:szCs w:val="24"/>
        </w:rPr>
        <w:t>yrektorem tej szkoły)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C62" w:rsidRPr="00C71BA3" w:rsidRDefault="00591C62" w:rsidP="002A5642">
      <w:pPr>
        <w:pStyle w:val="Bezodstpw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:rsidR="00591C62" w:rsidRPr="00C71BA3" w:rsidRDefault="00591C62" w:rsidP="00591C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1C62" w:rsidRPr="00C71BA3" w:rsidRDefault="00591C62" w:rsidP="00591C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 xml:space="preserve"> Ze sprawdzianu wiadomości i umiejętności ucznia oraz egzaminu poprawkowego </w:t>
      </w:r>
      <w:r w:rsidRPr="00C71BA3">
        <w:rPr>
          <w:rFonts w:ascii="Times New Roman" w:hAnsi="Times New Roman" w:cs="Times New Roman"/>
          <w:sz w:val="24"/>
          <w:szCs w:val="24"/>
        </w:rPr>
        <w:tab/>
        <w:t>sporządza się protok</w:t>
      </w:r>
      <w:r>
        <w:rPr>
          <w:rFonts w:ascii="Times New Roman" w:hAnsi="Times New Roman" w:cs="Times New Roman"/>
          <w:sz w:val="24"/>
          <w:szCs w:val="24"/>
        </w:rPr>
        <w:t>ół zawierający  w szczególności:</w:t>
      </w:r>
    </w:p>
    <w:p w:rsidR="00591C62" w:rsidRPr="00C71BA3" w:rsidRDefault="00591C62" w:rsidP="002A5642">
      <w:pPr>
        <w:pStyle w:val="Bezodstpw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nazwę zajęć edukacyjnych, z których był przeprowadzony sprawdzian</w:t>
      </w:r>
      <w:r w:rsidR="00A669B7">
        <w:rPr>
          <w:rFonts w:ascii="Times New Roman" w:hAnsi="Times New Roman" w:cs="Times New Roman"/>
          <w:sz w:val="24"/>
          <w:szCs w:val="24"/>
        </w:rPr>
        <w:t>;</w:t>
      </w:r>
    </w:p>
    <w:p w:rsidR="00591C62" w:rsidRPr="00C71BA3" w:rsidRDefault="00591C62" w:rsidP="002A5642">
      <w:pPr>
        <w:pStyle w:val="Bezodstpw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imiona i nazwiska osób wchodzących w skład komisji</w:t>
      </w:r>
      <w:r w:rsidR="00A669B7">
        <w:rPr>
          <w:rFonts w:ascii="Times New Roman" w:hAnsi="Times New Roman" w:cs="Times New Roman"/>
          <w:sz w:val="24"/>
          <w:szCs w:val="24"/>
        </w:rPr>
        <w:t>;</w:t>
      </w:r>
    </w:p>
    <w:p w:rsidR="00591C62" w:rsidRPr="00C71BA3" w:rsidRDefault="00591C62" w:rsidP="002A5642">
      <w:pPr>
        <w:pStyle w:val="Bezodstpw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termin sprawdzianu wiadomości i umiejętności</w:t>
      </w:r>
      <w:r w:rsidR="00A669B7">
        <w:rPr>
          <w:rFonts w:ascii="Times New Roman" w:hAnsi="Times New Roman" w:cs="Times New Roman"/>
          <w:sz w:val="24"/>
          <w:szCs w:val="24"/>
        </w:rPr>
        <w:t>;</w:t>
      </w:r>
    </w:p>
    <w:p w:rsidR="00591C62" w:rsidRPr="00C71BA3" w:rsidRDefault="00591C62" w:rsidP="002A5642">
      <w:pPr>
        <w:pStyle w:val="Bezodstpw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imię i nazwisko ucznia</w:t>
      </w:r>
      <w:r w:rsidR="00A669B7">
        <w:rPr>
          <w:rFonts w:ascii="Times New Roman" w:hAnsi="Times New Roman" w:cs="Times New Roman"/>
          <w:sz w:val="24"/>
          <w:szCs w:val="24"/>
        </w:rPr>
        <w:t>;</w:t>
      </w:r>
    </w:p>
    <w:p w:rsidR="00591C62" w:rsidRPr="00C71BA3" w:rsidRDefault="00591C62" w:rsidP="002A5642">
      <w:pPr>
        <w:pStyle w:val="Bezodstpw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zadania sprawdzające</w:t>
      </w:r>
      <w:r w:rsidR="00A669B7">
        <w:rPr>
          <w:rFonts w:ascii="Times New Roman" w:hAnsi="Times New Roman" w:cs="Times New Roman"/>
          <w:sz w:val="24"/>
          <w:szCs w:val="24"/>
        </w:rPr>
        <w:t>;</w:t>
      </w:r>
    </w:p>
    <w:p w:rsidR="00591C62" w:rsidRPr="00C71BA3" w:rsidRDefault="00591C62" w:rsidP="002A5642">
      <w:pPr>
        <w:pStyle w:val="Bezodstpw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ustaloną ocenę klasyfikacyjną</w:t>
      </w:r>
      <w:r w:rsidR="00A669B7">
        <w:rPr>
          <w:rFonts w:ascii="Times New Roman" w:hAnsi="Times New Roman" w:cs="Times New Roman"/>
          <w:sz w:val="24"/>
          <w:szCs w:val="24"/>
        </w:rPr>
        <w:t>.</w:t>
      </w:r>
    </w:p>
    <w:p w:rsidR="00591C62" w:rsidRPr="00C71BA3" w:rsidRDefault="00591C62" w:rsidP="00591C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1C62" w:rsidRPr="00C71BA3" w:rsidRDefault="00591C62" w:rsidP="00591C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Do protokołu dołącza się odpowiednio pisemne prace ucznia, zwięzłą informację o ustnych odpowiedziach ucznia i zwięzłą informację o wykonaniu przez ucznia zadania praktycznego.</w:t>
      </w:r>
    </w:p>
    <w:p w:rsidR="00485E52" w:rsidRDefault="00485E52" w:rsidP="00485E5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1892" w:rsidRPr="00C71BA3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5E4B" w:rsidRDefault="00595E4B" w:rsidP="005418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5E4B" w:rsidRDefault="00595E4B" w:rsidP="005418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1C62" w:rsidRDefault="00591C62" w:rsidP="00591C6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81.</w:t>
      </w:r>
    </w:p>
    <w:p w:rsidR="00146C20" w:rsidRDefault="00146C20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W klasach I – III obowiązuje</w:t>
      </w:r>
      <w:r w:rsidR="00A669B7">
        <w:rPr>
          <w:rFonts w:ascii="Times New Roman" w:hAnsi="Times New Roman" w:cs="Times New Roman"/>
          <w:sz w:val="24"/>
          <w:szCs w:val="24"/>
        </w:rPr>
        <w:t xml:space="preserve"> śródroczna</w:t>
      </w:r>
      <w:r w:rsidRPr="00C71BA3">
        <w:rPr>
          <w:rFonts w:ascii="Times New Roman" w:hAnsi="Times New Roman" w:cs="Times New Roman"/>
          <w:sz w:val="24"/>
          <w:szCs w:val="24"/>
        </w:rPr>
        <w:t xml:space="preserve"> i roczna opisowa ocena zachowania ustalana przez wychowawcę klasy.</w:t>
      </w:r>
    </w:p>
    <w:p w:rsidR="00146C20" w:rsidRPr="00C71BA3" w:rsidRDefault="00146C20" w:rsidP="00146C2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46C20" w:rsidRPr="00C71BA3" w:rsidRDefault="00146C20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 xml:space="preserve">W klasach IV – VIII </w:t>
      </w:r>
      <w:r w:rsidR="00A669B7">
        <w:rPr>
          <w:rFonts w:ascii="Times New Roman" w:hAnsi="Times New Roman" w:cs="Times New Roman"/>
          <w:sz w:val="24"/>
          <w:szCs w:val="24"/>
        </w:rPr>
        <w:t>śródroczną</w:t>
      </w:r>
      <w:r w:rsidRPr="00C71BA3">
        <w:rPr>
          <w:rFonts w:ascii="Times New Roman" w:hAnsi="Times New Roman" w:cs="Times New Roman"/>
          <w:sz w:val="24"/>
          <w:szCs w:val="24"/>
        </w:rPr>
        <w:t xml:space="preserve"> i roczną ocenę klasyfikacyjną zachowania ustala się według następującej skali:</w:t>
      </w:r>
    </w:p>
    <w:p w:rsidR="00146C20" w:rsidRPr="00C71BA3" w:rsidRDefault="00146C20" w:rsidP="002A5642">
      <w:pPr>
        <w:pStyle w:val="Bezodstpw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wzorowe;</w:t>
      </w:r>
    </w:p>
    <w:p w:rsidR="00146C20" w:rsidRPr="00C71BA3" w:rsidRDefault="00146C20" w:rsidP="002A5642">
      <w:pPr>
        <w:pStyle w:val="Bezodstpw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bardzo dobre;</w:t>
      </w:r>
    </w:p>
    <w:p w:rsidR="00146C20" w:rsidRPr="00C71BA3" w:rsidRDefault="00146C20" w:rsidP="002A5642">
      <w:pPr>
        <w:pStyle w:val="Bezodstpw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dobre;</w:t>
      </w:r>
    </w:p>
    <w:p w:rsidR="00146C20" w:rsidRPr="00C71BA3" w:rsidRDefault="00146C20" w:rsidP="002A5642">
      <w:pPr>
        <w:pStyle w:val="Bezodstpw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poprawne;</w:t>
      </w:r>
    </w:p>
    <w:p w:rsidR="00146C20" w:rsidRPr="00C71BA3" w:rsidRDefault="00146C20" w:rsidP="002A5642">
      <w:pPr>
        <w:pStyle w:val="Bezodstpw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nieodpowiednie;</w:t>
      </w:r>
    </w:p>
    <w:p w:rsidR="00146C20" w:rsidRDefault="00146C20" w:rsidP="002A5642">
      <w:pPr>
        <w:pStyle w:val="Bezodstpw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naganne.</w:t>
      </w:r>
    </w:p>
    <w:p w:rsidR="00A32FD5" w:rsidRPr="00C71BA3" w:rsidRDefault="00A32FD5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6C20" w:rsidRDefault="00A32FD5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6C20" w:rsidRPr="00C71BA3">
        <w:rPr>
          <w:rFonts w:ascii="Times New Roman" w:hAnsi="Times New Roman" w:cs="Times New Roman"/>
          <w:sz w:val="24"/>
          <w:szCs w:val="24"/>
        </w:rPr>
        <w:t>Ocenianie zachowania ucznia polega na rozpoznawaniu przez wychowawcę</w:t>
      </w:r>
      <w:r w:rsidR="00146C20" w:rsidRPr="00C71B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6C20" w:rsidRPr="00C71BA3">
        <w:rPr>
          <w:rFonts w:ascii="Times New Roman" w:hAnsi="Times New Roman" w:cs="Times New Roman"/>
          <w:sz w:val="24"/>
          <w:szCs w:val="24"/>
        </w:rPr>
        <w:t>oddziału, n</w:t>
      </w:r>
      <w:r w:rsidR="00A669B7">
        <w:rPr>
          <w:rFonts w:ascii="Times New Roman" w:hAnsi="Times New Roman" w:cs="Times New Roman"/>
          <w:sz w:val="24"/>
          <w:szCs w:val="24"/>
        </w:rPr>
        <w:t xml:space="preserve">auczycieli oraz uczniów danego oddziału </w:t>
      </w:r>
      <w:r w:rsidR="00146C20" w:rsidRPr="00C71BA3">
        <w:rPr>
          <w:rFonts w:ascii="Times New Roman" w:hAnsi="Times New Roman" w:cs="Times New Roman"/>
          <w:sz w:val="24"/>
          <w:szCs w:val="24"/>
        </w:rPr>
        <w:t>stopnia respektowania przez ucznia zasad współżycia społecznego i norm etycznych oraz obowiązków określonych w statucie szkoły.</w:t>
      </w:r>
    </w:p>
    <w:p w:rsidR="00A669B7" w:rsidRPr="00C71BA3" w:rsidRDefault="00A669B7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6C20" w:rsidRPr="00C71BA3" w:rsidRDefault="00A32FD5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6C20" w:rsidRPr="00C71BA3">
        <w:rPr>
          <w:rFonts w:ascii="Times New Roman" w:hAnsi="Times New Roman" w:cs="Times New Roman"/>
          <w:sz w:val="24"/>
          <w:szCs w:val="24"/>
        </w:rPr>
        <w:t>Wychowawca oddziału</w:t>
      </w:r>
      <w:r w:rsidR="00146C20" w:rsidRPr="00C71BA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46C20" w:rsidRPr="00C71BA3">
        <w:rPr>
          <w:rFonts w:ascii="Times New Roman" w:hAnsi="Times New Roman" w:cs="Times New Roman"/>
          <w:sz w:val="24"/>
          <w:szCs w:val="24"/>
        </w:rPr>
        <w:t xml:space="preserve">na początku każdego roku szkolnego informuje uczniów oraz ich rodziców o: </w:t>
      </w:r>
    </w:p>
    <w:p w:rsidR="00146C20" w:rsidRPr="00C71BA3" w:rsidRDefault="00146C20" w:rsidP="002A5642">
      <w:pPr>
        <w:pStyle w:val="Bezodstpw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warunkach i sposobie oraz kryteriach oceniania zachowania;</w:t>
      </w:r>
    </w:p>
    <w:p w:rsidR="00146C20" w:rsidRDefault="00146C20" w:rsidP="002A5642">
      <w:pPr>
        <w:pStyle w:val="Bezodstpw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warunkach i trybie otrzymania wyższej niż przewidywana </w:t>
      </w:r>
      <w:r w:rsidR="00A669B7">
        <w:rPr>
          <w:rFonts w:ascii="Times New Roman" w:hAnsi="Times New Roman" w:cs="Times New Roman"/>
          <w:sz w:val="24"/>
          <w:szCs w:val="24"/>
        </w:rPr>
        <w:t>rocznej oceny klasyfikacyjnej z</w:t>
      </w:r>
      <w:r w:rsidRPr="00C71BA3">
        <w:rPr>
          <w:rFonts w:ascii="Times New Roman" w:hAnsi="Times New Roman" w:cs="Times New Roman"/>
          <w:sz w:val="24"/>
          <w:szCs w:val="24"/>
        </w:rPr>
        <w:t>achowania.</w:t>
      </w:r>
    </w:p>
    <w:p w:rsidR="00A32FD5" w:rsidRPr="00C71BA3" w:rsidRDefault="00A32FD5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6C20" w:rsidRDefault="00A32FD5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669B7">
        <w:rPr>
          <w:rFonts w:ascii="Times New Roman" w:hAnsi="Times New Roman" w:cs="Times New Roman"/>
          <w:sz w:val="24"/>
          <w:szCs w:val="24"/>
        </w:rPr>
        <w:t xml:space="preserve"> Śródroczną i roczną ocenę klasyfikacyjną </w:t>
      </w:r>
      <w:r w:rsidR="00146C20" w:rsidRPr="00C71BA3">
        <w:rPr>
          <w:rFonts w:ascii="Times New Roman" w:hAnsi="Times New Roman" w:cs="Times New Roman"/>
          <w:sz w:val="24"/>
          <w:szCs w:val="24"/>
        </w:rPr>
        <w:t>zachowania ustala wychowawca oddziału po zasięgnięciu opinii nauczycieli, uczniów danej klasy oraz ocenianego ucznia. Na wni</w:t>
      </w:r>
      <w:r w:rsidR="00A669B7">
        <w:rPr>
          <w:rFonts w:ascii="Times New Roman" w:hAnsi="Times New Roman" w:cs="Times New Roman"/>
          <w:sz w:val="24"/>
          <w:szCs w:val="24"/>
        </w:rPr>
        <w:t xml:space="preserve">osek ucznia lub jego rodziców, </w:t>
      </w:r>
      <w:r w:rsidR="00146C20" w:rsidRPr="00C71BA3">
        <w:rPr>
          <w:rFonts w:ascii="Times New Roman" w:hAnsi="Times New Roman" w:cs="Times New Roman"/>
          <w:sz w:val="24"/>
          <w:szCs w:val="24"/>
        </w:rPr>
        <w:t>nauczyciel uzasadnia ustaloną ocenę.</w:t>
      </w:r>
    </w:p>
    <w:p w:rsidR="00146C20" w:rsidRPr="00C71BA3" w:rsidRDefault="00146C20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6C20" w:rsidRDefault="0097254A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2FD5">
        <w:rPr>
          <w:rFonts w:ascii="Times New Roman" w:hAnsi="Times New Roman" w:cs="Times New Roman"/>
          <w:sz w:val="24"/>
          <w:szCs w:val="24"/>
        </w:rPr>
        <w:t>.</w:t>
      </w:r>
      <w:r w:rsidR="00146C20" w:rsidRPr="00C71BA3">
        <w:rPr>
          <w:rFonts w:ascii="Times New Roman" w:hAnsi="Times New Roman" w:cs="Times New Roman"/>
          <w:sz w:val="24"/>
          <w:szCs w:val="24"/>
        </w:rPr>
        <w:t xml:space="preserve">Oceny klasyfikacyjne z zajęć edukacyjnych nie mają wpływu na ocenę klasyfikacyjną zachowania. </w:t>
      </w:r>
    </w:p>
    <w:p w:rsidR="00A32FD5" w:rsidRPr="00C71BA3" w:rsidRDefault="00A32FD5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6C20" w:rsidRPr="00C71BA3" w:rsidRDefault="0097254A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2FD5">
        <w:rPr>
          <w:rFonts w:ascii="Times New Roman" w:hAnsi="Times New Roman" w:cs="Times New Roman"/>
          <w:sz w:val="24"/>
          <w:szCs w:val="24"/>
        </w:rPr>
        <w:t>.</w:t>
      </w:r>
      <w:r w:rsidR="00146C20" w:rsidRPr="00C71BA3">
        <w:rPr>
          <w:rFonts w:ascii="Times New Roman" w:hAnsi="Times New Roman" w:cs="Times New Roman"/>
          <w:sz w:val="24"/>
          <w:szCs w:val="24"/>
        </w:rPr>
        <w:t>Ocena klasyfikacyjna zachowania nie ma wpływu na:</w:t>
      </w:r>
    </w:p>
    <w:p w:rsidR="00146C20" w:rsidRPr="00C71BA3" w:rsidRDefault="00146C20" w:rsidP="002A5642">
      <w:pPr>
        <w:pStyle w:val="Bezodstpw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oceny klasyfikacyjne z zajęć edukacyjnych</w:t>
      </w:r>
      <w:r w:rsidR="0097254A">
        <w:rPr>
          <w:rFonts w:ascii="Times New Roman" w:hAnsi="Times New Roman" w:cs="Times New Roman"/>
          <w:sz w:val="24"/>
          <w:szCs w:val="24"/>
        </w:rPr>
        <w:t>;</w:t>
      </w:r>
      <w:r w:rsidRPr="00C7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C20" w:rsidRDefault="00146C20" w:rsidP="002A5642">
      <w:pPr>
        <w:pStyle w:val="Bezodstpw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promocję do klasy programowo wyższej lub ukończenie szkoły.</w:t>
      </w:r>
    </w:p>
    <w:p w:rsidR="00A32FD5" w:rsidRPr="00C71BA3" w:rsidRDefault="00A32FD5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6C20" w:rsidRPr="00C71BA3" w:rsidRDefault="00A04099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2FD5">
        <w:rPr>
          <w:rFonts w:ascii="Times New Roman" w:hAnsi="Times New Roman" w:cs="Times New Roman"/>
          <w:sz w:val="24"/>
          <w:szCs w:val="24"/>
        </w:rPr>
        <w:t>.</w:t>
      </w:r>
      <w:r w:rsidR="00146C20" w:rsidRPr="00C71BA3">
        <w:rPr>
          <w:rFonts w:ascii="Times New Roman" w:hAnsi="Times New Roman" w:cs="Times New Roman"/>
          <w:sz w:val="24"/>
          <w:szCs w:val="24"/>
        </w:rPr>
        <w:t xml:space="preserve"> Przy ustaleniu oceny klasyfikacyjnej  zachowania ucznia, u którego stwierdzono zaburzenia lub dysfunkcje rozwojowe, należy uwzględnić wpływ stwierdzonych zaburzeń lub dysfunkcji na jego zachowanie na podstawie orzeczenia o potrzebie kształcenia specjalnego lub orzeczenia o potrzebie indywidualnego nauczania lub opinii poradni psychologiczno-pedagogicznej, w tym poradni specjalistycznej.</w:t>
      </w:r>
    </w:p>
    <w:p w:rsidR="00146C20" w:rsidRDefault="00146C20" w:rsidP="00146C2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C1F1F" w:rsidRDefault="002C1F1F" w:rsidP="00146C2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32FD5" w:rsidRDefault="00556805" w:rsidP="00A32FD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§ 82</w:t>
      </w:r>
      <w:r w:rsidR="00A32FD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1708E" w:rsidRDefault="003465D4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254A">
        <w:rPr>
          <w:rFonts w:ascii="Times New Roman" w:hAnsi="Times New Roman" w:cs="Times New Roman"/>
          <w:sz w:val="24"/>
          <w:szCs w:val="24"/>
        </w:rPr>
        <w:t>W S</w:t>
      </w:r>
      <w:r w:rsidR="0061708E" w:rsidRPr="00C71BA3">
        <w:rPr>
          <w:rFonts w:ascii="Times New Roman" w:hAnsi="Times New Roman" w:cs="Times New Roman"/>
          <w:sz w:val="24"/>
          <w:szCs w:val="24"/>
        </w:rPr>
        <w:t xml:space="preserve">zkole obowiązuje punkowy system oceniania zachowania w oparciu o ustalone zasady. </w:t>
      </w:r>
    </w:p>
    <w:p w:rsidR="0061708E" w:rsidRPr="00C71BA3" w:rsidRDefault="0061708E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08E" w:rsidRPr="00C71BA3" w:rsidRDefault="0061708E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65D4">
        <w:rPr>
          <w:rFonts w:ascii="Times New Roman" w:hAnsi="Times New Roman" w:cs="Times New Roman"/>
          <w:sz w:val="24"/>
          <w:szCs w:val="24"/>
        </w:rPr>
        <w:t>Ś</w:t>
      </w:r>
      <w:r w:rsidR="0097254A">
        <w:rPr>
          <w:rFonts w:ascii="Times New Roman" w:hAnsi="Times New Roman" w:cs="Times New Roman"/>
          <w:sz w:val="24"/>
          <w:szCs w:val="24"/>
        </w:rPr>
        <w:t>ródroczna</w:t>
      </w:r>
      <w:r w:rsidRPr="00C71BA3">
        <w:rPr>
          <w:rFonts w:ascii="Times New Roman" w:hAnsi="Times New Roman" w:cs="Times New Roman"/>
          <w:sz w:val="24"/>
          <w:szCs w:val="24"/>
        </w:rPr>
        <w:t xml:space="preserve"> i roczna ocena klasyfikacyjna zachowania uwzględnia następujące podstawowe obszary:</w:t>
      </w:r>
    </w:p>
    <w:p w:rsidR="0061708E" w:rsidRPr="00C71BA3" w:rsidRDefault="0061708E" w:rsidP="002A5642">
      <w:pPr>
        <w:pStyle w:val="Bezodstpw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wywiązywanie się z obowiązków ucznia;</w:t>
      </w:r>
    </w:p>
    <w:p w:rsidR="0061708E" w:rsidRPr="00C71BA3" w:rsidRDefault="0061708E" w:rsidP="002A5642">
      <w:pPr>
        <w:pStyle w:val="Bezodstpw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postępowanie zgodnie z dobrem społeczności szkolnej;</w:t>
      </w:r>
    </w:p>
    <w:p w:rsidR="0061708E" w:rsidRPr="00C71BA3" w:rsidRDefault="0061708E" w:rsidP="002A5642">
      <w:pPr>
        <w:pStyle w:val="Bezodstpw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dbałość o honor i tradycje szkoły;</w:t>
      </w:r>
    </w:p>
    <w:p w:rsidR="0061708E" w:rsidRPr="00C71BA3" w:rsidRDefault="0061708E" w:rsidP="002A5642">
      <w:pPr>
        <w:pStyle w:val="Bezodstpw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dbałość o piękno mowy ojczystej;</w:t>
      </w:r>
    </w:p>
    <w:p w:rsidR="0061708E" w:rsidRPr="00C71BA3" w:rsidRDefault="0061708E" w:rsidP="002A5642">
      <w:pPr>
        <w:pStyle w:val="Bezodstpw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dbałość o bezpieczeństwo i zdrowie własne oraz innych osób;</w:t>
      </w:r>
    </w:p>
    <w:p w:rsidR="0061708E" w:rsidRPr="00C71BA3" w:rsidRDefault="0061708E" w:rsidP="002A5642">
      <w:pPr>
        <w:pStyle w:val="Bezodstpw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godne, kulturalne zachowanie się w szkole i poza nią;</w:t>
      </w:r>
    </w:p>
    <w:p w:rsidR="0061708E" w:rsidRDefault="0061708E" w:rsidP="002A5642">
      <w:pPr>
        <w:pStyle w:val="Bezodstpw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:rsidR="0061708E" w:rsidRPr="00C71BA3" w:rsidRDefault="0061708E" w:rsidP="0061708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1708E" w:rsidRPr="00C71BA3" w:rsidRDefault="0061708E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Wychowawca oddziału:</w:t>
      </w:r>
    </w:p>
    <w:p w:rsidR="0061708E" w:rsidRPr="00C71BA3" w:rsidRDefault="0061708E" w:rsidP="002A5642">
      <w:pPr>
        <w:pStyle w:val="Bezodstpw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na początku roku szkolnego informuje uczniów oraz ich rodziców o warunkach i sposobie oraz kryteriach oceniania zachowania, a także o warunkach i trybie otrzymania wyższej niż przewidywana rocznej oceny klasyfikacyjn</w:t>
      </w:r>
      <w:r>
        <w:rPr>
          <w:rFonts w:ascii="Times New Roman" w:hAnsi="Times New Roman" w:cs="Times New Roman"/>
          <w:sz w:val="24"/>
          <w:szCs w:val="24"/>
        </w:rPr>
        <w:t>ej zachowania;</w:t>
      </w:r>
    </w:p>
    <w:p w:rsidR="0061708E" w:rsidRDefault="0061708E" w:rsidP="002A5642">
      <w:pPr>
        <w:pStyle w:val="Bezodstpw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zachowanie uczn</w:t>
      </w:r>
      <w:r w:rsidR="002D1FC8">
        <w:rPr>
          <w:rFonts w:ascii="Times New Roman" w:hAnsi="Times New Roman" w:cs="Times New Roman"/>
          <w:sz w:val="24"/>
          <w:szCs w:val="24"/>
        </w:rPr>
        <w:t xml:space="preserve">ia ocenianie jest raz w danym półroczu oraz na zakończenie </w:t>
      </w:r>
      <w:proofErr w:type="spellStart"/>
      <w:r w:rsidR="002D1FC8">
        <w:rPr>
          <w:rFonts w:ascii="Times New Roman" w:hAnsi="Times New Roman" w:cs="Times New Roman"/>
          <w:sz w:val="24"/>
          <w:szCs w:val="24"/>
        </w:rPr>
        <w:t>śródrocza</w:t>
      </w:r>
      <w:proofErr w:type="spellEnd"/>
      <w:r w:rsidR="002D1FC8">
        <w:rPr>
          <w:rFonts w:ascii="Times New Roman" w:hAnsi="Times New Roman" w:cs="Times New Roman"/>
          <w:sz w:val="24"/>
          <w:szCs w:val="24"/>
        </w:rPr>
        <w:t xml:space="preserve"> i roku szkolnego.</w:t>
      </w:r>
    </w:p>
    <w:p w:rsidR="0061708E" w:rsidRPr="00C71BA3" w:rsidRDefault="0061708E" w:rsidP="0061708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1708E" w:rsidRPr="00C71BA3" w:rsidRDefault="00A04099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708E">
        <w:rPr>
          <w:rFonts w:ascii="Times New Roman" w:hAnsi="Times New Roman" w:cs="Times New Roman"/>
          <w:sz w:val="24"/>
          <w:szCs w:val="24"/>
        </w:rPr>
        <w:t>.</w:t>
      </w:r>
      <w:r w:rsidR="0061708E" w:rsidRPr="00C71BA3">
        <w:rPr>
          <w:rFonts w:ascii="Times New Roman" w:hAnsi="Times New Roman" w:cs="Times New Roman"/>
          <w:sz w:val="24"/>
          <w:szCs w:val="24"/>
        </w:rPr>
        <w:t>Oceniając zachowanie ucznia, stosuje się następujące zasady:</w:t>
      </w:r>
    </w:p>
    <w:p w:rsidR="0061708E" w:rsidRPr="00C71BA3" w:rsidRDefault="0061708E" w:rsidP="002A5642">
      <w:pPr>
        <w:pStyle w:val="Bezodstpw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oceną wyjściową jest ocena dobra, co jest równoznaczne z sumą 50 punktów</w:t>
      </w:r>
      <w:r w:rsidR="003465D4">
        <w:rPr>
          <w:rFonts w:ascii="Times New Roman" w:hAnsi="Times New Roman" w:cs="Times New Roman"/>
          <w:sz w:val="24"/>
          <w:szCs w:val="24"/>
        </w:rPr>
        <w:t>;</w:t>
      </w:r>
    </w:p>
    <w:p w:rsidR="0061708E" w:rsidRPr="00C71BA3" w:rsidRDefault="0061708E" w:rsidP="002A5642">
      <w:pPr>
        <w:pStyle w:val="Bezodstpw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uczeń uzyskał wyższą ocenę gromadząc dodatkowe punkty za: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100 % frekwencję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="00EF39F5">
        <w:rPr>
          <w:rFonts w:ascii="Times New Roman" w:hAnsi="Times New Roman" w:cs="Times New Roman"/>
          <w:sz w:val="24"/>
          <w:szCs w:val="24"/>
        </w:rPr>
        <w:t xml:space="preserve"> również w okresie nauczania zdalnego</w:t>
      </w:r>
      <w:r w:rsidR="002D7DB8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>3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pisemną pochwałę nau</w:t>
      </w:r>
      <w:r w:rsidR="0097254A">
        <w:rPr>
          <w:rFonts w:ascii="Times New Roman" w:hAnsi="Times New Roman" w:cs="Times New Roman"/>
          <w:sz w:val="24"/>
          <w:szCs w:val="24"/>
        </w:rPr>
        <w:t>czyciela lub innego pracownika S</w:t>
      </w:r>
      <w:r w:rsidRPr="00C71BA3">
        <w:rPr>
          <w:rFonts w:ascii="Times New Roman" w:hAnsi="Times New Roman" w:cs="Times New Roman"/>
          <w:sz w:val="24"/>
          <w:szCs w:val="24"/>
        </w:rPr>
        <w:t>zkoły</w:t>
      </w:r>
      <w:r w:rsidRPr="00C71BA3">
        <w:rPr>
          <w:rFonts w:ascii="Times New Roman" w:hAnsi="Times New Roman" w:cs="Times New Roman"/>
          <w:sz w:val="24"/>
          <w:szCs w:val="24"/>
        </w:rPr>
        <w:tab/>
        <w:t>2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w klasie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97254A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w S</w:t>
      </w:r>
      <w:r w:rsidR="00191678">
        <w:rPr>
          <w:rFonts w:ascii="Times New Roman" w:hAnsi="Times New Roman" w:cs="Times New Roman"/>
          <w:sz w:val="24"/>
          <w:szCs w:val="24"/>
        </w:rPr>
        <w:t>zkole</w:t>
      </w:r>
      <w:r w:rsidR="00191678">
        <w:rPr>
          <w:rFonts w:ascii="Times New Roman" w:hAnsi="Times New Roman" w:cs="Times New Roman"/>
          <w:sz w:val="24"/>
          <w:szCs w:val="24"/>
        </w:rPr>
        <w:tab/>
      </w:r>
      <w:r w:rsidR="00191678">
        <w:rPr>
          <w:rFonts w:ascii="Times New Roman" w:hAnsi="Times New Roman" w:cs="Times New Roman"/>
          <w:sz w:val="24"/>
          <w:szCs w:val="24"/>
        </w:rPr>
        <w:tab/>
      </w:r>
      <w:r w:rsidR="00191678">
        <w:rPr>
          <w:rFonts w:ascii="Times New Roman" w:hAnsi="Times New Roman" w:cs="Times New Roman"/>
          <w:sz w:val="24"/>
          <w:szCs w:val="24"/>
        </w:rPr>
        <w:tab/>
      </w:r>
      <w:r w:rsidR="00191678">
        <w:rPr>
          <w:rFonts w:ascii="Times New Roman" w:hAnsi="Times New Roman" w:cs="Times New Roman"/>
          <w:sz w:val="24"/>
          <w:szCs w:val="24"/>
        </w:rPr>
        <w:tab/>
      </w:r>
      <w:r w:rsidR="00191678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>1 p.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udział w konkursach szkolnych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udział w konkursach pozaszkolnych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2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szczególne osiągnięcia w konkursach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2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udział w kołach zainteresowań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udział w zawodach sportowych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działalność społeczną w klasie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97254A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społeczną w S</w:t>
      </w:r>
      <w:r w:rsidR="0061708E" w:rsidRPr="00C71BA3">
        <w:rPr>
          <w:rFonts w:ascii="Times New Roman" w:hAnsi="Times New Roman" w:cs="Times New Roman"/>
          <w:sz w:val="24"/>
          <w:szCs w:val="24"/>
        </w:rPr>
        <w:t>zkole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  <w:t>2 p.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udzia</w:t>
      </w:r>
      <w:r w:rsidR="0097254A">
        <w:rPr>
          <w:rFonts w:ascii="Times New Roman" w:hAnsi="Times New Roman" w:cs="Times New Roman"/>
          <w:sz w:val="24"/>
          <w:szCs w:val="24"/>
        </w:rPr>
        <w:t>ł w akcjach przeprowadzanych w S</w:t>
      </w:r>
      <w:r w:rsidRPr="00C71BA3">
        <w:rPr>
          <w:rFonts w:ascii="Times New Roman" w:hAnsi="Times New Roman" w:cs="Times New Roman"/>
          <w:sz w:val="24"/>
          <w:szCs w:val="24"/>
        </w:rPr>
        <w:t>zkole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działalność na rzecz środowiska (wolontariat, inne)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97254A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S</w:t>
      </w:r>
      <w:r w:rsidR="0061708E" w:rsidRPr="00C71BA3">
        <w:rPr>
          <w:rFonts w:ascii="Times New Roman" w:hAnsi="Times New Roman" w:cs="Times New Roman"/>
          <w:sz w:val="24"/>
          <w:szCs w:val="24"/>
        </w:rPr>
        <w:t>zkoły na zewnątrz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3465D4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08E" w:rsidRPr="00C71BA3" w:rsidRDefault="0061708E" w:rsidP="002A5642">
      <w:pPr>
        <w:pStyle w:val="Bezodstpw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uczeń uzyskał niższą ocenę, gromadząc ujemne punkty za: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nieusprawiedliwione spóźnienia (za każde spóźnienie)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="009725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1BA3">
        <w:rPr>
          <w:rFonts w:ascii="Times New Roman" w:hAnsi="Times New Roman" w:cs="Times New Roman"/>
          <w:sz w:val="24"/>
          <w:szCs w:val="24"/>
        </w:rPr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nieusprawiedliwioną nieobecność (za każdą godzinę)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2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5A0BFC" w:rsidRDefault="005A0BFC" w:rsidP="005A0B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oraz celowe unikanie lekcji Online w czasie nauczania</w:t>
      </w:r>
    </w:p>
    <w:p w:rsidR="005A0BFC" w:rsidRPr="00C71BA3" w:rsidRDefault="005A0BFC" w:rsidP="005A0B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zdalnego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przemoc fizyczną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4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przemoc psychiczną (zastraszenie, wymuszanie </w:t>
      </w:r>
      <w:proofErr w:type="spellStart"/>
      <w:r w:rsidRPr="00C71BA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708E" w:rsidRPr="00C71BA3" w:rsidRDefault="0061708E" w:rsidP="00191678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ubliżanie, wyzwiska)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4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  <w:r w:rsidRPr="00C7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08E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zaniedbywanie obowiązków (dyżury, funkcje w klasie)</w:t>
      </w:r>
      <w:r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806E2A" w:rsidRDefault="00806E2A" w:rsidP="00806E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oraz zaniedbanie obowiązków w czasie nauczania </w:t>
      </w:r>
    </w:p>
    <w:p w:rsidR="00806E2A" w:rsidRPr="00C71BA3" w:rsidRDefault="00806E2A" w:rsidP="00806E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zdalnego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brak przyborów szkolnych  (za każdy brak)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lastRenderedPageBreak/>
        <w:t>nałogi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4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dewastację mienia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4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wulgaryzmy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2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nieodpowie</w:t>
      </w:r>
      <w:r w:rsidR="00806E2A">
        <w:rPr>
          <w:rFonts w:ascii="Times New Roman" w:hAnsi="Times New Roman" w:cs="Times New Roman"/>
          <w:sz w:val="24"/>
          <w:szCs w:val="24"/>
        </w:rPr>
        <w:t>dnie zachowanie na lekcjach, w s</w:t>
      </w:r>
      <w:r w:rsidRPr="00C71BA3">
        <w:rPr>
          <w:rFonts w:ascii="Times New Roman" w:hAnsi="Times New Roman" w:cs="Times New Roman"/>
          <w:sz w:val="24"/>
          <w:szCs w:val="24"/>
        </w:rPr>
        <w:t>zkole</w:t>
      </w:r>
    </w:p>
    <w:p w:rsidR="0061708E" w:rsidRPr="00C71BA3" w:rsidRDefault="0061708E" w:rsidP="00191678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i poza nią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3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niewypełnianie poleceń nauczycieli i innych</w:t>
      </w:r>
    </w:p>
    <w:p w:rsidR="0061708E" w:rsidRPr="00C71BA3" w:rsidRDefault="0097254A" w:rsidP="00191678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pracowników S</w:t>
      </w:r>
      <w:r w:rsidR="0061708E" w:rsidRPr="00C71BA3">
        <w:rPr>
          <w:rFonts w:ascii="Times New Roman" w:hAnsi="Times New Roman" w:cs="Times New Roman"/>
          <w:sz w:val="24"/>
          <w:szCs w:val="24"/>
        </w:rPr>
        <w:t>zkoły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  <w:t>2 p.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okłamy</w:t>
      </w:r>
      <w:r w:rsidR="0097254A">
        <w:rPr>
          <w:rFonts w:ascii="Times New Roman" w:hAnsi="Times New Roman" w:cs="Times New Roman"/>
          <w:sz w:val="24"/>
          <w:szCs w:val="24"/>
        </w:rPr>
        <w:t xml:space="preserve">wanie nauczycieli i innych pracowników Szkoły          </w:t>
      </w:r>
      <w:r w:rsidRPr="00C71BA3">
        <w:rPr>
          <w:rFonts w:ascii="Times New Roman" w:hAnsi="Times New Roman" w:cs="Times New Roman"/>
          <w:sz w:val="24"/>
          <w:szCs w:val="24"/>
        </w:rPr>
        <w:t>4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97254A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samowolne wyjście poza teren S</w:t>
      </w:r>
      <w:r w:rsidR="0061708E" w:rsidRPr="00C71BA3">
        <w:rPr>
          <w:rFonts w:ascii="Times New Roman" w:hAnsi="Times New Roman" w:cs="Times New Roman"/>
          <w:sz w:val="24"/>
          <w:szCs w:val="24"/>
        </w:rPr>
        <w:t>zkoły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  <w:t>2 p.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708E" w:rsidRPr="00806E2A" w:rsidRDefault="0061708E" w:rsidP="00806E2A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wagary</w:t>
      </w:r>
      <w:r w:rsidR="00806E2A">
        <w:rPr>
          <w:rFonts w:ascii="Times New Roman" w:hAnsi="Times New Roman" w:cs="Times New Roman"/>
          <w:sz w:val="24"/>
          <w:szCs w:val="24"/>
        </w:rPr>
        <w:t xml:space="preserve">, w tym nieodbieranie materiałów w czasie                                                  </w:t>
      </w:r>
      <w:r w:rsidR="00806E2A" w:rsidRPr="00806E2A">
        <w:rPr>
          <w:rFonts w:ascii="Times New Roman" w:hAnsi="Times New Roman" w:cs="Times New Roman"/>
          <w:sz w:val="24"/>
          <w:szCs w:val="24"/>
        </w:rPr>
        <w:t>nauczania zdalnego</w:t>
      </w:r>
      <w:r w:rsidR="00806E2A">
        <w:rPr>
          <w:rFonts w:ascii="Times New Roman" w:hAnsi="Times New Roman" w:cs="Times New Roman"/>
          <w:sz w:val="24"/>
          <w:szCs w:val="24"/>
        </w:rPr>
        <w:tab/>
      </w:r>
      <w:r w:rsidR="00806E2A">
        <w:rPr>
          <w:rFonts w:ascii="Times New Roman" w:hAnsi="Times New Roman" w:cs="Times New Roman"/>
          <w:sz w:val="24"/>
          <w:szCs w:val="24"/>
        </w:rPr>
        <w:tab/>
      </w:r>
      <w:r w:rsidR="00806E2A">
        <w:rPr>
          <w:rFonts w:ascii="Times New Roman" w:hAnsi="Times New Roman" w:cs="Times New Roman"/>
          <w:sz w:val="24"/>
          <w:szCs w:val="24"/>
        </w:rPr>
        <w:tab/>
      </w:r>
      <w:r w:rsidR="00806E2A">
        <w:rPr>
          <w:rFonts w:ascii="Times New Roman" w:hAnsi="Times New Roman" w:cs="Times New Roman"/>
          <w:sz w:val="24"/>
          <w:szCs w:val="24"/>
        </w:rPr>
        <w:tab/>
      </w:r>
      <w:r w:rsidR="00806E2A">
        <w:rPr>
          <w:rFonts w:ascii="Times New Roman" w:hAnsi="Times New Roman" w:cs="Times New Roman"/>
          <w:sz w:val="24"/>
          <w:szCs w:val="24"/>
        </w:rPr>
        <w:tab/>
      </w:r>
      <w:r w:rsidR="00806E2A">
        <w:rPr>
          <w:rFonts w:ascii="Times New Roman" w:hAnsi="Times New Roman" w:cs="Times New Roman"/>
          <w:sz w:val="24"/>
          <w:szCs w:val="24"/>
        </w:rPr>
        <w:tab/>
      </w:r>
      <w:r w:rsidRPr="00806E2A">
        <w:rPr>
          <w:rFonts w:ascii="Times New Roman" w:hAnsi="Times New Roman" w:cs="Times New Roman"/>
          <w:sz w:val="24"/>
          <w:szCs w:val="24"/>
        </w:rPr>
        <w:t>3 p.</w:t>
      </w:r>
      <w:r w:rsidR="0097254A" w:rsidRPr="00806E2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97254A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przyniesienie do S</w:t>
      </w:r>
      <w:r w:rsidR="0061708E" w:rsidRPr="00C71BA3">
        <w:rPr>
          <w:rFonts w:ascii="Times New Roman" w:hAnsi="Times New Roman" w:cs="Times New Roman"/>
          <w:sz w:val="24"/>
          <w:szCs w:val="24"/>
        </w:rPr>
        <w:t xml:space="preserve">zkoły rzeczy niepotrzebnej, </w:t>
      </w:r>
    </w:p>
    <w:p w:rsidR="0061708E" w:rsidRPr="00C71BA3" w:rsidRDefault="0061708E" w:rsidP="00191678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niebezpiecznej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2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  <w:r w:rsidRPr="00C71BA3">
        <w:rPr>
          <w:rFonts w:ascii="Times New Roman" w:hAnsi="Times New Roman" w:cs="Times New Roman"/>
          <w:sz w:val="24"/>
          <w:szCs w:val="24"/>
        </w:rPr>
        <w:tab/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używanie telefonu komórkowego i innych urządzeń</w:t>
      </w:r>
      <w:r w:rsidRPr="00C71BA3">
        <w:rPr>
          <w:rFonts w:ascii="Times New Roman" w:hAnsi="Times New Roman" w:cs="Times New Roman"/>
          <w:sz w:val="24"/>
          <w:szCs w:val="24"/>
        </w:rPr>
        <w:tab/>
      </w:r>
    </w:p>
    <w:p w:rsidR="0061708E" w:rsidRPr="00C71BA3" w:rsidRDefault="0061708E" w:rsidP="00191678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el</w:t>
      </w:r>
      <w:r w:rsidR="0097254A">
        <w:rPr>
          <w:rFonts w:ascii="Times New Roman" w:hAnsi="Times New Roman" w:cs="Times New Roman"/>
          <w:sz w:val="24"/>
          <w:szCs w:val="24"/>
        </w:rPr>
        <w:t>ektronicznych na terenie S</w:t>
      </w:r>
      <w:r w:rsidRPr="00C71BA3">
        <w:rPr>
          <w:rFonts w:ascii="Times New Roman" w:hAnsi="Times New Roman" w:cs="Times New Roman"/>
          <w:sz w:val="24"/>
          <w:szCs w:val="24"/>
        </w:rPr>
        <w:t>zkoły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2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nieprzestrzeganie zasad dotyczących wyglądu zewnętrznego</w:t>
      </w:r>
    </w:p>
    <w:p w:rsidR="0061708E" w:rsidRPr="00C71BA3" w:rsidRDefault="00191678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>- nieodpowiedni strój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708E" w:rsidRPr="00C71BA3">
        <w:rPr>
          <w:rFonts w:ascii="Times New Roman" w:hAnsi="Times New Roman" w:cs="Times New Roman"/>
          <w:sz w:val="24"/>
          <w:szCs w:val="24"/>
        </w:rPr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191678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>- brak zmiennego obuwia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191678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>- farbowanie włosów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191678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>- makijaż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191678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>- malowanie paznokci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708E" w:rsidRPr="00C71BA3">
        <w:rPr>
          <w:rFonts w:ascii="Times New Roman" w:hAnsi="Times New Roman" w:cs="Times New Roman"/>
          <w:sz w:val="24"/>
          <w:szCs w:val="24"/>
        </w:rPr>
        <w:t>1 p.</w:t>
      </w:r>
      <w:r w:rsidR="0097254A">
        <w:rPr>
          <w:rFonts w:ascii="Times New Roman" w:hAnsi="Times New Roman" w:cs="Times New Roman"/>
          <w:sz w:val="24"/>
          <w:szCs w:val="24"/>
        </w:rPr>
        <w:t>;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708E" w:rsidRPr="00C71BA3" w:rsidRDefault="0061708E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</w:p>
    <w:p w:rsidR="0061708E" w:rsidRPr="00C71BA3" w:rsidRDefault="0097254A" w:rsidP="002A5642">
      <w:pPr>
        <w:pStyle w:val="Bezodstpw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708E" w:rsidRPr="00C71BA3">
        <w:rPr>
          <w:rFonts w:ascii="Times New Roman" w:hAnsi="Times New Roman" w:cs="Times New Roman"/>
          <w:sz w:val="24"/>
          <w:szCs w:val="24"/>
        </w:rPr>
        <w:t>o zliczeniu punktów wystawia się uczniowi ocenę według skali:</w:t>
      </w:r>
    </w:p>
    <w:p w:rsidR="0061708E" w:rsidRPr="00C71BA3" w:rsidRDefault="0061708E" w:rsidP="002A5642">
      <w:pPr>
        <w:pStyle w:val="Bezodstpw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za 57 punktów i więcej </w:t>
      </w:r>
      <w:r w:rsidRPr="00C71BA3">
        <w:rPr>
          <w:rFonts w:ascii="Times New Roman" w:hAnsi="Times New Roman" w:cs="Times New Roman"/>
          <w:sz w:val="24"/>
          <w:szCs w:val="24"/>
        </w:rPr>
        <w:tab/>
        <w:t>- wzorowe (wz.),</w:t>
      </w:r>
    </w:p>
    <w:p w:rsidR="0061708E" w:rsidRPr="00C71BA3" w:rsidRDefault="0061708E" w:rsidP="002A5642">
      <w:pPr>
        <w:pStyle w:val="Bezodstpw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51 – 56 punktów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- bardzo dobre (bdb.),</w:t>
      </w:r>
    </w:p>
    <w:p w:rsidR="0061708E" w:rsidRPr="00C71BA3" w:rsidRDefault="0061708E" w:rsidP="002A5642">
      <w:pPr>
        <w:pStyle w:val="Bezodstpw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45 – 50 punktów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- dobre (</w:t>
      </w:r>
      <w:proofErr w:type="spellStart"/>
      <w:r w:rsidRPr="00C71BA3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>.),</w:t>
      </w:r>
    </w:p>
    <w:p w:rsidR="0061708E" w:rsidRPr="00C71BA3" w:rsidRDefault="0061708E" w:rsidP="002A5642">
      <w:pPr>
        <w:pStyle w:val="Bezodstpw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36 – 44 punktów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- poprawne (popr.),</w:t>
      </w:r>
    </w:p>
    <w:p w:rsidR="0061708E" w:rsidRPr="00C71BA3" w:rsidRDefault="0061708E" w:rsidP="002A5642">
      <w:pPr>
        <w:pStyle w:val="Bezodstpw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20 – 35 punktów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- nieodpowiednie (</w:t>
      </w:r>
      <w:proofErr w:type="spellStart"/>
      <w:r w:rsidRPr="00C71BA3">
        <w:rPr>
          <w:rFonts w:ascii="Times New Roman" w:hAnsi="Times New Roman" w:cs="Times New Roman"/>
          <w:sz w:val="24"/>
          <w:szCs w:val="24"/>
        </w:rPr>
        <w:t>ndp</w:t>
      </w:r>
      <w:proofErr w:type="spellEnd"/>
      <w:r w:rsidRPr="00C71BA3">
        <w:rPr>
          <w:rFonts w:ascii="Times New Roman" w:hAnsi="Times New Roman" w:cs="Times New Roman"/>
          <w:sz w:val="24"/>
          <w:szCs w:val="24"/>
        </w:rPr>
        <w:t>.),</w:t>
      </w:r>
    </w:p>
    <w:p w:rsidR="0061708E" w:rsidRPr="00C71BA3" w:rsidRDefault="0061708E" w:rsidP="002A5642">
      <w:pPr>
        <w:pStyle w:val="Bezodstpw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19 i mniej punktów 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="00D605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254A">
        <w:rPr>
          <w:rFonts w:ascii="Times New Roman" w:hAnsi="Times New Roman" w:cs="Times New Roman"/>
          <w:sz w:val="24"/>
          <w:szCs w:val="24"/>
        </w:rPr>
        <w:t>- naganne (</w:t>
      </w:r>
      <w:proofErr w:type="spellStart"/>
      <w:r w:rsidR="0097254A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97254A">
        <w:rPr>
          <w:rFonts w:ascii="Times New Roman" w:hAnsi="Times New Roman" w:cs="Times New Roman"/>
          <w:sz w:val="24"/>
          <w:szCs w:val="24"/>
        </w:rPr>
        <w:t>.);</w:t>
      </w:r>
    </w:p>
    <w:p w:rsidR="0061708E" w:rsidRPr="00C71BA3" w:rsidRDefault="0061708E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08E" w:rsidRPr="00C71BA3" w:rsidRDefault="0061708E" w:rsidP="002A5642">
      <w:pPr>
        <w:pStyle w:val="Bezodstpw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Jeżeli uczeń dopuścił się czynu wymagającego interwencji policji lub sądu, otrzymuje ocenę naganną bez względu na inne kryteria.</w:t>
      </w:r>
    </w:p>
    <w:p w:rsidR="0020382F" w:rsidRDefault="0020382F" w:rsidP="00D605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382F" w:rsidRDefault="0020382F" w:rsidP="00D605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605F6" w:rsidRDefault="00D605F6" w:rsidP="00D605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83.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 xml:space="preserve"> Uczeń lub jego rodzice mają prawo z</w:t>
      </w:r>
      <w:r w:rsidR="0097254A">
        <w:rPr>
          <w:rFonts w:ascii="Times New Roman" w:hAnsi="Times New Roman" w:cs="Times New Roman"/>
          <w:sz w:val="24"/>
          <w:szCs w:val="24"/>
        </w:rPr>
        <w:t>głosić zastrzeżenia do Dyrektora S</w:t>
      </w:r>
      <w:r w:rsidRPr="00C71BA3">
        <w:rPr>
          <w:rFonts w:ascii="Times New Roman" w:hAnsi="Times New Roman" w:cs="Times New Roman"/>
          <w:sz w:val="24"/>
          <w:szCs w:val="24"/>
        </w:rPr>
        <w:t xml:space="preserve">zkoły, jeżeli     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   uznają, że roczna ocena klasyfikacyjna zachowania została ustalona niezgodnie z  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   przepisami prawa dotyczącymi trybu jej ustalenia.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2.Zastrzeżenia mogą być zgłoszone nie później niż w terminie 2 dni roboczych od 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    dnia zakończenia rocznych zajęć dydaktyczno-wychowawczych.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W przypadku stwierdzenia, że roczna ocena klasyfikacyjna zachowania została ustalona niezgodnie z przepisami prawa do</w:t>
      </w:r>
      <w:r w:rsidR="0097254A">
        <w:rPr>
          <w:rFonts w:ascii="Times New Roman" w:hAnsi="Times New Roman" w:cs="Times New Roman"/>
          <w:sz w:val="24"/>
          <w:szCs w:val="24"/>
        </w:rPr>
        <w:t>tyczącymi trybu jej ustalania, Dyrektor S</w:t>
      </w:r>
      <w:r w:rsidRPr="00C71BA3">
        <w:rPr>
          <w:rFonts w:ascii="Times New Roman" w:hAnsi="Times New Roman" w:cs="Times New Roman"/>
          <w:sz w:val="24"/>
          <w:szCs w:val="24"/>
        </w:rPr>
        <w:t>zkoły powołuje komisję, która ustala roczną ocenę klasyfikacyjną zachowania w drodze głosowania zwykłą większością głosów.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 przypadku równej liczby głosów decyduje głos przewodniczącego komisji.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A131DE" w:rsidRPr="00C71BA3" w:rsidRDefault="0097254A" w:rsidP="002A5642">
      <w:pPr>
        <w:pStyle w:val="Bezodstpw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 S</w:t>
      </w:r>
      <w:r w:rsidR="00A131DE" w:rsidRPr="00C71BA3">
        <w:rPr>
          <w:rFonts w:ascii="Times New Roman" w:hAnsi="Times New Roman" w:cs="Times New Roman"/>
          <w:sz w:val="24"/>
          <w:szCs w:val="24"/>
        </w:rPr>
        <w:t xml:space="preserve">zkoły albo nauczyciel wyznaczony </w:t>
      </w:r>
      <w:r>
        <w:rPr>
          <w:rFonts w:ascii="Times New Roman" w:hAnsi="Times New Roman" w:cs="Times New Roman"/>
          <w:sz w:val="24"/>
          <w:szCs w:val="24"/>
        </w:rPr>
        <w:t>przez Dyrektora S</w:t>
      </w:r>
      <w:r w:rsidR="00A131DE" w:rsidRPr="00C71BA3">
        <w:rPr>
          <w:rFonts w:ascii="Times New Roman" w:hAnsi="Times New Roman" w:cs="Times New Roman"/>
          <w:sz w:val="24"/>
          <w:szCs w:val="24"/>
        </w:rPr>
        <w:t>zkoły – jako przewodniczący</w:t>
      </w:r>
      <w:r>
        <w:rPr>
          <w:rFonts w:ascii="Times New Roman" w:hAnsi="Times New Roman" w:cs="Times New Roman"/>
          <w:sz w:val="24"/>
          <w:szCs w:val="24"/>
        </w:rPr>
        <w:t>;</w:t>
      </w:r>
      <w:r w:rsidR="00A131DE" w:rsidRPr="00C71B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1DE" w:rsidRPr="00C71BA3" w:rsidRDefault="00A131DE" w:rsidP="002A5642">
      <w:pPr>
        <w:pStyle w:val="Bezodstpw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wychowawca oddziału</w:t>
      </w:r>
      <w:r w:rsidR="0097254A">
        <w:rPr>
          <w:rFonts w:ascii="Times New Roman" w:hAnsi="Times New Roman" w:cs="Times New Roman"/>
          <w:sz w:val="24"/>
          <w:szCs w:val="24"/>
        </w:rPr>
        <w:t>;</w:t>
      </w:r>
    </w:p>
    <w:p w:rsidR="00A131DE" w:rsidRPr="00C71BA3" w:rsidRDefault="0097254A" w:rsidP="002A5642">
      <w:pPr>
        <w:pStyle w:val="Bezodstpw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przez Dyrektora S</w:t>
      </w:r>
      <w:r w:rsidR="00A131DE" w:rsidRPr="00C71BA3">
        <w:rPr>
          <w:rFonts w:ascii="Times New Roman" w:hAnsi="Times New Roman" w:cs="Times New Roman"/>
          <w:sz w:val="24"/>
          <w:szCs w:val="24"/>
        </w:rPr>
        <w:t>zkoły nauczyciel prowadzący zajęcia edukacyjne w danym oddziale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1DE" w:rsidRPr="00C71BA3" w:rsidRDefault="00A131DE" w:rsidP="002A5642">
      <w:pPr>
        <w:pStyle w:val="Bezodstpw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pedagog</w:t>
      </w:r>
    </w:p>
    <w:p w:rsidR="00A131DE" w:rsidRPr="00C71BA3" w:rsidRDefault="0097254A" w:rsidP="002A5642">
      <w:pPr>
        <w:pStyle w:val="Bezodstpw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Samorządu U</w:t>
      </w:r>
      <w:r w:rsidR="00A131DE" w:rsidRPr="00C71BA3">
        <w:rPr>
          <w:rFonts w:ascii="Times New Roman" w:hAnsi="Times New Roman" w:cs="Times New Roman"/>
          <w:sz w:val="24"/>
          <w:szCs w:val="24"/>
        </w:rPr>
        <w:t>czniowskiego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1DE" w:rsidRPr="00C71BA3" w:rsidRDefault="0097254A" w:rsidP="002A5642">
      <w:pPr>
        <w:pStyle w:val="Bezodstpw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Rady R</w:t>
      </w:r>
      <w:r w:rsidR="00A131DE" w:rsidRPr="00C71BA3">
        <w:rPr>
          <w:rFonts w:ascii="Times New Roman" w:hAnsi="Times New Roman" w:cs="Times New Roman"/>
          <w:sz w:val="24"/>
          <w:szCs w:val="24"/>
        </w:rPr>
        <w:t>odziców</w:t>
      </w:r>
      <w:r w:rsidR="00A131DE">
        <w:rPr>
          <w:rFonts w:ascii="Times New Roman" w:hAnsi="Times New Roman" w:cs="Times New Roman"/>
          <w:sz w:val="24"/>
          <w:szCs w:val="24"/>
        </w:rPr>
        <w:t>.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1DE" w:rsidRPr="00C71BA3" w:rsidRDefault="003465D4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131DE" w:rsidRPr="00C71BA3">
        <w:rPr>
          <w:rFonts w:ascii="Times New Roman" w:hAnsi="Times New Roman" w:cs="Times New Roman"/>
          <w:sz w:val="24"/>
          <w:szCs w:val="24"/>
        </w:rPr>
        <w:t>Z zebrania komisji sporządza się protokół, zawierający w szczególności:</w:t>
      </w:r>
    </w:p>
    <w:p w:rsidR="00A131DE" w:rsidRPr="00C71BA3" w:rsidRDefault="00A131DE" w:rsidP="002A5642">
      <w:pPr>
        <w:pStyle w:val="Bezodstpw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imiona i nazwiska osób wchodzących w skład komisji</w:t>
      </w:r>
      <w:r w:rsidR="0097254A">
        <w:rPr>
          <w:rFonts w:ascii="Times New Roman" w:hAnsi="Times New Roman" w:cs="Times New Roman"/>
          <w:sz w:val="24"/>
          <w:szCs w:val="24"/>
        </w:rPr>
        <w:t>;</w:t>
      </w:r>
    </w:p>
    <w:p w:rsidR="00A131DE" w:rsidRPr="00C71BA3" w:rsidRDefault="00A131DE" w:rsidP="002A5642">
      <w:pPr>
        <w:pStyle w:val="Bezodstpw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termin posiedzenia komisji</w:t>
      </w:r>
      <w:r w:rsidR="0097254A">
        <w:rPr>
          <w:rFonts w:ascii="Times New Roman" w:hAnsi="Times New Roman" w:cs="Times New Roman"/>
          <w:sz w:val="24"/>
          <w:szCs w:val="24"/>
        </w:rPr>
        <w:t>;</w:t>
      </w:r>
    </w:p>
    <w:p w:rsidR="00A131DE" w:rsidRPr="00C71BA3" w:rsidRDefault="00A131DE" w:rsidP="002A5642">
      <w:pPr>
        <w:pStyle w:val="Bezodstpw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imię i nazwisko ucznia</w:t>
      </w:r>
      <w:r w:rsidR="0097254A">
        <w:rPr>
          <w:rFonts w:ascii="Times New Roman" w:hAnsi="Times New Roman" w:cs="Times New Roman"/>
          <w:sz w:val="24"/>
          <w:szCs w:val="24"/>
        </w:rPr>
        <w:t>;</w:t>
      </w:r>
    </w:p>
    <w:p w:rsidR="00A131DE" w:rsidRPr="00C71BA3" w:rsidRDefault="00A131DE" w:rsidP="002A5642">
      <w:pPr>
        <w:pStyle w:val="Bezodstpw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wynik głosowania</w:t>
      </w:r>
      <w:r w:rsidR="0097254A">
        <w:rPr>
          <w:rFonts w:ascii="Times New Roman" w:hAnsi="Times New Roman" w:cs="Times New Roman"/>
          <w:sz w:val="24"/>
          <w:szCs w:val="24"/>
        </w:rPr>
        <w:t>;</w:t>
      </w:r>
    </w:p>
    <w:p w:rsidR="00D605F6" w:rsidRDefault="00A131DE" w:rsidP="002A5642">
      <w:pPr>
        <w:pStyle w:val="Bezodstpw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</w:rPr>
        <w:t>ustaloną ocenę klasyfikacyjną zachowania wraz z uzasadnieniem</w:t>
      </w:r>
      <w:r w:rsidR="0097254A">
        <w:rPr>
          <w:rFonts w:ascii="Times New Roman" w:hAnsi="Times New Roman" w:cs="Times New Roman"/>
          <w:sz w:val="24"/>
          <w:szCs w:val="24"/>
        </w:rPr>
        <w:t>.</w:t>
      </w:r>
    </w:p>
    <w:p w:rsidR="00C35F49" w:rsidRDefault="00C35F49" w:rsidP="00C35F49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84.</w:t>
      </w:r>
    </w:p>
    <w:p w:rsidR="00C35F49" w:rsidRPr="00C71BA3" w:rsidRDefault="00C35F49" w:rsidP="00C35F4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Uczniowi, który realizuje obowiązek szkolny/nauki poza szkołą nie ustala się oceny zachowania.</w:t>
      </w:r>
    </w:p>
    <w:p w:rsidR="00C35F49" w:rsidRDefault="00C35F49" w:rsidP="00C35F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25957" w:rsidRDefault="00625957" w:rsidP="001825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5957" w:rsidRDefault="00625957" w:rsidP="001825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5957" w:rsidRPr="00FD00F1" w:rsidRDefault="00625957" w:rsidP="006259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Rozdział 7</w:t>
      </w:r>
    </w:p>
    <w:p w:rsidR="00625957" w:rsidRDefault="00625957" w:rsidP="006259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Uczniowie</w:t>
      </w:r>
    </w:p>
    <w:p w:rsidR="00625957" w:rsidRDefault="00625957" w:rsidP="006259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25957" w:rsidRDefault="00625957" w:rsidP="006259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25957" w:rsidRDefault="00625957" w:rsidP="00625957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85.</w:t>
      </w:r>
    </w:p>
    <w:p w:rsidR="00625957" w:rsidRDefault="00625957" w:rsidP="00625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przeprowadza rekrutację zgodnie z zasadą powszechnej dostępności. </w:t>
      </w:r>
    </w:p>
    <w:p w:rsidR="00625957" w:rsidRPr="00C71BA3" w:rsidRDefault="00625957" w:rsidP="00625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25957" w:rsidRDefault="00625957" w:rsidP="00625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Do klasy pierwszej Szkoły przyjmuje się z urzędu uczniów zamieszkałych w obwodzie Szkoły na podstawie zgłoszenia rodziców.</w:t>
      </w:r>
    </w:p>
    <w:p w:rsidR="00625957" w:rsidRPr="00C71BA3" w:rsidRDefault="00625957" w:rsidP="00625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625957" w:rsidRDefault="00625957" w:rsidP="00625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Kandydaci zamieszkali poza obwodem Szkoły mogą być przyjęci do klasy pierwszej na wniosek rodziców, po przeprowadzeniu postępowania rekrutacyjnego, jeżeli Szkoła nadal dysponuje wolnymi miejscami.</w:t>
      </w:r>
    </w:p>
    <w:p w:rsidR="00625957" w:rsidRPr="00C71BA3" w:rsidRDefault="00625957" w:rsidP="00625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625957" w:rsidRPr="00C71BA3" w:rsidRDefault="00625957" w:rsidP="00625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Jeżeli po przeprowadzeniu postępowania rekrutacyjnego Szkoła nadal dysponuje wolnymi miejscami, przeprowadza się postępowanie uzupełniające. </w:t>
      </w:r>
    </w:p>
    <w:p w:rsidR="00625957" w:rsidRDefault="00625957" w:rsidP="00625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50956" w:rsidRDefault="00B50956" w:rsidP="00B5095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50956" w:rsidRDefault="00B50956" w:rsidP="00B5095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86.</w:t>
      </w:r>
    </w:p>
    <w:p w:rsidR="00B50956" w:rsidRPr="00C71BA3" w:rsidRDefault="00B50956" w:rsidP="00B5095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Uczeń ma prawo do: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właściwie zorganizowanego procesu kształcenia zgodnie z zasadami higieny pracy umysłowej;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zapoznania się z programami nauczania poszczególnych przedmiotów;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życzliwego, podmiotowego traktowania w procesie kształcenia i wychowania;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opieki wychowawczej i zapewnienia warunków bezpieczeństwa;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swobody w wyrażaniu myśli i przekonań;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sprawiedliwej, umotywowanej i jawnej oceny ustalonej na podstawie znanych kryteriów;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powiadamiania go o terminie i zakresie pracy klasowej;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rozwijania swych zainteresowań i zdolności;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odpoczynku w czasie przerw międzylekcyjnych ora</w:t>
      </w:r>
      <w:r w:rsidR="003465D4">
        <w:rPr>
          <w:rFonts w:ascii="Times New Roman" w:hAnsi="Times New Roman" w:cs="Times New Roman"/>
          <w:sz w:val="24"/>
          <w:szCs w:val="24"/>
          <w:lang w:eastAsia="pl-PL"/>
        </w:rPr>
        <w:t xml:space="preserve">z w czasie przerw świątecznych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i ferii (na czas ich trwania nie zadaje się prac domowych);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uzyskania pomocy w przypadku trudności w nauce;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zorganizowaniu mu pomocy psychologiczno-pedagogicznej;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korzystania z pomieszczeń szkolnych, sprzętu, środków dydaktycznych  i księgozbioru biblioteki;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korzystania z opieki zdrowotnej,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uczestnictwa i organizowania imprez kulturalnych, oświatowych, sportowych  i rozrywkowych;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wpływania na życie Szkoły poprzez działalność samorządową oraz zrzeszanie się  w organizacjach działających na terenie Szkoły;  </w:t>
      </w:r>
    </w:p>
    <w:p w:rsidR="00B50956" w:rsidRPr="00C71BA3" w:rsidRDefault="003465D4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odwołania się od oceny</w:t>
      </w:r>
      <w:r w:rsidR="00B5095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zachowania.  </w:t>
      </w:r>
    </w:p>
    <w:p w:rsidR="00B50956" w:rsidRPr="00C71BA3" w:rsidRDefault="00B50956" w:rsidP="00B5095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50956" w:rsidRDefault="00B50956" w:rsidP="00B5095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50956" w:rsidRDefault="00B50956" w:rsidP="00B5095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87.</w:t>
      </w:r>
    </w:p>
    <w:p w:rsidR="00B50956" w:rsidRPr="00C71BA3" w:rsidRDefault="00B50956" w:rsidP="00B5095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37A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przypadku naruszenia praw ucznia, uczeń lub jego rodzice mogą złożyć skargę do Dyrektora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Szkoły.  </w:t>
      </w:r>
    </w:p>
    <w:p w:rsidR="00B50956" w:rsidRPr="00C71BA3" w:rsidRDefault="00B50956" w:rsidP="002A5642">
      <w:pPr>
        <w:pStyle w:val="Bezodstpw"/>
        <w:numPr>
          <w:ilvl w:val="0"/>
          <w:numId w:val="9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skarga powinna być zgłoszona w formie pisemnej w terminie 5 dni roboczych od powzięcia wiadomości o naruszeniu praw ucznia, jeśli uczeń lub rodzice  uznają, że prawa te zostały naruszone;</w:t>
      </w:r>
    </w:p>
    <w:p w:rsidR="00B50956" w:rsidRPr="00C71BA3" w:rsidRDefault="00B50956" w:rsidP="002A5642">
      <w:pPr>
        <w:pStyle w:val="Bezodstpw"/>
        <w:numPr>
          <w:ilvl w:val="0"/>
          <w:numId w:val="9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skarga musi zawierać opis sytuacji i konkretne zarzuty dotyczące naruszenia  praw ucznia;</w:t>
      </w:r>
    </w:p>
    <w:p w:rsidR="00B50956" w:rsidRDefault="00DA13C4" w:rsidP="002A5642">
      <w:pPr>
        <w:pStyle w:val="Bezodstpw"/>
        <w:numPr>
          <w:ilvl w:val="0"/>
          <w:numId w:val="9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B50956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yrektor przeprowadza postępowanie wyjaśniając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e, </w:t>
      </w:r>
      <w:r w:rsidR="00B50956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trakcie którego może wykorzystać opinie pedagoga, psychologa, wychowawcy oddziału danej klasy, nauczycieli, innych uczniów oraz ich rodziców;</w:t>
      </w:r>
    </w:p>
    <w:p w:rsidR="00B50956" w:rsidRPr="00C71BA3" w:rsidRDefault="00B50956" w:rsidP="00B5095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50956" w:rsidRPr="00C71BA3" w:rsidRDefault="00B50956" w:rsidP="00B5095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Dyrektor Szko</w:t>
      </w:r>
      <w:r w:rsidR="003465D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ły zobowiązany jest rozpatrzyć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skargę w terminie czternastu dni od dnia jej złożenia :</w:t>
      </w:r>
    </w:p>
    <w:p w:rsidR="00B50956" w:rsidRPr="00C71BA3" w:rsidRDefault="00DA13C4" w:rsidP="002A5642">
      <w:pPr>
        <w:pStyle w:val="Bezodstpw"/>
        <w:numPr>
          <w:ilvl w:val="0"/>
          <w:numId w:val="100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B50956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yrektor Szkoły przekazuje wnioskodawcy odpowiedź na piśmie;</w:t>
      </w:r>
    </w:p>
    <w:p w:rsidR="00B50956" w:rsidRPr="00C71BA3" w:rsidRDefault="00DA13C4" w:rsidP="002A5642">
      <w:pPr>
        <w:pStyle w:val="Bezodstpw"/>
        <w:numPr>
          <w:ilvl w:val="0"/>
          <w:numId w:val="100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decyzja D</w:t>
      </w:r>
      <w:r w:rsidR="00B50956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yrektora Szkoły w sprawie naruszenia praw ucznia jest ostateczna.</w:t>
      </w:r>
    </w:p>
    <w:p w:rsidR="00B50956" w:rsidRPr="00C71BA3" w:rsidRDefault="00B50956" w:rsidP="00B5095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25957" w:rsidRDefault="00B50956" w:rsidP="00B5095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przypadku złożenia skargi, która dotyczy naruszania praw ucznia przez niepełnoletniego ucznia Szkoły, obowiązkiem dyrektora Szkoły jest powiadomienie rodziców ucznia o tym fak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cie, w porozumieniu z wychowawcą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oddz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iału klasy, do której uczęszcza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uczeń .</w:t>
      </w:r>
    </w:p>
    <w:p w:rsidR="00595BB0" w:rsidRDefault="00595BB0" w:rsidP="00B5095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95BB0" w:rsidRDefault="00595BB0" w:rsidP="00B5095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56ECE" w:rsidRDefault="00756ECE" w:rsidP="00B5095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95BB0" w:rsidRDefault="00595BB0" w:rsidP="00595BB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88.</w:t>
      </w:r>
    </w:p>
    <w:p w:rsidR="00595BB0" w:rsidRPr="00C71BA3" w:rsidRDefault="00A04099" w:rsidP="00595B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595BB0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zapewnia pomoc materialną na zasadach określonych w odrębnych przepisach. </w:t>
      </w:r>
    </w:p>
    <w:p w:rsidR="00595BB0" w:rsidRDefault="00595BB0" w:rsidP="00595B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5BB0" w:rsidRDefault="00595BB0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77CF" w:rsidRDefault="004377CF" w:rsidP="00595BB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5BB0" w:rsidRDefault="00595BB0" w:rsidP="00595BB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89.</w:t>
      </w:r>
    </w:p>
    <w:p w:rsidR="00595BB0" w:rsidRPr="00C71BA3" w:rsidRDefault="00595E4B" w:rsidP="00595B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595BB0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Uczeń ma obowiązek:  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uczęszczać na zajęcia edukacyjne, należycie przygo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towywać się, zachowywać należytą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uwagę oraz aktywnie w nich uczestniczyć, a także nie zakłócać ich przebiegu przez niewłaściwe zachowanie;  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przedstawiać w terminie siedmiu dni, po powrocie na zajęcia, pisemne usprawiedliwienie nieobecności na zajęciach edukacyjnych, w formie:  </w:t>
      </w:r>
    </w:p>
    <w:p w:rsidR="00595BB0" w:rsidRPr="00C71BA3" w:rsidRDefault="00595BB0" w:rsidP="002A5642">
      <w:pPr>
        <w:pStyle w:val="Bezodstpw"/>
        <w:numPr>
          <w:ilvl w:val="0"/>
          <w:numId w:val="10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zaświadczenia lekarskiego,</w:t>
      </w:r>
    </w:p>
    <w:p w:rsidR="00595BB0" w:rsidRPr="00C71BA3" w:rsidRDefault="00595BB0" w:rsidP="002A5642">
      <w:pPr>
        <w:pStyle w:val="Bezodstpw"/>
        <w:numPr>
          <w:ilvl w:val="0"/>
          <w:numId w:val="10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oświadczenia rodziców o uzasadnionej przyczynie nieobecności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godnie reprezentować Szkołę;  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odnosić się z szacunkiem do nauczycieli i innych pracowników Szkoły oraz pozostałych uczniów z zastosowaniem obowiązujących zasad kultury i współżycia społecznego oraz norm grzecznościowych;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dbać o ład, porządek oraz mienie szkolne, własne i innych; 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pilnować własne mienie, przedmioty wartościowe i pieniądze przynoszone do Szkoły; 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Szkole obowiązuje zakaz używania telefonów komórkowych oraz innych urządzeń elektronicznych w czasie zajęć edukacyjnych i przerw między zajęciami; nieprzestrzeganie zakazu skutkuje odebraniem telefonu komórkowego lub innego sprzętu elektronicznego, przekazaniem go do sekretariatu Szkoły, skąd mogą go odebrać rodzice ucznia za pisemnym potwierdzeniem:</w:t>
      </w:r>
    </w:p>
    <w:p w:rsidR="00595BB0" w:rsidRPr="00C71BA3" w:rsidRDefault="00595BB0" w:rsidP="002A5642">
      <w:pPr>
        <w:pStyle w:val="Bezodstpw"/>
        <w:numPr>
          <w:ilvl w:val="0"/>
          <w:numId w:val="10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w razie potrzeby uczeń ma prawo skorzys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</w:rPr>
        <w:t>tać z telefonu w sekretariacie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zkoły,</w:t>
      </w:r>
    </w:p>
    <w:p w:rsidR="00595BB0" w:rsidRPr="00C71BA3" w:rsidRDefault="00595BB0" w:rsidP="002A5642">
      <w:pPr>
        <w:pStyle w:val="Bezodstpw"/>
        <w:numPr>
          <w:ilvl w:val="0"/>
          <w:numId w:val="10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na imprezach szkolnych i wycieczkach obowiązuje zakaz używania telefonów komórkowych i innych urządzeń elektronicznych w celu nagrywania obrazu i dźwięku;</w:t>
      </w:r>
    </w:p>
    <w:p w:rsidR="00595BB0" w:rsidRPr="00C71BA3" w:rsidRDefault="00595BB0" w:rsidP="00595BB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chronić własne życie i zdrowie, przestrzegać zasad higieny; 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starać się o uzyskanie jak najwyższej oceny własnego zachowania;  </w:t>
      </w:r>
    </w:p>
    <w:p w:rsidR="00595BB0" w:rsidRPr="00C71BA3" w:rsidRDefault="00DA13C4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przestrzegać postanowień S</w:t>
      </w:r>
      <w:r w:rsidR="00595BB0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tatutu Szkoły oraz innych obowiązujących przepisów prawa;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przestrzegać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zasad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ustalonych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>prz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ez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Radę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Pedagogiczną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Szkoły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dotyczących obowiązującego stroju szkolnego 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wyglądu ucznia :</w:t>
      </w:r>
    </w:p>
    <w:p w:rsidR="00595BB0" w:rsidRPr="00C71BA3" w:rsidRDefault="00595BB0" w:rsidP="002A5642">
      <w:pPr>
        <w:pStyle w:val="Bezodstpw"/>
        <w:numPr>
          <w:ilvl w:val="0"/>
          <w:numId w:val="10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zasady zakrytych ramion, pleców, brzucha i pośladków w stroju codziennym i galowym,</w:t>
      </w:r>
    </w:p>
    <w:p w:rsidR="00595BB0" w:rsidRPr="00C71BA3" w:rsidRDefault="00595BB0" w:rsidP="002A5642">
      <w:pPr>
        <w:pStyle w:val="Bezodstpw"/>
        <w:numPr>
          <w:ilvl w:val="0"/>
          <w:numId w:val="10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zasady noszenia  na terenie budynku szkolnego  obuwia zmiennego,</w:t>
      </w:r>
    </w:p>
    <w:p w:rsidR="00595BB0" w:rsidRPr="00C71BA3" w:rsidRDefault="00595BB0" w:rsidP="002A5642">
      <w:pPr>
        <w:pStyle w:val="Bezodstpw"/>
        <w:numPr>
          <w:ilvl w:val="0"/>
          <w:numId w:val="10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zakazu noszenia strojów i fryzur sugerujących przynależność do subkultur młodzieżowych,</w:t>
      </w:r>
    </w:p>
    <w:p w:rsidR="00595BB0" w:rsidRPr="00C71BA3" w:rsidRDefault="00595BB0" w:rsidP="002A5642">
      <w:pPr>
        <w:pStyle w:val="Bezodstpw"/>
        <w:numPr>
          <w:ilvl w:val="0"/>
          <w:numId w:val="10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zakazu noszenia biżuterii, która może zagrażać bezpieczeństwu ucznia,</w:t>
      </w:r>
    </w:p>
    <w:p w:rsidR="00595BB0" w:rsidRPr="00C71BA3" w:rsidRDefault="00595BB0" w:rsidP="002A5642">
      <w:pPr>
        <w:pStyle w:val="Bezodstpw"/>
        <w:numPr>
          <w:ilvl w:val="0"/>
          <w:numId w:val="10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zakazu noszenia, na terenie Szkoły kolczyków w innych miejscach niż uszy,   </w:t>
      </w:r>
    </w:p>
    <w:p w:rsidR="00595BB0" w:rsidRPr="00C71BA3" w:rsidRDefault="00595BB0" w:rsidP="002A5642">
      <w:pPr>
        <w:pStyle w:val="Bezodstpw"/>
        <w:numPr>
          <w:ilvl w:val="0"/>
          <w:numId w:val="10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zasady przychodzenia w stroju galowym: biała bluzka lub koszula, ciemna spódnica lub spodnie, na uroczystości szkolne</w:t>
      </w:r>
      <w:r w:rsidR="000005F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595BB0" w:rsidRDefault="00DA13C4" w:rsidP="002A5642">
      <w:pPr>
        <w:pStyle w:val="Bezodstpw"/>
        <w:numPr>
          <w:ilvl w:val="0"/>
          <w:numId w:val="10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zasady </w:t>
      </w:r>
      <w:r w:rsidR="00595BB0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zakaz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595BB0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stosowania makijażu, farbowania wł</w:t>
      </w:r>
      <w:r w:rsidR="00595BB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osów oraz lakierowania paznokci;</w:t>
      </w:r>
    </w:p>
    <w:p w:rsidR="00595BB0" w:rsidRPr="00C71BA3" w:rsidRDefault="00595BB0" w:rsidP="002A5642">
      <w:pPr>
        <w:pStyle w:val="Bezodstpw"/>
        <w:numPr>
          <w:ilvl w:val="0"/>
          <w:numId w:val="10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zakaz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posiadania tatuaży.</w:t>
      </w:r>
    </w:p>
    <w:p w:rsidR="00595BB0" w:rsidRDefault="00595BB0" w:rsidP="00595B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5BB0" w:rsidRDefault="00595BB0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5FB" w:rsidRDefault="000005FB" w:rsidP="000005F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90.</w:t>
      </w:r>
    </w:p>
    <w:p w:rsidR="00C95347" w:rsidRPr="00C71BA3" w:rsidRDefault="00595E4B" w:rsidP="00C9534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S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 są zakazane zachowania, które są nieakceptowane społeczn</w:t>
      </w:r>
      <w:r w:rsidR="003465D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e, a w szczególności: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palenie papierosów;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picie alkoholu oraz używanie  innych środków psychoaktywnych;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posiadanie , rozprowadzanie środków psychoaktywnych;</w:t>
      </w:r>
    </w:p>
    <w:p w:rsidR="00C95347" w:rsidRPr="00C71BA3" w:rsidRDefault="00DA13C4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przynoszenie do S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 niebezpiecznych przedmiotów;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stosowanie przemocy fizycznej lub psychicznej;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kradzieże;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niszczenie cudzej własności lub mienia szkolnego;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używanie wulgarnych słów, gestów, zwrotów;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wagarowanie;</w:t>
      </w:r>
    </w:p>
    <w:p w:rsidR="00C95347" w:rsidRPr="00C71BA3" w:rsidRDefault="00DA13C4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opuszczanie S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 i terenu przyszkolnego w czasie trwania zajęć    edukacyjnych i w czasie przerw;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samodzielne oddalanie się od grupy uczniów w czasie wycieczek, imprez i zo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rganizowanych wyjść poza teren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przebywanie w budynku szkolnym w butach, nakryciu głowy i ubraniach wierzchnich;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fałszowanie dokumentów;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wnoszenia do Szkoły strojów i symboli świadczących o przynależności do subkultur.</w:t>
      </w:r>
    </w:p>
    <w:p w:rsidR="00C95347" w:rsidRPr="00C71BA3" w:rsidRDefault="003465D4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nieprzestrzeganie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zarządzeń Dyrektora Szkoły;  </w:t>
      </w:r>
    </w:p>
    <w:p w:rsidR="00C95347" w:rsidRPr="00C71BA3" w:rsidRDefault="00DA13C4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naruszanie godności drugiego człowieka oraz podważanie jego prawa do własnych poglądów i przekonań.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5347" w:rsidRDefault="00C95347" w:rsidP="00C9534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05FB" w:rsidRDefault="000005FB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5347" w:rsidRDefault="00C95347" w:rsidP="00C95347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91.</w:t>
      </w:r>
    </w:p>
    <w:p w:rsidR="00C95347" w:rsidRPr="00C71BA3" w:rsidRDefault="00595E4B" w:rsidP="00C9534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może otrzymać nagrodę za:  </w:t>
      </w:r>
    </w:p>
    <w:p w:rsidR="00C95347" w:rsidRPr="00C71BA3" w:rsidRDefault="00C95347" w:rsidP="002A5642">
      <w:pPr>
        <w:pStyle w:val="Bezodstpw"/>
        <w:numPr>
          <w:ilvl w:val="0"/>
          <w:numId w:val="10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wzorowe zachowanie ; </w:t>
      </w:r>
    </w:p>
    <w:p w:rsidR="00C95347" w:rsidRPr="00C71BA3" w:rsidRDefault="00C95347" w:rsidP="002A5642">
      <w:pPr>
        <w:pStyle w:val="Bezodstpw"/>
        <w:numPr>
          <w:ilvl w:val="0"/>
          <w:numId w:val="10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wzorową frekwencję;  </w:t>
      </w:r>
    </w:p>
    <w:p w:rsidR="00C95347" w:rsidRPr="00C71BA3" w:rsidRDefault="00C95347" w:rsidP="002A5642">
      <w:pPr>
        <w:pStyle w:val="Bezodstpw"/>
        <w:numPr>
          <w:ilvl w:val="0"/>
          <w:numId w:val="10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wysokie osiągnięcia w nauce, sporcie lub sztuce; </w:t>
      </w:r>
    </w:p>
    <w:p w:rsidR="00C95347" w:rsidRPr="00C71BA3" w:rsidRDefault="00C95347" w:rsidP="002A5642">
      <w:pPr>
        <w:pStyle w:val="Bezodstpw"/>
        <w:numPr>
          <w:ilvl w:val="0"/>
          <w:numId w:val="10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 średnią ocen z obow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iązkowych zajęć edukacyjnych w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wyniku kl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asyfikacji rocznej zgodnie z §60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pkt.3,</w:t>
      </w:r>
    </w:p>
    <w:p w:rsidR="00C95347" w:rsidRPr="00C71BA3" w:rsidRDefault="00C95347" w:rsidP="002A5642">
      <w:pPr>
        <w:pStyle w:val="Bezodstpw"/>
        <w:numPr>
          <w:ilvl w:val="0"/>
          <w:numId w:val="10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uzyskanie tytułu laureata konkursu przedmiotowego o zasięgu wojewódzkim lub </w:t>
      </w:r>
      <w:proofErr w:type="spellStart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ponadwojewódzkim</w:t>
      </w:r>
      <w:proofErr w:type="spellEnd"/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tytułu finalisty ogólnopolskiej olimpiady przedmiotowej,</w:t>
      </w:r>
    </w:p>
    <w:p w:rsidR="00C95347" w:rsidRPr="00C71BA3" w:rsidRDefault="00C95347" w:rsidP="002A5642">
      <w:pPr>
        <w:pStyle w:val="Bezodstpw"/>
        <w:numPr>
          <w:ilvl w:val="0"/>
          <w:numId w:val="10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 zwycięski tytuł w konkursach wiedzy i w konkursach artystycznych organizowanych przez kuratora oświaty, lub co najmniej na szczeblu powiatowym organizowanych przez inne podm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ioty zewnętrzne współpracujące ze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zkołą,</w:t>
      </w:r>
    </w:p>
    <w:p w:rsidR="00C95347" w:rsidRPr="00C71BA3" w:rsidRDefault="00C95347" w:rsidP="002A5642">
      <w:pPr>
        <w:pStyle w:val="Bezodstpw"/>
        <w:numPr>
          <w:ilvl w:val="0"/>
          <w:numId w:val="10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 tytuł w zawodach sportowych organizowanych przez kuratora oświaty lub co najmniej na szczeblu powiatowym organizowanych przez inne podmioty zewnętrzne wspó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łpracujące ze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zkołą;</w:t>
      </w:r>
    </w:p>
    <w:p w:rsidR="00C95347" w:rsidRPr="00C71BA3" w:rsidRDefault="00DA13C4" w:rsidP="002A5642">
      <w:pPr>
        <w:pStyle w:val="Bezodstpw"/>
        <w:numPr>
          <w:ilvl w:val="0"/>
          <w:numId w:val="10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pracę społeczną na rzecz S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zkoły, środowiska lokalnego;</w:t>
      </w:r>
    </w:p>
    <w:p w:rsidR="00C95347" w:rsidRPr="00C71BA3" w:rsidRDefault="00AB3E73" w:rsidP="002A5642">
      <w:pPr>
        <w:pStyle w:val="Bezodstpw"/>
        <w:numPr>
          <w:ilvl w:val="0"/>
          <w:numId w:val="10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zaangażowanie w pracę Samorządu U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czniowskiego,</w:t>
      </w:r>
    </w:p>
    <w:p w:rsidR="00C95347" w:rsidRPr="00C71BA3" w:rsidRDefault="00C95347" w:rsidP="002A5642">
      <w:pPr>
        <w:pStyle w:val="Bezodstpw"/>
        <w:numPr>
          <w:ilvl w:val="0"/>
          <w:numId w:val="10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aktywność na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rzecz wolontariatu.</w:t>
      </w:r>
    </w:p>
    <w:p w:rsidR="00C95347" w:rsidRDefault="00C95347" w:rsidP="00C9534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5347" w:rsidRDefault="00C95347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110F" w:rsidRDefault="003A110F" w:rsidP="003A110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92.</w:t>
      </w:r>
    </w:p>
    <w:p w:rsidR="003A110F" w:rsidRPr="00C71BA3" w:rsidRDefault="003A110F" w:rsidP="003A110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Ustala się następujące rodzaje nagród: </w:t>
      </w:r>
    </w:p>
    <w:p w:rsidR="003A110F" w:rsidRPr="00C71BA3" w:rsidRDefault="003A110F" w:rsidP="002A5642">
      <w:pPr>
        <w:pStyle w:val="Bezodstpw"/>
        <w:numPr>
          <w:ilvl w:val="0"/>
          <w:numId w:val="10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pochwała ustna nauczyciela w oddziale w obecności uczniów;  </w:t>
      </w:r>
    </w:p>
    <w:p w:rsidR="003A110F" w:rsidRPr="00C71BA3" w:rsidRDefault="003A110F" w:rsidP="002A5642">
      <w:pPr>
        <w:pStyle w:val="Bezodstpw"/>
        <w:numPr>
          <w:ilvl w:val="0"/>
          <w:numId w:val="10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pochwała pisemna nauczyciela skierowana do ucznia i jego rodziców;  </w:t>
      </w:r>
    </w:p>
    <w:p w:rsidR="003A110F" w:rsidRPr="00C71BA3" w:rsidRDefault="003A110F" w:rsidP="002A5642">
      <w:pPr>
        <w:pStyle w:val="Bezodstpw"/>
        <w:numPr>
          <w:ilvl w:val="0"/>
          <w:numId w:val="10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pochwała ustna Dyrektora Szkoły w obecności uczniów;  </w:t>
      </w:r>
    </w:p>
    <w:p w:rsidR="003A110F" w:rsidRPr="00C71BA3" w:rsidRDefault="003A110F" w:rsidP="002A5642">
      <w:pPr>
        <w:pStyle w:val="Bezodstpw"/>
        <w:numPr>
          <w:ilvl w:val="0"/>
          <w:numId w:val="10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pochwała pisemna Dyrektora Szkoły skierowana do ucznia i jego rodziców;  </w:t>
      </w:r>
    </w:p>
    <w:p w:rsidR="003A110F" w:rsidRPr="00C71BA3" w:rsidRDefault="003A110F" w:rsidP="002A5642">
      <w:pPr>
        <w:pStyle w:val="Bezodstpw"/>
        <w:numPr>
          <w:ilvl w:val="0"/>
          <w:numId w:val="10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dyplom;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3A110F" w:rsidRPr="00C71BA3" w:rsidRDefault="003A110F" w:rsidP="002A5642">
      <w:pPr>
        <w:pStyle w:val="Bezodstpw"/>
        <w:numPr>
          <w:ilvl w:val="0"/>
          <w:numId w:val="10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nagroda rzeczowa; </w:t>
      </w:r>
    </w:p>
    <w:p w:rsidR="003A110F" w:rsidRDefault="003A110F" w:rsidP="002A5642">
      <w:pPr>
        <w:pStyle w:val="Bezodstpw"/>
        <w:numPr>
          <w:ilvl w:val="0"/>
          <w:numId w:val="10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wyjścia do teatru, kina, muzeum, udział w wycieczce .</w:t>
      </w:r>
    </w:p>
    <w:p w:rsidR="003A110F" w:rsidRPr="00C71BA3" w:rsidRDefault="003A110F" w:rsidP="003A110F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110F" w:rsidRPr="00C71BA3" w:rsidRDefault="00AB3E73" w:rsidP="003A110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2.Uczeń lub jego rodzice </w:t>
      </w:r>
      <w:r w:rsidR="003A110F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mają prawo wnieść zastrzeżenia do przyznanej nagrody do </w:t>
      </w:r>
      <w:r w:rsidR="003A110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3A110F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Dyrektora Szkoły w ciągu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3 dni od daty jej otrzymania:</w:t>
      </w:r>
    </w:p>
    <w:p w:rsidR="003A110F" w:rsidRPr="00C71BA3" w:rsidRDefault="003A110F" w:rsidP="002A5642">
      <w:pPr>
        <w:pStyle w:val="Bezodstpw"/>
        <w:numPr>
          <w:ilvl w:val="0"/>
          <w:numId w:val="12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zastrzeżenie do przyznanej nagrody winno mieć formę wniosku złożonego na piśmie zawierającego uzasadnienie, czyli podanie powodu, dla którego wniosek jest składany; </w:t>
      </w:r>
    </w:p>
    <w:p w:rsidR="003A110F" w:rsidRPr="00C71BA3" w:rsidRDefault="003A110F" w:rsidP="002A5642">
      <w:pPr>
        <w:pStyle w:val="Bezodstpw"/>
        <w:numPr>
          <w:ilvl w:val="0"/>
          <w:numId w:val="12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c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zasie rozpoznawania zastrzeżeń D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yrektor może wykorzystać opinię wychowawcy oddziału danej klasy, pedagoga, psychologa, nauczycieli, uczniów Szkoły i ich rodziców.</w:t>
      </w:r>
    </w:p>
    <w:p w:rsidR="003A110F" w:rsidRDefault="003A110F" w:rsidP="003A110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110F" w:rsidRPr="00C71BA3" w:rsidRDefault="003A110F" w:rsidP="003A110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 Szkoły rozpatruje wniesione zastrzeżenia w terminie 14 dni od ich otrzymania  i podejmuje ostateczną decyzję w tej sprawie.  </w:t>
      </w:r>
    </w:p>
    <w:p w:rsidR="003A110F" w:rsidRDefault="003A110F" w:rsidP="003A110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110F" w:rsidRPr="00C71BA3" w:rsidRDefault="003A110F" w:rsidP="003A110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Warunki przyznawania nagród uczniowi nie są łączone, jeśli uczeń spełnia więcej niż jeden warunek do otrzymania nagrody, otrzymuje więcej niż jedną nagrodę.</w:t>
      </w:r>
    </w:p>
    <w:p w:rsidR="003A110F" w:rsidRDefault="003A110F" w:rsidP="003A110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10F" w:rsidRDefault="003A110F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110F" w:rsidRDefault="003A110F" w:rsidP="003A110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93.</w:t>
      </w:r>
    </w:p>
    <w:p w:rsidR="003A110F" w:rsidRPr="00C71BA3" w:rsidRDefault="003A110F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Uczeń podlega karze za naruszenie obowiązujących w Szkole przepisów. </w:t>
      </w:r>
    </w:p>
    <w:p w:rsidR="003A110F" w:rsidRDefault="003A110F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10F" w:rsidRPr="00C71BA3" w:rsidRDefault="003A110F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Kara powinna być adekwatna do popełnionego naruszenia.  </w:t>
      </w:r>
    </w:p>
    <w:p w:rsidR="003A110F" w:rsidRDefault="003A110F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10F" w:rsidRDefault="003A110F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 zastosowanej wobec ucznia karze zawiadamia się rodziców.  </w:t>
      </w:r>
    </w:p>
    <w:p w:rsidR="0058426A" w:rsidRDefault="0058426A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426A" w:rsidRDefault="0058426A" w:rsidP="005842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94.</w:t>
      </w:r>
    </w:p>
    <w:p w:rsidR="0058426A" w:rsidRPr="00C71BA3" w:rsidRDefault="00595E4B" w:rsidP="0058426A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58426A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Ustala się następujące rodzaje kar:  </w:t>
      </w:r>
    </w:p>
    <w:p w:rsidR="0058426A" w:rsidRPr="00C71BA3" w:rsidRDefault="0058426A" w:rsidP="002A5642">
      <w:pPr>
        <w:pStyle w:val="Bezodstpw"/>
        <w:numPr>
          <w:ilvl w:val="0"/>
          <w:numId w:val="10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upomnienie wychowawcy klasy lub nauczyciela z wpisem do dziennika lekcyjnego;  </w:t>
      </w:r>
    </w:p>
    <w:p w:rsidR="0058426A" w:rsidRPr="00C71BA3" w:rsidRDefault="0058426A" w:rsidP="002A5642">
      <w:pPr>
        <w:pStyle w:val="Bezodstpw"/>
        <w:numPr>
          <w:ilvl w:val="0"/>
          <w:numId w:val="10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pisemna nagana Dyrektora Szkoły;  </w:t>
      </w:r>
    </w:p>
    <w:p w:rsidR="0058426A" w:rsidRPr="00C71BA3" w:rsidRDefault="0058426A" w:rsidP="002A5642">
      <w:pPr>
        <w:pStyle w:val="Bezodstpw"/>
        <w:numPr>
          <w:ilvl w:val="0"/>
          <w:numId w:val="10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zawieszenie w prawach do uczestniczenia w zajęciach dodatkowych oraz imprezach szkolnych na okres od jednego do dwunastu miesięcy;  </w:t>
      </w:r>
    </w:p>
    <w:p w:rsidR="0058426A" w:rsidRPr="00C71BA3" w:rsidRDefault="0058426A" w:rsidP="002A5642">
      <w:pPr>
        <w:pStyle w:val="Bezodstpw"/>
        <w:numPr>
          <w:ilvl w:val="0"/>
          <w:numId w:val="110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uporczywe nieprzestrzeganie zakazu używania telefonów komórkowych i innych urządzeń elektronicznych w czasie zajęć lekcyjnych skutkuje zawieszeniem w prawach do uczestnictwa w zajęciach dodatkowych oraz imprezach klasowych lub szkolnych na okres ustalony przez Radę Pedagogiczną ; nieprzestrzeganie zakazu używania telefonów komórkowych i innych urządzeń elektronicznych w czasie zajęć lekcyjnych ma wpływ na ocenę zachowania zgodnie z kryteriami oceny zachowania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58426A" w:rsidRPr="00C71BA3" w:rsidRDefault="0058426A" w:rsidP="002A5642">
      <w:pPr>
        <w:pStyle w:val="Bezodstpw"/>
        <w:numPr>
          <w:ilvl w:val="0"/>
          <w:numId w:val="10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przeniesienie do innego oddziału.</w:t>
      </w:r>
    </w:p>
    <w:p w:rsidR="0058426A" w:rsidRDefault="0058426A" w:rsidP="0058426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51AF6" w:rsidRDefault="00A51AF6" w:rsidP="0058426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51AF6" w:rsidRDefault="00A51AF6" w:rsidP="00A51A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95.</w:t>
      </w: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Względem ucznia, który zachowuje się w sposób nieakceptowany społecznie podejmowane są w Szkole następujące działania:</w:t>
      </w:r>
    </w:p>
    <w:p w:rsidR="00A51AF6" w:rsidRPr="00C71BA3" w:rsidRDefault="00A51AF6" w:rsidP="002A5642">
      <w:pPr>
        <w:pStyle w:val="Bezodstpw"/>
        <w:numPr>
          <w:ilvl w:val="0"/>
          <w:numId w:val="1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oddziaływania wychowawcze uwzględniające współpracę z rodzicami ucznia;</w:t>
      </w:r>
    </w:p>
    <w:p w:rsidR="00A51AF6" w:rsidRPr="00C71BA3" w:rsidRDefault="00A51AF6" w:rsidP="002A5642">
      <w:pPr>
        <w:pStyle w:val="Bezodstpw"/>
        <w:numPr>
          <w:ilvl w:val="0"/>
          <w:numId w:val="1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kary przewidziane w  § 9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pkt 1 – 4;</w:t>
      </w:r>
    </w:p>
    <w:p w:rsidR="00A51AF6" w:rsidRPr="00C71BA3" w:rsidRDefault="00A51AF6" w:rsidP="002A5642">
      <w:pPr>
        <w:pStyle w:val="Bezodstpw"/>
        <w:numPr>
          <w:ilvl w:val="0"/>
          <w:numId w:val="1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obniżenie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śródrocznej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rocznej oceny zachowania zgodnie z kryteriami oceny zachowania;</w:t>
      </w:r>
    </w:p>
    <w:p w:rsidR="00A51AF6" w:rsidRDefault="00A51AF6" w:rsidP="002A5642">
      <w:pPr>
        <w:pStyle w:val="Bezodstpw"/>
        <w:numPr>
          <w:ilvl w:val="0"/>
          <w:numId w:val="1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zgłoszenie zachowania ucznia na policj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ę i poinformowanie o tym fakcie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rodziców – decyzję w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tej sprawie podejmuje Dyrektor Szkoły.</w:t>
      </w:r>
    </w:p>
    <w:p w:rsidR="00A51AF6" w:rsidRPr="00C71BA3" w:rsidRDefault="00A51AF6" w:rsidP="00A51AF6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uczeń, mimo podejmowanych działań wymienionych w </w:t>
      </w:r>
      <w:r w:rsidR="003465D4">
        <w:rPr>
          <w:rFonts w:ascii="Times New Roman" w:hAnsi="Times New Roman" w:cs="Times New Roman"/>
          <w:sz w:val="24"/>
          <w:szCs w:val="24"/>
          <w:lang w:eastAsia="pl-PL"/>
        </w:rPr>
        <w:t xml:space="preserve">§95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pkt  1- 4 zachowuje się w dalszym ciągu w sposób nieakceptowany społecznie, Szkoła  składa wniosek do sądu rodzinnego o rozpoznanie sytuacji wychowawczej i rodzinnej ucznia.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51AF6" w:rsidRDefault="00A51AF6" w:rsidP="0058426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51AF6" w:rsidRDefault="00A51AF6" w:rsidP="00A51A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96.</w:t>
      </w: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ma prawo odwołania się od nałożonej kary.  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Odwołanie składa uczeń lub jego rodzic do Dyrektora Szkoły, na piśmie w terminie siedmiu dni od dnia otrzymania informacji o wymierzeniu kary.  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1AF6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Odwołanie powinno zawierać uzasadnienie.</w:t>
      </w:r>
    </w:p>
    <w:p w:rsidR="00AB3E73" w:rsidRPr="00C71BA3" w:rsidRDefault="00AB3E73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Odwołanie od kary, o której mowa w § 94 ust.1 r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ozpatruje Dyrektor Szkoły,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a w pozostałych przypadkach kar odwołanie rozpatruje komisja odwoławcza, w skład której wchodzi:  </w:t>
      </w:r>
    </w:p>
    <w:p w:rsidR="00A51AF6" w:rsidRPr="00C71BA3" w:rsidRDefault="00A51AF6" w:rsidP="002A5642">
      <w:pPr>
        <w:pStyle w:val="Bezodstpw"/>
        <w:numPr>
          <w:ilvl w:val="0"/>
          <w:numId w:val="11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pedagog szkolny jako przewodniczący;  </w:t>
      </w:r>
    </w:p>
    <w:p w:rsidR="00A51AF6" w:rsidRPr="00C71BA3" w:rsidRDefault="00A51AF6" w:rsidP="002A5642">
      <w:pPr>
        <w:pStyle w:val="Bezodstpw"/>
        <w:numPr>
          <w:ilvl w:val="0"/>
          <w:numId w:val="11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dwóch nauczycieli wybr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anych przez Radę Pedagogiczną.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Członkami komisji odwoławczej nie mogą być osoby zainteresowane w sprawie. Jeżeli pedagog szkolny nie może brać udziału w postępowaniu, komisji odwoławczej przewodniczy nauczyciel wybrany przez Radę Pedagogiczną.  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6.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 odwoławcza rozstrzyga odwołanie w terminie 14 dni od jego wniesienia. 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7.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Rozstrzygnięcie komisji odwoławczej zapada bezwzględną większością głosów.  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 podjęciem rozstrzygnięcia komisja odwoławcza wysłuchuje Dyrektora Szkoły i ukaranego ucznia. Rozstrzygnięcie komisji odwoławczej jest ostateczne.  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465D4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9.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czynności postępowania przed komisją odwoławczą sporządza się protokół.</w:t>
      </w: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10.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Dyrektor, stosownie do rozstrzygnięcia komisji odwoławczej, utrzymuje, zmienia na łagodniejszą lub uchyla nałożoną karę. 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1D83" w:rsidRDefault="00641D83" w:rsidP="00641D83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97.</w:t>
      </w:r>
    </w:p>
    <w:p w:rsidR="00641D83" w:rsidRPr="00C71BA3" w:rsidRDefault="00595E4B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641D83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Dyrektor może wystąpić do Śląskiego Kuratora Oświaty o przeniesienie ucznia do innej szkoły podstawowej w przypadku rażącego naruszenia obowiązujących w szkole przepisów lub popełnienia przez ucznia czynu zabronionego w rozumieniu przepisów Kodeksu karnego, jeżeli dalszy pobyt ucznia w Szkole stanowi poważne zagrożenie dla bezpieczeństwa uczniów lub pracowników Szkoły, albo ma demoralizujący wpływ na innych.  </w:t>
      </w:r>
    </w:p>
    <w:p w:rsidR="00641D83" w:rsidRDefault="00641D83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426A" w:rsidRDefault="0058426A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6ECE" w:rsidRDefault="00756ECE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6ECE" w:rsidRDefault="00756ECE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6ECE" w:rsidRDefault="00756ECE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1D83" w:rsidRDefault="00641D83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1D83" w:rsidRPr="00FD00F1" w:rsidRDefault="00641D83" w:rsidP="00641D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Rozdział 8</w:t>
      </w:r>
    </w:p>
    <w:p w:rsidR="00641D83" w:rsidRDefault="00641D83" w:rsidP="00641D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Postanowienia końcowe</w:t>
      </w:r>
    </w:p>
    <w:p w:rsidR="00641D83" w:rsidRPr="00C71BA3" w:rsidRDefault="00641D83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1D83" w:rsidRDefault="00641D83" w:rsidP="00641D83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</w:t>
      </w:r>
      <w:r w:rsidR="004377CF">
        <w:rPr>
          <w:rFonts w:ascii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41D83" w:rsidRPr="00C71BA3" w:rsidRDefault="00595E4B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641D83" w:rsidRPr="00C71BA3">
        <w:rPr>
          <w:rFonts w:ascii="Times New Roman" w:hAnsi="Times New Roman" w:cs="Times New Roman"/>
          <w:sz w:val="24"/>
          <w:szCs w:val="24"/>
          <w:lang w:eastAsia="pl-PL"/>
        </w:rPr>
        <w:t>Szko</w:t>
      </w:r>
      <w:r w:rsidR="00AB3E73">
        <w:rPr>
          <w:rFonts w:ascii="Times New Roman" w:hAnsi="Times New Roman" w:cs="Times New Roman"/>
          <w:sz w:val="24"/>
          <w:szCs w:val="24"/>
          <w:lang w:eastAsia="pl-PL"/>
        </w:rPr>
        <w:t>ła może posiadać sztandar</w:t>
      </w:r>
      <w:r w:rsidR="00641D83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oraz ceremoniał Szkoły. </w:t>
      </w:r>
    </w:p>
    <w:p w:rsidR="00641D83" w:rsidRDefault="00641D83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10F" w:rsidRDefault="003A110F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1D83" w:rsidRDefault="00641D83" w:rsidP="00641D83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 w:rsidR="004377CF">
        <w:rPr>
          <w:rFonts w:ascii="Times New Roman" w:hAnsi="Times New Roman" w:cs="Times New Roman"/>
          <w:sz w:val="24"/>
          <w:szCs w:val="24"/>
          <w:lang w:eastAsia="pl-PL"/>
        </w:rPr>
        <w:t>99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41D83" w:rsidRPr="00C71BA3" w:rsidRDefault="00641D83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używa pieczęci urzędowych zgodnie z odrębnymi przepisami. </w:t>
      </w:r>
    </w:p>
    <w:p w:rsidR="00641D83" w:rsidRDefault="00641D83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1D83" w:rsidRPr="00C71BA3" w:rsidRDefault="00641D83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prowadzi i przechowuje dokumentację szkolną zgodnie z odrębnymi przepisami. </w:t>
      </w:r>
    </w:p>
    <w:p w:rsidR="00641D83" w:rsidRDefault="00641D83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1D83" w:rsidRPr="00C71BA3" w:rsidRDefault="00641D83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Szkołą prowadzi gospodarkę finansową zgodnie z odrębnymi przepisami. </w:t>
      </w:r>
    </w:p>
    <w:p w:rsidR="00641D83" w:rsidRDefault="00641D83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1D83" w:rsidRDefault="00641D83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31CC" w:rsidRDefault="004D31CC" w:rsidP="004D31CC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10</w:t>
      </w:r>
      <w:r w:rsidR="004377CF">
        <w:rPr>
          <w:rFonts w:ascii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D31CC" w:rsidRPr="00C71BA3" w:rsidRDefault="00595E4B" w:rsidP="004D31C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4D31CC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Zmiany w niniejszym statucie są uchwalane przez Radę Pedagogiczną. </w:t>
      </w:r>
    </w:p>
    <w:p w:rsidR="004D31CC" w:rsidRDefault="004D31CC" w:rsidP="004D31C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31CC" w:rsidRDefault="004D31CC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31CC" w:rsidRDefault="004D31CC" w:rsidP="004D31CC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10</w:t>
      </w:r>
      <w:r w:rsidR="004377CF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45CB9" w:rsidRPr="00C71BA3" w:rsidRDefault="00595E4B" w:rsidP="00645CB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645CB9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sprawach nieuregulowanych niniejszym statutem mają zastosowanie przepisy prawa oświatowego oraz regulaminy wewnątrzszkolne. </w:t>
      </w:r>
    </w:p>
    <w:p w:rsidR="004D31CC" w:rsidRDefault="004D31CC" w:rsidP="00645CB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3E73" w:rsidRDefault="00AB3E73" w:rsidP="00645CB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11CB" w:rsidRDefault="00EA11CB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11CB" w:rsidRDefault="00EA11CB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11CB" w:rsidRDefault="00EA11CB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2C1F1F" w:rsidRDefault="002C1F1F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2D7DB8" w:rsidRDefault="002D7DB8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756ECE">
      <w:pPr>
        <w:pStyle w:val="Tekstpodstawowy"/>
        <w:tabs>
          <w:tab w:val="left" w:pos="720"/>
        </w:tabs>
        <w:spacing w:after="0"/>
        <w:ind w:left="720"/>
        <w:jc w:val="center"/>
        <w:rPr>
          <w:b/>
          <w:sz w:val="32"/>
          <w:szCs w:val="32"/>
        </w:rPr>
      </w:pPr>
      <w:r w:rsidRPr="00D407C6">
        <w:rPr>
          <w:b/>
          <w:sz w:val="32"/>
          <w:szCs w:val="32"/>
        </w:rPr>
        <w:t>SPIS TREŚCI</w:t>
      </w:r>
    </w:p>
    <w:p w:rsidR="00D407C6" w:rsidRDefault="00D407C6" w:rsidP="00756ECE">
      <w:pPr>
        <w:pStyle w:val="Tekstpodstawowy"/>
        <w:tabs>
          <w:tab w:val="left" w:pos="720"/>
        </w:tabs>
        <w:spacing w:after="0"/>
        <w:ind w:left="720"/>
        <w:jc w:val="center"/>
        <w:rPr>
          <w:b/>
          <w:sz w:val="32"/>
          <w:szCs w:val="32"/>
        </w:rPr>
      </w:pPr>
    </w:p>
    <w:p w:rsidR="00D407C6" w:rsidRPr="00D407C6" w:rsidRDefault="00D407C6" w:rsidP="00756ECE">
      <w:pPr>
        <w:pStyle w:val="Tekstpodstawowy"/>
        <w:tabs>
          <w:tab w:val="left" w:pos="720"/>
        </w:tabs>
        <w:spacing w:after="0"/>
        <w:ind w:left="720"/>
        <w:jc w:val="center"/>
        <w:rPr>
          <w:b/>
          <w:sz w:val="32"/>
          <w:szCs w:val="32"/>
        </w:rPr>
      </w:pPr>
    </w:p>
    <w:p w:rsidR="00756ECE" w:rsidRPr="00D407C6" w:rsidRDefault="00756ECE" w:rsidP="00756ECE">
      <w:pPr>
        <w:pStyle w:val="Tekstpodstawowy"/>
        <w:tabs>
          <w:tab w:val="left" w:pos="720"/>
        </w:tabs>
        <w:spacing w:after="0"/>
        <w:ind w:left="720"/>
        <w:jc w:val="center"/>
        <w:rPr>
          <w:b/>
          <w:sz w:val="32"/>
          <w:szCs w:val="32"/>
        </w:rPr>
      </w:pPr>
    </w:p>
    <w:p w:rsidR="00756ECE" w:rsidRDefault="00D407C6" w:rsidP="00756ECE">
      <w:pPr>
        <w:pStyle w:val="Tekstpodstawowy"/>
        <w:tabs>
          <w:tab w:val="left" w:pos="720"/>
        </w:tabs>
        <w:spacing w:after="0"/>
        <w:ind w:left="720"/>
      </w:pPr>
      <w:r>
        <w:t>ROZDZIAŁ 1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POSTANOWIENIA W</w:t>
      </w:r>
      <w:r w:rsidR="00AB3D1C">
        <w:t>STĘPNE ……………………………………………………   2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ROZDZIAŁ 2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 xml:space="preserve">CELE I ZADANIA </w:t>
      </w:r>
      <w:r w:rsidR="00AB3D1C">
        <w:t>SZKOŁY ………………………………………………………   3</w:t>
      </w:r>
      <w:r>
        <w:t xml:space="preserve">   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ROZDZIAŁ 3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ORGANY SZKOŁY ……</w:t>
      </w:r>
      <w:r w:rsidR="00AB3D1C">
        <w:t>……………………………………………………………  6</w:t>
      </w:r>
      <w:r>
        <w:t xml:space="preserve">       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ROZDZIAŁ 4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ORGANIZACJA PRACY</w:t>
      </w:r>
      <w:r w:rsidR="00AB3D1C">
        <w:t xml:space="preserve"> SZKOŁY ………………………………………………  10</w:t>
      </w:r>
      <w:r>
        <w:t xml:space="preserve">  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ROZDZIAŁ 5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NAUCZYCIELE I INNI P</w:t>
      </w:r>
      <w:r w:rsidR="00AB3D1C">
        <w:t xml:space="preserve">RACOWNICY SZKOŁY ……………………………… </w:t>
      </w:r>
      <w:r w:rsidR="001F6A55">
        <w:t>19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ROZDZIAŁ 6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</w:pPr>
      <w:r>
        <w:t>SZCZEGOŁOWE WARUNKI I SPOSÓB OCENIANIA WEWNĄTRZSZKOLNEGO UCZNIÓW …………………………………………</w:t>
      </w:r>
      <w:r w:rsidR="00AB3D1C">
        <w:t xml:space="preserve">  25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</w:pP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</w:pPr>
      <w:r>
        <w:t>ROZDZIAŁ 7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 xml:space="preserve">UCZNIOWIE </w:t>
      </w:r>
      <w:r w:rsidR="00AB3D1C">
        <w:t>………………………………………………………………………   42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ROZDZIAŁ 8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 xml:space="preserve">POSTANOWIENIA </w:t>
      </w:r>
      <w:r w:rsidR="001F6A55">
        <w:t>KOŃCOWE …………………………………………………   47</w:t>
      </w:r>
      <w:bookmarkStart w:id="0" w:name="_GoBack"/>
      <w:bookmarkEnd w:id="0"/>
    </w:p>
    <w:p w:rsidR="00D407C6" w:rsidRPr="00182581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</w:p>
    <w:sectPr w:rsidR="00D407C6" w:rsidRPr="00182581" w:rsidSect="00FD00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0A" w:rsidRDefault="00CF430A" w:rsidP="00737A9C">
      <w:pPr>
        <w:spacing w:after="0" w:line="240" w:lineRule="auto"/>
      </w:pPr>
      <w:r>
        <w:separator/>
      </w:r>
    </w:p>
  </w:endnote>
  <w:endnote w:type="continuationSeparator" w:id="0">
    <w:p w:rsidR="00CF430A" w:rsidRDefault="00CF430A" w:rsidP="0073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744"/>
      <w:docPartObj>
        <w:docPartGallery w:val="Page Numbers (Bottom of Page)"/>
        <w:docPartUnique/>
      </w:docPartObj>
    </w:sdtPr>
    <w:sdtEndPr/>
    <w:sdtContent>
      <w:p w:rsidR="00A133AC" w:rsidRDefault="00A133A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A55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A133AC" w:rsidRDefault="00A13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0A" w:rsidRDefault="00CF430A" w:rsidP="00737A9C">
      <w:pPr>
        <w:spacing w:after="0" w:line="240" w:lineRule="auto"/>
      </w:pPr>
      <w:r>
        <w:separator/>
      </w:r>
    </w:p>
  </w:footnote>
  <w:footnote w:type="continuationSeparator" w:id="0">
    <w:p w:rsidR="00CF430A" w:rsidRDefault="00CF430A" w:rsidP="0073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F6"/>
    <w:multiLevelType w:val="hybridMultilevel"/>
    <w:tmpl w:val="1AA45988"/>
    <w:lvl w:ilvl="0" w:tplc="04150011">
      <w:start w:val="1"/>
      <w:numFmt w:val="decimal"/>
      <w:lvlText w:val="%1)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02407193"/>
    <w:multiLevelType w:val="hybridMultilevel"/>
    <w:tmpl w:val="AE4AB852"/>
    <w:lvl w:ilvl="0" w:tplc="03CE7134">
      <w:start w:val="1"/>
      <w:numFmt w:val="bullet"/>
      <w:lvlText w:val="-"/>
      <w:lvlJc w:val="left"/>
      <w:pPr>
        <w:ind w:left="20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2EB204D"/>
    <w:multiLevelType w:val="hybridMultilevel"/>
    <w:tmpl w:val="DA548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922A9"/>
    <w:multiLevelType w:val="hybridMultilevel"/>
    <w:tmpl w:val="EB4C5B6A"/>
    <w:lvl w:ilvl="0" w:tplc="1AA8FC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B3D53"/>
    <w:multiLevelType w:val="hybridMultilevel"/>
    <w:tmpl w:val="ABA6A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90071"/>
    <w:multiLevelType w:val="hybridMultilevel"/>
    <w:tmpl w:val="49A24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32E21"/>
    <w:multiLevelType w:val="hybridMultilevel"/>
    <w:tmpl w:val="47E46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47E27"/>
    <w:multiLevelType w:val="hybridMultilevel"/>
    <w:tmpl w:val="73CCE23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090B1A5C"/>
    <w:multiLevelType w:val="hybridMultilevel"/>
    <w:tmpl w:val="CA048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34957"/>
    <w:multiLevelType w:val="hybridMultilevel"/>
    <w:tmpl w:val="C8921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22E3F"/>
    <w:multiLevelType w:val="hybridMultilevel"/>
    <w:tmpl w:val="BD588A12"/>
    <w:lvl w:ilvl="0" w:tplc="D35AC43C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B1E2C10"/>
    <w:multiLevelType w:val="hybridMultilevel"/>
    <w:tmpl w:val="E710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B7D49"/>
    <w:multiLevelType w:val="hybridMultilevel"/>
    <w:tmpl w:val="95BE0734"/>
    <w:lvl w:ilvl="0" w:tplc="659EC79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0B766ADF"/>
    <w:multiLevelType w:val="hybridMultilevel"/>
    <w:tmpl w:val="E1229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82940"/>
    <w:multiLevelType w:val="hybridMultilevel"/>
    <w:tmpl w:val="3766A772"/>
    <w:lvl w:ilvl="0" w:tplc="99724D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CF65D32"/>
    <w:multiLevelType w:val="hybridMultilevel"/>
    <w:tmpl w:val="0DACE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56940"/>
    <w:multiLevelType w:val="hybridMultilevel"/>
    <w:tmpl w:val="F6C44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447CB5"/>
    <w:multiLevelType w:val="hybridMultilevel"/>
    <w:tmpl w:val="1ABA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204545"/>
    <w:multiLevelType w:val="hybridMultilevel"/>
    <w:tmpl w:val="3B00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E1ED0"/>
    <w:multiLevelType w:val="hybridMultilevel"/>
    <w:tmpl w:val="9550A5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4116FB"/>
    <w:multiLevelType w:val="hybridMultilevel"/>
    <w:tmpl w:val="BB44C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51725D"/>
    <w:multiLevelType w:val="hybridMultilevel"/>
    <w:tmpl w:val="287ED36C"/>
    <w:lvl w:ilvl="0" w:tplc="04150011">
      <w:start w:val="1"/>
      <w:numFmt w:val="decimal"/>
      <w:lvlText w:val="%1)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2" w15:restartNumberingAfterBreak="0">
    <w:nsid w:val="12173077"/>
    <w:multiLevelType w:val="hybridMultilevel"/>
    <w:tmpl w:val="51EE6AAA"/>
    <w:lvl w:ilvl="0" w:tplc="56A67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30206B"/>
    <w:multiLevelType w:val="hybridMultilevel"/>
    <w:tmpl w:val="DECCD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D276C"/>
    <w:multiLevelType w:val="hybridMultilevel"/>
    <w:tmpl w:val="A420D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974EBC"/>
    <w:multiLevelType w:val="hybridMultilevel"/>
    <w:tmpl w:val="770A2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4E456D"/>
    <w:multiLevelType w:val="hybridMultilevel"/>
    <w:tmpl w:val="F7564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25D01"/>
    <w:multiLevelType w:val="hybridMultilevel"/>
    <w:tmpl w:val="63A41AF4"/>
    <w:lvl w:ilvl="0" w:tplc="02C6E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BA01013"/>
    <w:multiLevelType w:val="hybridMultilevel"/>
    <w:tmpl w:val="2FE4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2863C9"/>
    <w:multiLevelType w:val="hybridMultilevel"/>
    <w:tmpl w:val="DD92C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495AFB"/>
    <w:multiLevelType w:val="hybridMultilevel"/>
    <w:tmpl w:val="F8DCA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495BF3"/>
    <w:multiLevelType w:val="hybridMultilevel"/>
    <w:tmpl w:val="90581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3E08E6"/>
    <w:multiLevelType w:val="hybridMultilevel"/>
    <w:tmpl w:val="19B23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9C2ED7"/>
    <w:multiLevelType w:val="hybridMultilevel"/>
    <w:tmpl w:val="4B767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251C87"/>
    <w:multiLevelType w:val="hybridMultilevel"/>
    <w:tmpl w:val="C3CA9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EB53A6A"/>
    <w:multiLevelType w:val="hybridMultilevel"/>
    <w:tmpl w:val="F9409028"/>
    <w:lvl w:ilvl="0" w:tplc="3A88FED0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6" w15:restartNumberingAfterBreak="0">
    <w:nsid w:val="1F0C35DE"/>
    <w:multiLevelType w:val="hybridMultilevel"/>
    <w:tmpl w:val="49F0FC10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7" w15:restartNumberingAfterBreak="0">
    <w:nsid w:val="1FD616D9"/>
    <w:multiLevelType w:val="hybridMultilevel"/>
    <w:tmpl w:val="B3C28C1C"/>
    <w:lvl w:ilvl="0" w:tplc="C73AA0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20B216FC"/>
    <w:multiLevelType w:val="hybridMultilevel"/>
    <w:tmpl w:val="02BC4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FE270A"/>
    <w:multiLevelType w:val="hybridMultilevel"/>
    <w:tmpl w:val="CD549266"/>
    <w:lvl w:ilvl="0" w:tplc="1AA8FC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5D5D00"/>
    <w:multiLevelType w:val="hybridMultilevel"/>
    <w:tmpl w:val="7004ABCA"/>
    <w:lvl w:ilvl="0" w:tplc="54747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42A2203"/>
    <w:multiLevelType w:val="hybridMultilevel"/>
    <w:tmpl w:val="6ADCD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863DB1"/>
    <w:multiLevelType w:val="hybridMultilevel"/>
    <w:tmpl w:val="5C048566"/>
    <w:lvl w:ilvl="0" w:tplc="56A67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7AA5427"/>
    <w:multiLevelType w:val="hybridMultilevel"/>
    <w:tmpl w:val="0684482C"/>
    <w:lvl w:ilvl="0" w:tplc="03CE7134">
      <w:start w:val="1"/>
      <w:numFmt w:val="bullet"/>
      <w:lvlText w:val="-"/>
      <w:lvlJc w:val="left"/>
      <w:pPr>
        <w:ind w:left="20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4" w15:restartNumberingAfterBreak="0">
    <w:nsid w:val="287D02B3"/>
    <w:multiLevelType w:val="hybridMultilevel"/>
    <w:tmpl w:val="67885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5B5342"/>
    <w:multiLevelType w:val="hybridMultilevel"/>
    <w:tmpl w:val="E8CEB74A"/>
    <w:lvl w:ilvl="0" w:tplc="56A67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9E6063C"/>
    <w:multiLevelType w:val="hybridMultilevel"/>
    <w:tmpl w:val="EEF01994"/>
    <w:lvl w:ilvl="0" w:tplc="86BA3744">
      <w:start w:val="1"/>
      <w:numFmt w:val="lowerLetter"/>
      <w:lvlText w:val="%1)"/>
      <w:lvlJc w:val="left"/>
      <w:pPr>
        <w:ind w:left="1650" w:hanging="360"/>
      </w:pPr>
      <w:rPr>
        <w:rFonts w:hint="default"/>
        <w:color w:val="auto"/>
      </w:rPr>
    </w:lvl>
    <w:lvl w:ilvl="1" w:tplc="BF3CEC08">
      <w:start w:val="1"/>
      <w:numFmt w:val="decimal"/>
      <w:lvlText w:val="%2)"/>
      <w:lvlJc w:val="left"/>
      <w:pPr>
        <w:ind w:left="23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7" w15:restartNumberingAfterBreak="0">
    <w:nsid w:val="2A355C55"/>
    <w:multiLevelType w:val="hybridMultilevel"/>
    <w:tmpl w:val="A7501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D57A56"/>
    <w:multiLevelType w:val="hybridMultilevel"/>
    <w:tmpl w:val="81D2D086"/>
    <w:lvl w:ilvl="0" w:tplc="4DC61ACA">
      <w:start w:val="1"/>
      <w:numFmt w:val="decimal"/>
      <w:lvlText w:val="%1)"/>
      <w:lvlJc w:val="left"/>
      <w:pPr>
        <w:ind w:left="1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49" w15:restartNumberingAfterBreak="0">
    <w:nsid w:val="2B550676"/>
    <w:multiLevelType w:val="hybridMultilevel"/>
    <w:tmpl w:val="E860438C"/>
    <w:lvl w:ilvl="0" w:tplc="D2FCC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BA80F54"/>
    <w:multiLevelType w:val="hybridMultilevel"/>
    <w:tmpl w:val="77BAB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4F6CE5"/>
    <w:multiLevelType w:val="hybridMultilevel"/>
    <w:tmpl w:val="76D8D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7116DA"/>
    <w:multiLevelType w:val="hybridMultilevel"/>
    <w:tmpl w:val="ADA635AA"/>
    <w:lvl w:ilvl="0" w:tplc="07BE44AA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3" w15:restartNumberingAfterBreak="0">
    <w:nsid w:val="2D926790"/>
    <w:multiLevelType w:val="hybridMultilevel"/>
    <w:tmpl w:val="5A62F090"/>
    <w:lvl w:ilvl="0" w:tplc="86BA3744">
      <w:start w:val="1"/>
      <w:numFmt w:val="lowerLetter"/>
      <w:lvlText w:val="%1)"/>
      <w:lvlJc w:val="left"/>
      <w:pPr>
        <w:ind w:left="16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4" w15:restartNumberingAfterBreak="0">
    <w:nsid w:val="303D57AB"/>
    <w:multiLevelType w:val="hybridMultilevel"/>
    <w:tmpl w:val="F112E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B434FE"/>
    <w:multiLevelType w:val="hybridMultilevel"/>
    <w:tmpl w:val="62920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551F3C"/>
    <w:multiLevelType w:val="hybridMultilevel"/>
    <w:tmpl w:val="E2BC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8A1374"/>
    <w:multiLevelType w:val="hybridMultilevel"/>
    <w:tmpl w:val="40DEDB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28A1396"/>
    <w:multiLevelType w:val="hybridMultilevel"/>
    <w:tmpl w:val="A0E4FBF0"/>
    <w:lvl w:ilvl="0" w:tplc="06E25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51C31F2"/>
    <w:multiLevelType w:val="hybridMultilevel"/>
    <w:tmpl w:val="0992886E"/>
    <w:lvl w:ilvl="0" w:tplc="AAB211B0">
      <w:start w:val="1"/>
      <w:numFmt w:val="lowerLetter"/>
      <w:lvlText w:val="%1)"/>
      <w:lvlJc w:val="left"/>
      <w:pPr>
        <w:ind w:left="12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0" w15:restartNumberingAfterBreak="0">
    <w:nsid w:val="35594D3F"/>
    <w:multiLevelType w:val="hybridMultilevel"/>
    <w:tmpl w:val="35EADADA"/>
    <w:lvl w:ilvl="0" w:tplc="62EA15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36E47D3C"/>
    <w:multiLevelType w:val="hybridMultilevel"/>
    <w:tmpl w:val="5838F7CC"/>
    <w:lvl w:ilvl="0" w:tplc="99724D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90D6F28"/>
    <w:multiLevelType w:val="hybridMultilevel"/>
    <w:tmpl w:val="FD5A2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074211"/>
    <w:multiLevelType w:val="hybridMultilevel"/>
    <w:tmpl w:val="17300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184B10"/>
    <w:multiLevelType w:val="hybridMultilevel"/>
    <w:tmpl w:val="C4D0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224564"/>
    <w:multiLevelType w:val="hybridMultilevel"/>
    <w:tmpl w:val="AA669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336293"/>
    <w:multiLevelType w:val="hybridMultilevel"/>
    <w:tmpl w:val="A4DE489E"/>
    <w:lvl w:ilvl="0" w:tplc="E9284226">
      <w:start w:val="1"/>
      <w:numFmt w:val="lowerLetter"/>
      <w:lvlText w:val="%1)"/>
      <w:lvlJc w:val="left"/>
      <w:pPr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7" w15:restartNumberingAfterBreak="0">
    <w:nsid w:val="42FF061D"/>
    <w:multiLevelType w:val="hybridMultilevel"/>
    <w:tmpl w:val="7DFCB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471570"/>
    <w:multiLevelType w:val="hybridMultilevel"/>
    <w:tmpl w:val="8F485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FD7184"/>
    <w:multiLevelType w:val="hybridMultilevel"/>
    <w:tmpl w:val="FB1061B2"/>
    <w:lvl w:ilvl="0" w:tplc="4F4473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45E94C86"/>
    <w:multiLevelType w:val="hybridMultilevel"/>
    <w:tmpl w:val="8E7CC704"/>
    <w:lvl w:ilvl="0" w:tplc="04150011">
      <w:start w:val="1"/>
      <w:numFmt w:val="decimal"/>
      <w:lvlText w:val="%1)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1" w15:restartNumberingAfterBreak="0">
    <w:nsid w:val="46032644"/>
    <w:multiLevelType w:val="hybridMultilevel"/>
    <w:tmpl w:val="7EF8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5B6684"/>
    <w:multiLevelType w:val="hybridMultilevel"/>
    <w:tmpl w:val="47C6D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A03501"/>
    <w:multiLevelType w:val="hybridMultilevel"/>
    <w:tmpl w:val="A02A12D8"/>
    <w:lvl w:ilvl="0" w:tplc="BEC07178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4" w15:restartNumberingAfterBreak="0">
    <w:nsid w:val="46C359BF"/>
    <w:multiLevelType w:val="hybridMultilevel"/>
    <w:tmpl w:val="86B2C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FD0E66"/>
    <w:multiLevelType w:val="hybridMultilevel"/>
    <w:tmpl w:val="3A8EAB46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6" w15:restartNumberingAfterBreak="0">
    <w:nsid w:val="471534EB"/>
    <w:multiLevelType w:val="hybridMultilevel"/>
    <w:tmpl w:val="BF689D14"/>
    <w:lvl w:ilvl="0" w:tplc="9CD40CAE">
      <w:start w:val="1"/>
      <w:numFmt w:val="decimal"/>
      <w:lvlText w:val="%1)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7" w15:restartNumberingAfterBreak="0">
    <w:nsid w:val="47374BB3"/>
    <w:multiLevelType w:val="hybridMultilevel"/>
    <w:tmpl w:val="58E23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596052"/>
    <w:multiLevelType w:val="hybridMultilevel"/>
    <w:tmpl w:val="CF186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623557"/>
    <w:multiLevelType w:val="hybridMultilevel"/>
    <w:tmpl w:val="12F0E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FA6102"/>
    <w:multiLevelType w:val="hybridMultilevel"/>
    <w:tmpl w:val="064CE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CF3F17"/>
    <w:multiLevelType w:val="hybridMultilevel"/>
    <w:tmpl w:val="EAFC8B96"/>
    <w:lvl w:ilvl="0" w:tplc="FA3ED09C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2" w15:restartNumberingAfterBreak="0">
    <w:nsid w:val="4B6D5DFC"/>
    <w:multiLevelType w:val="hybridMultilevel"/>
    <w:tmpl w:val="A25AEB96"/>
    <w:lvl w:ilvl="0" w:tplc="04150011">
      <w:start w:val="1"/>
      <w:numFmt w:val="decimal"/>
      <w:lvlText w:val="%1)"/>
      <w:lvlJc w:val="left"/>
      <w:pPr>
        <w:ind w:left="123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83" w15:restartNumberingAfterBreak="0">
    <w:nsid w:val="4C843AEC"/>
    <w:multiLevelType w:val="hybridMultilevel"/>
    <w:tmpl w:val="A97EC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B16ACA"/>
    <w:multiLevelType w:val="hybridMultilevel"/>
    <w:tmpl w:val="E03AC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887D97"/>
    <w:multiLevelType w:val="hybridMultilevel"/>
    <w:tmpl w:val="9F003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C35053"/>
    <w:multiLevelType w:val="hybridMultilevel"/>
    <w:tmpl w:val="97400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F3C8C"/>
    <w:multiLevelType w:val="hybridMultilevel"/>
    <w:tmpl w:val="F32C5EC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524848EC"/>
    <w:multiLevelType w:val="hybridMultilevel"/>
    <w:tmpl w:val="F34AEE5C"/>
    <w:lvl w:ilvl="0" w:tplc="9FEA68D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9" w15:restartNumberingAfterBreak="0">
    <w:nsid w:val="526E7ABE"/>
    <w:multiLevelType w:val="hybridMultilevel"/>
    <w:tmpl w:val="FAD0861A"/>
    <w:lvl w:ilvl="0" w:tplc="03CE7134">
      <w:start w:val="1"/>
      <w:numFmt w:val="bullet"/>
      <w:lvlText w:val="-"/>
      <w:lvlJc w:val="left"/>
      <w:pPr>
        <w:ind w:left="1987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90" w15:restartNumberingAfterBreak="0">
    <w:nsid w:val="53D26CBD"/>
    <w:multiLevelType w:val="hybridMultilevel"/>
    <w:tmpl w:val="D9D0C0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54F45096"/>
    <w:multiLevelType w:val="hybridMultilevel"/>
    <w:tmpl w:val="1F2E9FD2"/>
    <w:lvl w:ilvl="0" w:tplc="04150011">
      <w:start w:val="1"/>
      <w:numFmt w:val="decimal"/>
      <w:lvlText w:val="%1)"/>
      <w:lvlJc w:val="left"/>
      <w:pPr>
        <w:ind w:left="1306" w:hanging="360"/>
      </w:p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92" w15:restartNumberingAfterBreak="0">
    <w:nsid w:val="55393E58"/>
    <w:multiLevelType w:val="hybridMultilevel"/>
    <w:tmpl w:val="EBF475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62D5591"/>
    <w:multiLevelType w:val="hybridMultilevel"/>
    <w:tmpl w:val="B43CD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551FF0"/>
    <w:multiLevelType w:val="hybridMultilevel"/>
    <w:tmpl w:val="6006470E"/>
    <w:lvl w:ilvl="0" w:tplc="D3E4687C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95" w15:restartNumberingAfterBreak="0">
    <w:nsid w:val="58782A54"/>
    <w:multiLevelType w:val="hybridMultilevel"/>
    <w:tmpl w:val="06184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A94E36"/>
    <w:multiLevelType w:val="hybridMultilevel"/>
    <w:tmpl w:val="7D3CE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B81C6B"/>
    <w:multiLevelType w:val="hybridMultilevel"/>
    <w:tmpl w:val="2F6EF864"/>
    <w:lvl w:ilvl="0" w:tplc="AD02BF0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98" w15:restartNumberingAfterBreak="0">
    <w:nsid w:val="5C5F6A6B"/>
    <w:multiLevelType w:val="hybridMultilevel"/>
    <w:tmpl w:val="231061AE"/>
    <w:lvl w:ilvl="0" w:tplc="D2FCC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543591"/>
    <w:multiLevelType w:val="hybridMultilevel"/>
    <w:tmpl w:val="8B281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BC333C"/>
    <w:multiLevelType w:val="hybridMultilevel"/>
    <w:tmpl w:val="8F5075E8"/>
    <w:lvl w:ilvl="0" w:tplc="E2D4A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DC8003F"/>
    <w:multiLevelType w:val="hybridMultilevel"/>
    <w:tmpl w:val="B75E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C31015"/>
    <w:multiLevelType w:val="hybridMultilevel"/>
    <w:tmpl w:val="99CE17BC"/>
    <w:lvl w:ilvl="0" w:tplc="0442A2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24D6676"/>
    <w:multiLevelType w:val="hybridMultilevel"/>
    <w:tmpl w:val="EFECC394"/>
    <w:lvl w:ilvl="0" w:tplc="9DE85FA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4" w15:restartNumberingAfterBreak="0">
    <w:nsid w:val="63FE4DCE"/>
    <w:multiLevelType w:val="hybridMultilevel"/>
    <w:tmpl w:val="418E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9E5C83"/>
    <w:multiLevelType w:val="hybridMultilevel"/>
    <w:tmpl w:val="A59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864820"/>
    <w:multiLevelType w:val="hybridMultilevel"/>
    <w:tmpl w:val="B2CA6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5712FF"/>
    <w:multiLevelType w:val="hybridMultilevel"/>
    <w:tmpl w:val="EC0E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EE4370"/>
    <w:multiLevelType w:val="hybridMultilevel"/>
    <w:tmpl w:val="A644F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F776EF"/>
    <w:multiLevelType w:val="hybridMultilevel"/>
    <w:tmpl w:val="FC7E1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671745"/>
    <w:multiLevelType w:val="hybridMultilevel"/>
    <w:tmpl w:val="53FC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1373A8"/>
    <w:multiLevelType w:val="hybridMultilevel"/>
    <w:tmpl w:val="5D7E17BC"/>
    <w:lvl w:ilvl="0" w:tplc="675E056E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2" w15:restartNumberingAfterBreak="0">
    <w:nsid w:val="6CF66FB5"/>
    <w:multiLevelType w:val="hybridMultilevel"/>
    <w:tmpl w:val="AA1A4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1507A5"/>
    <w:multiLevelType w:val="hybridMultilevel"/>
    <w:tmpl w:val="5838CF3E"/>
    <w:lvl w:ilvl="0" w:tplc="1AA8FCA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 w15:restartNumberingAfterBreak="0">
    <w:nsid w:val="6D8B2B7E"/>
    <w:multiLevelType w:val="hybridMultilevel"/>
    <w:tmpl w:val="BEE8503E"/>
    <w:lvl w:ilvl="0" w:tplc="57EC8B7A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15" w15:restartNumberingAfterBreak="0">
    <w:nsid w:val="6E051750"/>
    <w:multiLevelType w:val="hybridMultilevel"/>
    <w:tmpl w:val="0EC2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B8604B"/>
    <w:multiLevelType w:val="hybridMultilevel"/>
    <w:tmpl w:val="ADB2324C"/>
    <w:lvl w:ilvl="0" w:tplc="A60A3E78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7" w15:restartNumberingAfterBreak="0">
    <w:nsid w:val="6F90265C"/>
    <w:multiLevelType w:val="hybridMultilevel"/>
    <w:tmpl w:val="4F6069CE"/>
    <w:lvl w:ilvl="0" w:tplc="06E25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06D59C0"/>
    <w:multiLevelType w:val="hybridMultilevel"/>
    <w:tmpl w:val="C81C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03110C"/>
    <w:multiLevelType w:val="hybridMultilevel"/>
    <w:tmpl w:val="4BE88C9C"/>
    <w:lvl w:ilvl="0" w:tplc="04150011">
      <w:start w:val="1"/>
      <w:numFmt w:val="decimal"/>
      <w:lvlText w:val="%1)"/>
      <w:lvlJc w:val="left"/>
      <w:pPr>
        <w:ind w:left="100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0" w15:restartNumberingAfterBreak="0">
    <w:nsid w:val="73217BBD"/>
    <w:multiLevelType w:val="hybridMultilevel"/>
    <w:tmpl w:val="8DC44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5206C1"/>
    <w:multiLevelType w:val="hybridMultilevel"/>
    <w:tmpl w:val="8E2A53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AD1040E"/>
    <w:multiLevelType w:val="hybridMultilevel"/>
    <w:tmpl w:val="3282E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165296"/>
    <w:multiLevelType w:val="hybridMultilevel"/>
    <w:tmpl w:val="97CE4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79053A2">
      <w:start w:val="3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693CB3"/>
    <w:multiLevelType w:val="hybridMultilevel"/>
    <w:tmpl w:val="DC6A6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CD953FC"/>
    <w:multiLevelType w:val="hybridMultilevel"/>
    <w:tmpl w:val="DBEC8E86"/>
    <w:lvl w:ilvl="0" w:tplc="19BC93AC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6" w15:restartNumberingAfterBreak="0">
    <w:nsid w:val="7CE7055A"/>
    <w:multiLevelType w:val="hybridMultilevel"/>
    <w:tmpl w:val="D608A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EC4EF4"/>
    <w:multiLevelType w:val="hybridMultilevel"/>
    <w:tmpl w:val="757A4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9C7037"/>
    <w:multiLevelType w:val="hybridMultilevel"/>
    <w:tmpl w:val="D44E6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E96E27"/>
    <w:multiLevelType w:val="hybridMultilevel"/>
    <w:tmpl w:val="3C283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83"/>
  </w:num>
  <w:num w:numId="3">
    <w:abstractNumId w:val="66"/>
  </w:num>
  <w:num w:numId="4">
    <w:abstractNumId w:val="35"/>
  </w:num>
  <w:num w:numId="5">
    <w:abstractNumId w:val="97"/>
  </w:num>
  <w:num w:numId="6">
    <w:abstractNumId w:val="116"/>
  </w:num>
  <w:num w:numId="7">
    <w:abstractNumId w:val="114"/>
  </w:num>
  <w:num w:numId="8">
    <w:abstractNumId w:val="38"/>
  </w:num>
  <w:num w:numId="9">
    <w:abstractNumId w:val="44"/>
  </w:num>
  <w:num w:numId="10">
    <w:abstractNumId w:val="37"/>
  </w:num>
  <w:num w:numId="11">
    <w:abstractNumId w:val="113"/>
  </w:num>
  <w:num w:numId="12">
    <w:abstractNumId w:val="100"/>
  </w:num>
  <w:num w:numId="13">
    <w:abstractNumId w:val="29"/>
  </w:num>
  <w:num w:numId="14">
    <w:abstractNumId w:val="81"/>
  </w:num>
  <w:num w:numId="15">
    <w:abstractNumId w:val="59"/>
  </w:num>
  <w:num w:numId="16">
    <w:abstractNumId w:val="94"/>
  </w:num>
  <w:num w:numId="17">
    <w:abstractNumId w:val="8"/>
  </w:num>
  <w:num w:numId="18">
    <w:abstractNumId w:val="119"/>
  </w:num>
  <w:num w:numId="19">
    <w:abstractNumId w:val="101"/>
  </w:num>
  <w:num w:numId="20">
    <w:abstractNumId w:val="115"/>
  </w:num>
  <w:num w:numId="21">
    <w:abstractNumId w:val="69"/>
  </w:num>
  <w:num w:numId="22">
    <w:abstractNumId w:val="55"/>
  </w:num>
  <w:num w:numId="23">
    <w:abstractNumId w:val="40"/>
  </w:num>
  <w:num w:numId="24">
    <w:abstractNumId w:val="111"/>
  </w:num>
  <w:num w:numId="25">
    <w:abstractNumId w:val="23"/>
  </w:num>
  <w:num w:numId="26">
    <w:abstractNumId w:val="91"/>
  </w:num>
  <w:num w:numId="27">
    <w:abstractNumId w:val="88"/>
  </w:num>
  <w:num w:numId="28">
    <w:abstractNumId w:val="52"/>
  </w:num>
  <w:num w:numId="29">
    <w:abstractNumId w:val="103"/>
  </w:num>
  <w:num w:numId="30">
    <w:abstractNumId w:val="10"/>
  </w:num>
  <w:num w:numId="31">
    <w:abstractNumId w:val="53"/>
  </w:num>
  <w:num w:numId="32">
    <w:abstractNumId w:val="46"/>
  </w:num>
  <w:num w:numId="33">
    <w:abstractNumId w:val="48"/>
  </w:num>
  <w:num w:numId="34">
    <w:abstractNumId w:val="12"/>
  </w:num>
  <w:num w:numId="35">
    <w:abstractNumId w:val="82"/>
  </w:num>
  <w:num w:numId="36">
    <w:abstractNumId w:val="19"/>
  </w:num>
  <w:num w:numId="37">
    <w:abstractNumId w:val="108"/>
  </w:num>
  <w:num w:numId="38">
    <w:abstractNumId w:val="27"/>
  </w:num>
  <w:num w:numId="39">
    <w:abstractNumId w:val="50"/>
  </w:num>
  <w:num w:numId="40">
    <w:abstractNumId w:val="56"/>
  </w:num>
  <w:num w:numId="41">
    <w:abstractNumId w:val="105"/>
  </w:num>
  <w:num w:numId="42">
    <w:abstractNumId w:val="79"/>
  </w:num>
  <w:num w:numId="43">
    <w:abstractNumId w:val="2"/>
  </w:num>
  <w:num w:numId="44">
    <w:abstractNumId w:val="74"/>
  </w:num>
  <w:num w:numId="45">
    <w:abstractNumId w:val="67"/>
  </w:num>
  <w:num w:numId="46">
    <w:abstractNumId w:val="93"/>
  </w:num>
  <w:num w:numId="47">
    <w:abstractNumId w:val="32"/>
  </w:num>
  <w:num w:numId="48">
    <w:abstractNumId w:val="16"/>
  </w:num>
  <w:num w:numId="49">
    <w:abstractNumId w:val="121"/>
  </w:num>
  <w:num w:numId="50">
    <w:abstractNumId w:val="85"/>
  </w:num>
  <w:num w:numId="51">
    <w:abstractNumId w:val="127"/>
  </w:num>
  <w:num w:numId="52">
    <w:abstractNumId w:val="64"/>
  </w:num>
  <w:num w:numId="53">
    <w:abstractNumId w:val="124"/>
  </w:num>
  <w:num w:numId="54">
    <w:abstractNumId w:val="31"/>
  </w:num>
  <w:num w:numId="55">
    <w:abstractNumId w:val="96"/>
  </w:num>
  <w:num w:numId="56">
    <w:abstractNumId w:val="65"/>
  </w:num>
  <w:num w:numId="57">
    <w:abstractNumId w:val="123"/>
  </w:num>
  <w:num w:numId="58">
    <w:abstractNumId w:val="4"/>
  </w:num>
  <w:num w:numId="59">
    <w:abstractNumId w:val="118"/>
  </w:num>
  <w:num w:numId="60">
    <w:abstractNumId w:val="87"/>
  </w:num>
  <w:num w:numId="61">
    <w:abstractNumId w:val="34"/>
  </w:num>
  <w:num w:numId="62">
    <w:abstractNumId w:val="41"/>
  </w:num>
  <w:num w:numId="63">
    <w:abstractNumId w:val="11"/>
  </w:num>
  <w:num w:numId="64">
    <w:abstractNumId w:val="28"/>
  </w:num>
  <w:num w:numId="65">
    <w:abstractNumId w:val="57"/>
  </w:num>
  <w:num w:numId="66">
    <w:abstractNumId w:val="89"/>
  </w:num>
  <w:num w:numId="67">
    <w:abstractNumId w:val="43"/>
  </w:num>
  <w:num w:numId="68">
    <w:abstractNumId w:val="1"/>
  </w:num>
  <w:num w:numId="69">
    <w:abstractNumId w:val="73"/>
  </w:num>
  <w:num w:numId="70">
    <w:abstractNumId w:val="120"/>
  </w:num>
  <w:num w:numId="71">
    <w:abstractNumId w:val="80"/>
  </w:num>
  <w:num w:numId="72">
    <w:abstractNumId w:val="70"/>
  </w:num>
  <w:num w:numId="73">
    <w:abstractNumId w:val="0"/>
  </w:num>
  <w:num w:numId="74">
    <w:abstractNumId w:val="21"/>
  </w:num>
  <w:num w:numId="75">
    <w:abstractNumId w:val="76"/>
  </w:num>
  <w:num w:numId="76">
    <w:abstractNumId w:val="30"/>
  </w:num>
  <w:num w:numId="77">
    <w:abstractNumId w:val="60"/>
  </w:num>
  <w:num w:numId="78">
    <w:abstractNumId w:val="122"/>
  </w:num>
  <w:num w:numId="79">
    <w:abstractNumId w:val="71"/>
  </w:num>
  <w:num w:numId="80">
    <w:abstractNumId w:val="77"/>
  </w:num>
  <w:num w:numId="81">
    <w:abstractNumId w:val="62"/>
  </w:num>
  <w:num w:numId="82">
    <w:abstractNumId w:val="6"/>
  </w:num>
  <w:num w:numId="83">
    <w:abstractNumId w:val="33"/>
  </w:num>
  <w:num w:numId="84">
    <w:abstractNumId w:val="72"/>
  </w:num>
  <w:num w:numId="85">
    <w:abstractNumId w:val="86"/>
  </w:num>
  <w:num w:numId="86">
    <w:abstractNumId w:val="36"/>
  </w:num>
  <w:num w:numId="87">
    <w:abstractNumId w:val="75"/>
  </w:num>
  <w:num w:numId="88">
    <w:abstractNumId w:val="26"/>
  </w:num>
  <w:num w:numId="89">
    <w:abstractNumId w:val="13"/>
  </w:num>
  <w:num w:numId="90">
    <w:abstractNumId w:val="109"/>
  </w:num>
  <w:num w:numId="91">
    <w:abstractNumId w:val="15"/>
  </w:num>
  <w:num w:numId="92">
    <w:abstractNumId w:val="24"/>
  </w:num>
  <w:num w:numId="93">
    <w:abstractNumId w:val="117"/>
  </w:num>
  <w:num w:numId="94">
    <w:abstractNumId w:val="58"/>
  </w:num>
  <w:num w:numId="95">
    <w:abstractNumId w:val="102"/>
  </w:num>
  <w:num w:numId="96">
    <w:abstractNumId w:val="5"/>
  </w:num>
  <w:num w:numId="97">
    <w:abstractNumId w:val="47"/>
  </w:num>
  <w:num w:numId="98">
    <w:abstractNumId w:val="68"/>
  </w:num>
  <w:num w:numId="99">
    <w:abstractNumId w:val="63"/>
  </w:num>
  <w:num w:numId="100">
    <w:abstractNumId w:val="51"/>
  </w:num>
  <w:num w:numId="101">
    <w:abstractNumId w:val="110"/>
  </w:num>
  <w:num w:numId="102">
    <w:abstractNumId w:val="61"/>
  </w:num>
  <w:num w:numId="103">
    <w:abstractNumId w:val="90"/>
  </w:num>
  <w:num w:numId="104">
    <w:abstractNumId w:val="14"/>
  </w:num>
  <w:num w:numId="105">
    <w:abstractNumId w:val="25"/>
  </w:num>
  <w:num w:numId="106">
    <w:abstractNumId w:val="98"/>
  </w:num>
  <w:num w:numId="107">
    <w:abstractNumId w:val="49"/>
  </w:num>
  <w:num w:numId="108">
    <w:abstractNumId w:val="84"/>
  </w:num>
  <w:num w:numId="109">
    <w:abstractNumId w:val="78"/>
  </w:num>
  <w:num w:numId="110">
    <w:abstractNumId w:val="125"/>
  </w:num>
  <w:num w:numId="111">
    <w:abstractNumId w:val="95"/>
  </w:num>
  <w:num w:numId="112">
    <w:abstractNumId w:val="99"/>
  </w:num>
  <w:num w:numId="113">
    <w:abstractNumId w:val="129"/>
  </w:num>
  <w:num w:numId="114">
    <w:abstractNumId w:val="126"/>
  </w:num>
  <w:num w:numId="115">
    <w:abstractNumId w:val="104"/>
  </w:num>
  <w:num w:numId="116">
    <w:abstractNumId w:val="42"/>
  </w:num>
  <w:num w:numId="117">
    <w:abstractNumId w:val="112"/>
  </w:num>
  <w:num w:numId="118">
    <w:abstractNumId w:val="45"/>
  </w:num>
  <w:num w:numId="119">
    <w:abstractNumId w:val="22"/>
  </w:num>
  <w:num w:numId="120">
    <w:abstractNumId w:val="107"/>
  </w:num>
  <w:num w:numId="121">
    <w:abstractNumId w:val="17"/>
  </w:num>
  <w:num w:numId="122">
    <w:abstractNumId w:val="20"/>
  </w:num>
  <w:num w:numId="123">
    <w:abstractNumId w:val="9"/>
  </w:num>
  <w:num w:numId="124">
    <w:abstractNumId w:val="18"/>
  </w:num>
  <w:num w:numId="125">
    <w:abstractNumId w:val="128"/>
  </w:num>
  <w:num w:numId="126">
    <w:abstractNumId w:val="92"/>
  </w:num>
  <w:num w:numId="127">
    <w:abstractNumId w:val="54"/>
  </w:num>
  <w:num w:numId="128">
    <w:abstractNumId w:val="3"/>
  </w:num>
  <w:num w:numId="129">
    <w:abstractNumId w:val="39"/>
  </w:num>
  <w:num w:numId="130">
    <w:abstractNumId w:val="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6D"/>
    <w:rsid w:val="000005FB"/>
    <w:rsid w:val="00004351"/>
    <w:rsid w:val="0000571B"/>
    <w:rsid w:val="0000583B"/>
    <w:rsid w:val="00013514"/>
    <w:rsid w:val="00016663"/>
    <w:rsid w:val="000175D2"/>
    <w:rsid w:val="0002080F"/>
    <w:rsid w:val="00020C09"/>
    <w:rsid w:val="0002278E"/>
    <w:rsid w:val="00023A37"/>
    <w:rsid w:val="00024B91"/>
    <w:rsid w:val="00025F23"/>
    <w:rsid w:val="0002633B"/>
    <w:rsid w:val="00033089"/>
    <w:rsid w:val="000331C2"/>
    <w:rsid w:val="00035F0A"/>
    <w:rsid w:val="00040BDF"/>
    <w:rsid w:val="0004128C"/>
    <w:rsid w:val="00042B3C"/>
    <w:rsid w:val="00043E1A"/>
    <w:rsid w:val="000449F0"/>
    <w:rsid w:val="00047E1F"/>
    <w:rsid w:val="000504FB"/>
    <w:rsid w:val="00052494"/>
    <w:rsid w:val="00052C87"/>
    <w:rsid w:val="00061A9E"/>
    <w:rsid w:val="00063200"/>
    <w:rsid w:val="000648CC"/>
    <w:rsid w:val="00070DBD"/>
    <w:rsid w:val="0007406E"/>
    <w:rsid w:val="000742B6"/>
    <w:rsid w:val="00074A35"/>
    <w:rsid w:val="00076899"/>
    <w:rsid w:val="00077B57"/>
    <w:rsid w:val="0008181E"/>
    <w:rsid w:val="00082A04"/>
    <w:rsid w:val="00083B23"/>
    <w:rsid w:val="000841E6"/>
    <w:rsid w:val="00086FD8"/>
    <w:rsid w:val="00094770"/>
    <w:rsid w:val="00094BC2"/>
    <w:rsid w:val="000A3BB7"/>
    <w:rsid w:val="000A4DDA"/>
    <w:rsid w:val="000A631A"/>
    <w:rsid w:val="000B0144"/>
    <w:rsid w:val="000B12B7"/>
    <w:rsid w:val="000B17CF"/>
    <w:rsid w:val="000B1E48"/>
    <w:rsid w:val="000B54DF"/>
    <w:rsid w:val="000B61C2"/>
    <w:rsid w:val="000C04A7"/>
    <w:rsid w:val="000C18CA"/>
    <w:rsid w:val="000C3AF4"/>
    <w:rsid w:val="000C4772"/>
    <w:rsid w:val="000C540A"/>
    <w:rsid w:val="000D0C0B"/>
    <w:rsid w:val="000D3D11"/>
    <w:rsid w:val="000D63F8"/>
    <w:rsid w:val="000E0D24"/>
    <w:rsid w:val="000E1E71"/>
    <w:rsid w:val="000E359E"/>
    <w:rsid w:val="000F4989"/>
    <w:rsid w:val="000F6B99"/>
    <w:rsid w:val="001014C1"/>
    <w:rsid w:val="00102A69"/>
    <w:rsid w:val="00105538"/>
    <w:rsid w:val="001059DC"/>
    <w:rsid w:val="00105DEA"/>
    <w:rsid w:val="00110C81"/>
    <w:rsid w:val="001131F1"/>
    <w:rsid w:val="00113A41"/>
    <w:rsid w:val="00115251"/>
    <w:rsid w:val="00120C3A"/>
    <w:rsid w:val="00121B1D"/>
    <w:rsid w:val="001229ED"/>
    <w:rsid w:val="00122C1F"/>
    <w:rsid w:val="00123528"/>
    <w:rsid w:val="00125305"/>
    <w:rsid w:val="001262CA"/>
    <w:rsid w:val="00130509"/>
    <w:rsid w:val="00131E38"/>
    <w:rsid w:val="0014144D"/>
    <w:rsid w:val="00144FDC"/>
    <w:rsid w:val="00146371"/>
    <w:rsid w:val="001463B0"/>
    <w:rsid w:val="00146636"/>
    <w:rsid w:val="00146C20"/>
    <w:rsid w:val="00146D59"/>
    <w:rsid w:val="00150507"/>
    <w:rsid w:val="0015092C"/>
    <w:rsid w:val="00154282"/>
    <w:rsid w:val="00162A6A"/>
    <w:rsid w:val="00163F7F"/>
    <w:rsid w:val="0016454C"/>
    <w:rsid w:val="001650AB"/>
    <w:rsid w:val="00165DF5"/>
    <w:rsid w:val="0017660B"/>
    <w:rsid w:val="00176A65"/>
    <w:rsid w:val="00176DAE"/>
    <w:rsid w:val="00182581"/>
    <w:rsid w:val="0018283A"/>
    <w:rsid w:val="00182D98"/>
    <w:rsid w:val="00186028"/>
    <w:rsid w:val="00187794"/>
    <w:rsid w:val="00191678"/>
    <w:rsid w:val="0019495B"/>
    <w:rsid w:val="001A07BB"/>
    <w:rsid w:val="001A2D46"/>
    <w:rsid w:val="001A400B"/>
    <w:rsid w:val="001A4F6F"/>
    <w:rsid w:val="001A6134"/>
    <w:rsid w:val="001A7883"/>
    <w:rsid w:val="001B33E3"/>
    <w:rsid w:val="001B4898"/>
    <w:rsid w:val="001C0403"/>
    <w:rsid w:val="001C0564"/>
    <w:rsid w:val="001C13FA"/>
    <w:rsid w:val="001C3E0C"/>
    <w:rsid w:val="001C5C8D"/>
    <w:rsid w:val="001C6101"/>
    <w:rsid w:val="001D0734"/>
    <w:rsid w:val="001D2FE5"/>
    <w:rsid w:val="001D366E"/>
    <w:rsid w:val="001E214B"/>
    <w:rsid w:val="001E2D66"/>
    <w:rsid w:val="001F0010"/>
    <w:rsid w:val="001F09BE"/>
    <w:rsid w:val="001F150A"/>
    <w:rsid w:val="001F2764"/>
    <w:rsid w:val="001F3451"/>
    <w:rsid w:val="001F4C0E"/>
    <w:rsid w:val="001F6A55"/>
    <w:rsid w:val="0020382F"/>
    <w:rsid w:val="0020439B"/>
    <w:rsid w:val="002048D6"/>
    <w:rsid w:val="0020759D"/>
    <w:rsid w:val="0021133A"/>
    <w:rsid w:val="00215071"/>
    <w:rsid w:val="00216B4F"/>
    <w:rsid w:val="00220871"/>
    <w:rsid w:val="002213B5"/>
    <w:rsid w:val="00225385"/>
    <w:rsid w:val="00225981"/>
    <w:rsid w:val="00231D05"/>
    <w:rsid w:val="002327FC"/>
    <w:rsid w:val="0023491F"/>
    <w:rsid w:val="00235642"/>
    <w:rsid w:val="00241CDD"/>
    <w:rsid w:val="00242B3F"/>
    <w:rsid w:val="0024440A"/>
    <w:rsid w:val="00244BD5"/>
    <w:rsid w:val="00245173"/>
    <w:rsid w:val="00245381"/>
    <w:rsid w:val="00246D3F"/>
    <w:rsid w:val="00247653"/>
    <w:rsid w:val="00247D7D"/>
    <w:rsid w:val="00252200"/>
    <w:rsid w:val="002533FB"/>
    <w:rsid w:val="00255BF2"/>
    <w:rsid w:val="00255DF4"/>
    <w:rsid w:val="002563AF"/>
    <w:rsid w:val="00256E38"/>
    <w:rsid w:val="00260E67"/>
    <w:rsid w:val="00276CBB"/>
    <w:rsid w:val="002832A2"/>
    <w:rsid w:val="00283EE0"/>
    <w:rsid w:val="00287AE7"/>
    <w:rsid w:val="002920F4"/>
    <w:rsid w:val="002930E0"/>
    <w:rsid w:val="002942F9"/>
    <w:rsid w:val="00295DCC"/>
    <w:rsid w:val="002A4015"/>
    <w:rsid w:val="002A5240"/>
    <w:rsid w:val="002A5642"/>
    <w:rsid w:val="002A677D"/>
    <w:rsid w:val="002A7E05"/>
    <w:rsid w:val="002B2E41"/>
    <w:rsid w:val="002B3263"/>
    <w:rsid w:val="002B34AF"/>
    <w:rsid w:val="002B4904"/>
    <w:rsid w:val="002B49B2"/>
    <w:rsid w:val="002B7784"/>
    <w:rsid w:val="002C0545"/>
    <w:rsid w:val="002C0A2E"/>
    <w:rsid w:val="002C13CF"/>
    <w:rsid w:val="002C1F1F"/>
    <w:rsid w:val="002C2390"/>
    <w:rsid w:val="002C29AD"/>
    <w:rsid w:val="002C3249"/>
    <w:rsid w:val="002C3A51"/>
    <w:rsid w:val="002C5244"/>
    <w:rsid w:val="002C79B1"/>
    <w:rsid w:val="002C7BA6"/>
    <w:rsid w:val="002D159D"/>
    <w:rsid w:val="002D15D1"/>
    <w:rsid w:val="002D1BC7"/>
    <w:rsid w:val="002D1FC8"/>
    <w:rsid w:val="002D486E"/>
    <w:rsid w:val="002D553C"/>
    <w:rsid w:val="002D5A71"/>
    <w:rsid w:val="002D5CEF"/>
    <w:rsid w:val="002D6231"/>
    <w:rsid w:val="002D6374"/>
    <w:rsid w:val="002D6ED8"/>
    <w:rsid w:val="002D7DB8"/>
    <w:rsid w:val="002E1E3D"/>
    <w:rsid w:val="002E3A7B"/>
    <w:rsid w:val="002E4988"/>
    <w:rsid w:val="002E5BA7"/>
    <w:rsid w:val="002F14FD"/>
    <w:rsid w:val="002F2925"/>
    <w:rsid w:val="002F2A84"/>
    <w:rsid w:val="002F3675"/>
    <w:rsid w:val="002F5524"/>
    <w:rsid w:val="002F7104"/>
    <w:rsid w:val="003023D8"/>
    <w:rsid w:val="00302E7A"/>
    <w:rsid w:val="0030324D"/>
    <w:rsid w:val="00310758"/>
    <w:rsid w:val="0031083A"/>
    <w:rsid w:val="00311305"/>
    <w:rsid w:val="0031202D"/>
    <w:rsid w:val="00312538"/>
    <w:rsid w:val="003139CA"/>
    <w:rsid w:val="00314E04"/>
    <w:rsid w:val="00316703"/>
    <w:rsid w:val="00316FD1"/>
    <w:rsid w:val="0031763F"/>
    <w:rsid w:val="003176EF"/>
    <w:rsid w:val="00322523"/>
    <w:rsid w:val="00322769"/>
    <w:rsid w:val="003242AF"/>
    <w:rsid w:val="00326AC8"/>
    <w:rsid w:val="00327019"/>
    <w:rsid w:val="0033250F"/>
    <w:rsid w:val="00333F41"/>
    <w:rsid w:val="00337305"/>
    <w:rsid w:val="0034086D"/>
    <w:rsid w:val="00340A33"/>
    <w:rsid w:val="00340AB0"/>
    <w:rsid w:val="00341F47"/>
    <w:rsid w:val="00342B9A"/>
    <w:rsid w:val="00345E26"/>
    <w:rsid w:val="003465D4"/>
    <w:rsid w:val="00347AC5"/>
    <w:rsid w:val="00357BCE"/>
    <w:rsid w:val="00364B1A"/>
    <w:rsid w:val="00376159"/>
    <w:rsid w:val="0037785A"/>
    <w:rsid w:val="00390B86"/>
    <w:rsid w:val="00390D16"/>
    <w:rsid w:val="00391770"/>
    <w:rsid w:val="00391CA9"/>
    <w:rsid w:val="00393EDB"/>
    <w:rsid w:val="00396141"/>
    <w:rsid w:val="003A110F"/>
    <w:rsid w:val="003A324A"/>
    <w:rsid w:val="003A3E08"/>
    <w:rsid w:val="003A3F9B"/>
    <w:rsid w:val="003A4AFA"/>
    <w:rsid w:val="003A5280"/>
    <w:rsid w:val="003A676E"/>
    <w:rsid w:val="003B2E43"/>
    <w:rsid w:val="003B34ED"/>
    <w:rsid w:val="003B368E"/>
    <w:rsid w:val="003B3CCA"/>
    <w:rsid w:val="003B3FD8"/>
    <w:rsid w:val="003B41E9"/>
    <w:rsid w:val="003C19D4"/>
    <w:rsid w:val="003C24E5"/>
    <w:rsid w:val="003C2657"/>
    <w:rsid w:val="003C2DFA"/>
    <w:rsid w:val="003C57F2"/>
    <w:rsid w:val="003D0A7F"/>
    <w:rsid w:val="003D355D"/>
    <w:rsid w:val="003D64AE"/>
    <w:rsid w:val="003D6550"/>
    <w:rsid w:val="003D6D17"/>
    <w:rsid w:val="003D6EF8"/>
    <w:rsid w:val="003E08FF"/>
    <w:rsid w:val="003E2834"/>
    <w:rsid w:val="003E3368"/>
    <w:rsid w:val="003E7030"/>
    <w:rsid w:val="003E7703"/>
    <w:rsid w:val="003F3F2B"/>
    <w:rsid w:val="003F5F06"/>
    <w:rsid w:val="00402514"/>
    <w:rsid w:val="00403A98"/>
    <w:rsid w:val="00405181"/>
    <w:rsid w:val="0040622C"/>
    <w:rsid w:val="00407496"/>
    <w:rsid w:val="00407C91"/>
    <w:rsid w:val="0041076B"/>
    <w:rsid w:val="00411124"/>
    <w:rsid w:val="00411702"/>
    <w:rsid w:val="00411E93"/>
    <w:rsid w:val="00412696"/>
    <w:rsid w:val="00413528"/>
    <w:rsid w:val="004173FB"/>
    <w:rsid w:val="00420F67"/>
    <w:rsid w:val="00420FEF"/>
    <w:rsid w:val="00422644"/>
    <w:rsid w:val="00422DCE"/>
    <w:rsid w:val="00423D7C"/>
    <w:rsid w:val="00424DE5"/>
    <w:rsid w:val="00426B85"/>
    <w:rsid w:val="004316C5"/>
    <w:rsid w:val="00433168"/>
    <w:rsid w:val="004377CF"/>
    <w:rsid w:val="00441C84"/>
    <w:rsid w:val="00446137"/>
    <w:rsid w:val="00453510"/>
    <w:rsid w:val="00462CDC"/>
    <w:rsid w:val="00462E58"/>
    <w:rsid w:val="00464B4F"/>
    <w:rsid w:val="00466D58"/>
    <w:rsid w:val="00470677"/>
    <w:rsid w:val="00472604"/>
    <w:rsid w:val="00475575"/>
    <w:rsid w:val="00476E2D"/>
    <w:rsid w:val="004773D0"/>
    <w:rsid w:val="00481149"/>
    <w:rsid w:val="004813B8"/>
    <w:rsid w:val="00485E52"/>
    <w:rsid w:val="004879BE"/>
    <w:rsid w:val="00491F18"/>
    <w:rsid w:val="00494142"/>
    <w:rsid w:val="00494928"/>
    <w:rsid w:val="004A01F6"/>
    <w:rsid w:val="004A0E33"/>
    <w:rsid w:val="004A45DF"/>
    <w:rsid w:val="004A4953"/>
    <w:rsid w:val="004B276B"/>
    <w:rsid w:val="004B3397"/>
    <w:rsid w:val="004C1731"/>
    <w:rsid w:val="004C3681"/>
    <w:rsid w:val="004C4AC9"/>
    <w:rsid w:val="004C6B03"/>
    <w:rsid w:val="004C6DD2"/>
    <w:rsid w:val="004D1279"/>
    <w:rsid w:val="004D1992"/>
    <w:rsid w:val="004D26F8"/>
    <w:rsid w:val="004D3041"/>
    <w:rsid w:val="004D31CC"/>
    <w:rsid w:val="004D33FF"/>
    <w:rsid w:val="004D5857"/>
    <w:rsid w:val="004D6A95"/>
    <w:rsid w:val="004D6B81"/>
    <w:rsid w:val="004D7D3B"/>
    <w:rsid w:val="004E098F"/>
    <w:rsid w:val="004E7DD7"/>
    <w:rsid w:val="004F1890"/>
    <w:rsid w:val="004F4ADA"/>
    <w:rsid w:val="004F5AE1"/>
    <w:rsid w:val="004F6EE4"/>
    <w:rsid w:val="004F78E1"/>
    <w:rsid w:val="0050086B"/>
    <w:rsid w:val="00500E03"/>
    <w:rsid w:val="0050208D"/>
    <w:rsid w:val="005025D6"/>
    <w:rsid w:val="005036C3"/>
    <w:rsid w:val="00504BAC"/>
    <w:rsid w:val="00510E3E"/>
    <w:rsid w:val="005118FD"/>
    <w:rsid w:val="00521145"/>
    <w:rsid w:val="005214CE"/>
    <w:rsid w:val="0052311C"/>
    <w:rsid w:val="00523D72"/>
    <w:rsid w:val="005243A7"/>
    <w:rsid w:val="00527558"/>
    <w:rsid w:val="00532EF2"/>
    <w:rsid w:val="005402BC"/>
    <w:rsid w:val="00541892"/>
    <w:rsid w:val="00541DCD"/>
    <w:rsid w:val="005421A9"/>
    <w:rsid w:val="00542D77"/>
    <w:rsid w:val="00546889"/>
    <w:rsid w:val="005471B6"/>
    <w:rsid w:val="00547998"/>
    <w:rsid w:val="00550F04"/>
    <w:rsid w:val="00553253"/>
    <w:rsid w:val="00555B1E"/>
    <w:rsid w:val="00556805"/>
    <w:rsid w:val="00561031"/>
    <w:rsid w:val="00562390"/>
    <w:rsid w:val="00565312"/>
    <w:rsid w:val="00565DE5"/>
    <w:rsid w:val="00573934"/>
    <w:rsid w:val="0057488F"/>
    <w:rsid w:val="00574CCA"/>
    <w:rsid w:val="00576EDC"/>
    <w:rsid w:val="005810B5"/>
    <w:rsid w:val="0058426A"/>
    <w:rsid w:val="00591C62"/>
    <w:rsid w:val="00594BA7"/>
    <w:rsid w:val="00595BB0"/>
    <w:rsid w:val="00595E4B"/>
    <w:rsid w:val="005A0BFC"/>
    <w:rsid w:val="005A2327"/>
    <w:rsid w:val="005A5E43"/>
    <w:rsid w:val="005A600C"/>
    <w:rsid w:val="005B26EC"/>
    <w:rsid w:val="005B3C73"/>
    <w:rsid w:val="005B73AB"/>
    <w:rsid w:val="005C449B"/>
    <w:rsid w:val="005C531B"/>
    <w:rsid w:val="005D21D5"/>
    <w:rsid w:val="005E025A"/>
    <w:rsid w:val="005E0280"/>
    <w:rsid w:val="005E0668"/>
    <w:rsid w:val="005E1519"/>
    <w:rsid w:val="005E2742"/>
    <w:rsid w:val="005E2B86"/>
    <w:rsid w:val="005E36D6"/>
    <w:rsid w:val="005E47B6"/>
    <w:rsid w:val="005E4EA5"/>
    <w:rsid w:val="005E6F0E"/>
    <w:rsid w:val="005E6FA3"/>
    <w:rsid w:val="005E78A2"/>
    <w:rsid w:val="005F20AD"/>
    <w:rsid w:val="005F6A75"/>
    <w:rsid w:val="006009D3"/>
    <w:rsid w:val="00601EA6"/>
    <w:rsid w:val="00605BB5"/>
    <w:rsid w:val="0061229B"/>
    <w:rsid w:val="00614BE0"/>
    <w:rsid w:val="0061708E"/>
    <w:rsid w:val="0062058F"/>
    <w:rsid w:val="006240EF"/>
    <w:rsid w:val="00624CCD"/>
    <w:rsid w:val="00625957"/>
    <w:rsid w:val="0062726E"/>
    <w:rsid w:val="00630001"/>
    <w:rsid w:val="00634610"/>
    <w:rsid w:val="00634C6A"/>
    <w:rsid w:val="00636FE2"/>
    <w:rsid w:val="00637D34"/>
    <w:rsid w:val="00640733"/>
    <w:rsid w:val="00640F06"/>
    <w:rsid w:val="00641D83"/>
    <w:rsid w:val="006444F0"/>
    <w:rsid w:val="0064508C"/>
    <w:rsid w:val="00645CB9"/>
    <w:rsid w:val="00650F21"/>
    <w:rsid w:val="00654C0A"/>
    <w:rsid w:val="00655FD7"/>
    <w:rsid w:val="00667AE8"/>
    <w:rsid w:val="00667F30"/>
    <w:rsid w:val="0067298E"/>
    <w:rsid w:val="00673EB4"/>
    <w:rsid w:val="0067450B"/>
    <w:rsid w:val="00675F3B"/>
    <w:rsid w:val="0068044F"/>
    <w:rsid w:val="00687110"/>
    <w:rsid w:val="006874DD"/>
    <w:rsid w:val="006903BC"/>
    <w:rsid w:val="006909F7"/>
    <w:rsid w:val="0069379A"/>
    <w:rsid w:val="0069410C"/>
    <w:rsid w:val="00694C6B"/>
    <w:rsid w:val="00695B4F"/>
    <w:rsid w:val="00696BDC"/>
    <w:rsid w:val="00696E26"/>
    <w:rsid w:val="006A44F5"/>
    <w:rsid w:val="006A794F"/>
    <w:rsid w:val="006B5479"/>
    <w:rsid w:val="006B71D1"/>
    <w:rsid w:val="006C109F"/>
    <w:rsid w:val="006C149D"/>
    <w:rsid w:val="006C34F0"/>
    <w:rsid w:val="006C35CF"/>
    <w:rsid w:val="006C3E74"/>
    <w:rsid w:val="006C5875"/>
    <w:rsid w:val="006C5BEB"/>
    <w:rsid w:val="006C61A1"/>
    <w:rsid w:val="006C7765"/>
    <w:rsid w:val="006C77C0"/>
    <w:rsid w:val="006C7A50"/>
    <w:rsid w:val="006C7B4F"/>
    <w:rsid w:val="006D11D0"/>
    <w:rsid w:val="006D17F3"/>
    <w:rsid w:val="006D265E"/>
    <w:rsid w:val="006D2D57"/>
    <w:rsid w:val="006F36AB"/>
    <w:rsid w:val="006F6F6D"/>
    <w:rsid w:val="006F7244"/>
    <w:rsid w:val="00700EBA"/>
    <w:rsid w:val="007011E4"/>
    <w:rsid w:val="007019E4"/>
    <w:rsid w:val="00703CE1"/>
    <w:rsid w:val="00704697"/>
    <w:rsid w:val="0070595F"/>
    <w:rsid w:val="00706415"/>
    <w:rsid w:val="00715A93"/>
    <w:rsid w:val="00716C01"/>
    <w:rsid w:val="0072190C"/>
    <w:rsid w:val="00722DF4"/>
    <w:rsid w:val="00724FDF"/>
    <w:rsid w:val="007254DF"/>
    <w:rsid w:val="00731BFE"/>
    <w:rsid w:val="00732BF3"/>
    <w:rsid w:val="00733A4A"/>
    <w:rsid w:val="00734012"/>
    <w:rsid w:val="0073565F"/>
    <w:rsid w:val="00736537"/>
    <w:rsid w:val="00737619"/>
    <w:rsid w:val="00737A9C"/>
    <w:rsid w:val="00740ED3"/>
    <w:rsid w:val="0074267B"/>
    <w:rsid w:val="0074489D"/>
    <w:rsid w:val="00746CA6"/>
    <w:rsid w:val="00746DBB"/>
    <w:rsid w:val="007507FA"/>
    <w:rsid w:val="0075232F"/>
    <w:rsid w:val="007526B0"/>
    <w:rsid w:val="0075377C"/>
    <w:rsid w:val="00754EFC"/>
    <w:rsid w:val="00755D28"/>
    <w:rsid w:val="00755FAF"/>
    <w:rsid w:val="00756ECE"/>
    <w:rsid w:val="00757E13"/>
    <w:rsid w:val="00757F84"/>
    <w:rsid w:val="007619FE"/>
    <w:rsid w:val="00761C6E"/>
    <w:rsid w:val="00763EE9"/>
    <w:rsid w:val="007657C8"/>
    <w:rsid w:val="00770D24"/>
    <w:rsid w:val="00771169"/>
    <w:rsid w:val="00774080"/>
    <w:rsid w:val="007754A1"/>
    <w:rsid w:val="007759D0"/>
    <w:rsid w:val="00776863"/>
    <w:rsid w:val="00776F92"/>
    <w:rsid w:val="00782720"/>
    <w:rsid w:val="00783C29"/>
    <w:rsid w:val="00784589"/>
    <w:rsid w:val="007921A5"/>
    <w:rsid w:val="0079246E"/>
    <w:rsid w:val="00793A30"/>
    <w:rsid w:val="007959B5"/>
    <w:rsid w:val="00796644"/>
    <w:rsid w:val="007A5182"/>
    <w:rsid w:val="007A5797"/>
    <w:rsid w:val="007A6A2C"/>
    <w:rsid w:val="007A6B42"/>
    <w:rsid w:val="007A6F9F"/>
    <w:rsid w:val="007A78C6"/>
    <w:rsid w:val="007B0DB5"/>
    <w:rsid w:val="007B1A44"/>
    <w:rsid w:val="007B1A5D"/>
    <w:rsid w:val="007B432A"/>
    <w:rsid w:val="007B57D3"/>
    <w:rsid w:val="007B686E"/>
    <w:rsid w:val="007B6A8B"/>
    <w:rsid w:val="007B6D37"/>
    <w:rsid w:val="007C1379"/>
    <w:rsid w:val="007C260D"/>
    <w:rsid w:val="007C3E0C"/>
    <w:rsid w:val="007C4B2A"/>
    <w:rsid w:val="007C5BFA"/>
    <w:rsid w:val="007C674F"/>
    <w:rsid w:val="007C728A"/>
    <w:rsid w:val="007C7DA4"/>
    <w:rsid w:val="007D01C3"/>
    <w:rsid w:val="007D49B5"/>
    <w:rsid w:val="007D5F1C"/>
    <w:rsid w:val="007D7A53"/>
    <w:rsid w:val="007E0CEE"/>
    <w:rsid w:val="007E1080"/>
    <w:rsid w:val="007E24B6"/>
    <w:rsid w:val="007E3C64"/>
    <w:rsid w:val="007E4409"/>
    <w:rsid w:val="007E6D6D"/>
    <w:rsid w:val="007F0D5D"/>
    <w:rsid w:val="007F153F"/>
    <w:rsid w:val="007F2254"/>
    <w:rsid w:val="00800CB9"/>
    <w:rsid w:val="00806E2A"/>
    <w:rsid w:val="008129C2"/>
    <w:rsid w:val="00814615"/>
    <w:rsid w:val="00817061"/>
    <w:rsid w:val="00820EE5"/>
    <w:rsid w:val="00822F75"/>
    <w:rsid w:val="00824F0C"/>
    <w:rsid w:val="00826F16"/>
    <w:rsid w:val="008276AD"/>
    <w:rsid w:val="00832CA2"/>
    <w:rsid w:val="00833C25"/>
    <w:rsid w:val="0083451E"/>
    <w:rsid w:val="0084055B"/>
    <w:rsid w:val="0084476D"/>
    <w:rsid w:val="00850B9B"/>
    <w:rsid w:val="008511A4"/>
    <w:rsid w:val="008520E2"/>
    <w:rsid w:val="00853243"/>
    <w:rsid w:val="008539BB"/>
    <w:rsid w:val="0085623E"/>
    <w:rsid w:val="00860CAC"/>
    <w:rsid w:val="00861534"/>
    <w:rsid w:val="0086217B"/>
    <w:rsid w:val="00862F89"/>
    <w:rsid w:val="0086477B"/>
    <w:rsid w:val="00866A4C"/>
    <w:rsid w:val="00871035"/>
    <w:rsid w:val="00871AA5"/>
    <w:rsid w:val="00871BC4"/>
    <w:rsid w:val="00871DA9"/>
    <w:rsid w:val="00872318"/>
    <w:rsid w:val="0087498A"/>
    <w:rsid w:val="008762E8"/>
    <w:rsid w:val="00880487"/>
    <w:rsid w:val="008822A3"/>
    <w:rsid w:val="008853F6"/>
    <w:rsid w:val="00885D35"/>
    <w:rsid w:val="0088756A"/>
    <w:rsid w:val="00891793"/>
    <w:rsid w:val="00893857"/>
    <w:rsid w:val="00895DAA"/>
    <w:rsid w:val="00897674"/>
    <w:rsid w:val="008A08E0"/>
    <w:rsid w:val="008A355C"/>
    <w:rsid w:val="008A7524"/>
    <w:rsid w:val="008B1A7A"/>
    <w:rsid w:val="008B2633"/>
    <w:rsid w:val="008B4985"/>
    <w:rsid w:val="008B550D"/>
    <w:rsid w:val="008B71CA"/>
    <w:rsid w:val="008B7CD8"/>
    <w:rsid w:val="008C2025"/>
    <w:rsid w:val="008C2C3D"/>
    <w:rsid w:val="008C2D42"/>
    <w:rsid w:val="008C758F"/>
    <w:rsid w:val="008D31DC"/>
    <w:rsid w:val="008D4A1C"/>
    <w:rsid w:val="008D4B72"/>
    <w:rsid w:val="008D54AD"/>
    <w:rsid w:val="008E131B"/>
    <w:rsid w:val="008E1841"/>
    <w:rsid w:val="008E1AC9"/>
    <w:rsid w:val="008E1C9F"/>
    <w:rsid w:val="008E409B"/>
    <w:rsid w:val="008E4B78"/>
    <w:rsid w:val="008E6543"/>
    <w:rsid w:val="008F1858"/>
    <w:rsid w:val="008F19EB"/>
    <w:rsid w:val="008F3B2D"/>
    <w:rsid w:val="008F588D"/>
    <w:rsid w:val="00900535"/>
    <w:rsid w:val="009043AB"/>
    <w:rsid w:val="0090771A"/>
    <w:rsid w:val="0091687B"/>
    <w:rsid w:val="00916CC3"/>
    <w:rsid w:val="009178DF"/>
    <w:rsid w:val="00922EBF"/>
    <w:rsid w:val="0092438F"/>
    <w:rsid w:val="00924C0D"/>
    <w:rsid w:val="00925400"/>
    <w:rsid w:val="00927070"/>
    <w:rsid w:val="00927A23"/>
    <w:rsid w:val="00927F61"/>
    <w:rsid w:val="00931F48"/>
    <w:rsid w:val="00934FE1"/>
    <w:rsid w:val="00937ED2"/>
    <w:rsid w:val="0094140C"/>
    <w:rsid w:val="00944689"/>
    <w:rsid w:val="00950D3C"/>
    <w:rsid w:val="00950E8E"/>
    <w:rsid w:val="009515B2"/>
    <w:rsid w:val="00951D8C"/>
    <w:rsid w:val="0095574F"/>
    <w:rsid w:val="00956098"/>
    <w:rsid w:val="009569D4"/>
    <w:rsid w:val="00957F2B"/>
    <w:rsid w:val="0096004D"/>
    <w:rsid w:val="009602EE"/>
    <w:rsid w:val="00964181"/>
    <w:rsid w:val="0096654D"/>
    <w:rsid w:val="00967516"/>
    <w:rsid w:val="00967741"/>
    <w:rsid w:val="00967A0C"/>
    <w:rsid w:val="00971AEA"/>
    <w:rsid w:val="00971BF3"/>
    <w:rsid w:val="0097254A"/>
    <w:rsid w:val="0097622A"/>
    <w:rsid w:val="009831C7"/>
    <w:rsid w:val="0098601C"/>
    <w:rsid w:val="00987792"/>
    <w:rsid w:val="00987A53"/>
    <w:rsid w:val="009924D5"/>
    <w:rsid w:val="00994854"/>
    <w:rsid w:val="009A6D12"/>
    <w:rsid w:val="009A7ADA"/>
    <w:rsid w:val="009B6413"/>
    <w:rsid w:val="009B71A5"/>
    <w:rsid w:val="009B7C82"/>
    <w:rsid w:val="009C0200"/>
    <w:rsid w:val="009C25CB"/>
    <w:rsid w:val="009C6157"/>
    <w:rsid w:val="009D21E4"/>
    <w:rsid w:val="009D49FC"/>
    <w:rsid w:val="009D648D"/>
    <w:rsid w:val="009D6B33"/>
    <w:rsid w:val="009D7412"/>
    <w:rsid w:val="009E04CD"/>
    <w:rsid w:val="009E24CE"/>
    <w:rsid w:val="009E296D"/>
    <w:rsid w:val="009E36A2"/>
    <w:rsid w:val="009E4BC3"/>
    <w:rsid w:val="009E4BFD"/>
    <w:rsid w:val="009F657D"/>
    <w:rsid w:val="009F7070"/>
    <w:rsid w:val="00A00F6F"/>
    <w:rsid w:val="00A01E25"/>
    <w:rsid w:val="00A01E5C"/>
    <w:rsid w:val="00A04099"/>
    <w:rsid w:val="00A062B8"/>
    <w:rsid w:val="00A07110"/>
    <w:rsid w:val="00A07B61"/>
    <w:rsid w:val="00A131DE"/>
    <w:rsid w:val="00A133AC"/>
    <w:rsid w:val="00A17353"/>
    <w:rsid w:val="00A226BA"/>
    <w:rsid w:val="00A228FF"/>
    <w:rsid w:val="00A23BAA"/>
    <w:rsid w:val="00A24FD7"/>
    <w:rsid w:val="00A254E0"/>
    <w:rsid w:val="00A32FD5"/>
    <w:rsid w:val="00A41262"/>
    <w:rsid w:val="00A4265C"/>
    <w:rsid w:val="00A45D88"/>
    <w:rsid w:val="00A51AF6"/>
    <w:rsid w:val="00A52D37"/>
    <w:rsid w:val="00A5669B"/>
    <w:rsid w:val="00A5757A"/>
    <w:rsid w:val="00A615DF"/>
    <w:rsid w:val="00A63F0E"/>
    <w:rsid w:val="00A646D8"/>
    <w:rsid w:val="00A669B7"/>
    <w:rsid w:val="00A673BE"/>
    <w:rsid w:val="00A702D9"/>
    <w:rsid w:val="00A71859"/>
    <w:rsid w:val="00A73BB4"/>
    <w:rsid w:val="00A744D7"/>
    <w:rsid w:val="00A758E8"/>
    <w:rsid w:val="00A768FE"/>
    <w:rsid w:val="00A76D9F"/>
    <w:rsid w:val="00A773AC"/>
    <w:rsid w:val="00A82310"/>
    <w:rsid w:val="00A841CA"/>
    <w:rsid w:val="00A84CDB"/>
    <w:rsid w:val="00A86570"/>
    <w:rsid w:val="00A86618"/>
    <w:rsid w:val="00A877ED"/>
    <w:rsid w:val="00A91387"/>
    <w:rsid w:val="00A9280A"/>
    <w:rsid w:val="00AA469C"/>
    <w:rsid w:val="00AA5767"/>
    <w:rsid w:val="00AB0FD9"/>
    <w:rsid w:val="00AB17C7"/>
    <w:rsid w:val="00AB1EF6"/>
    <w:rsid w:val="00AB3040"/>
    <w:rsid w:val="00AB3D1C"/>
    <w:rsid w:val="00AB3E73"/>
    <w:rsid w:val="00AB4EBD"/>
    <w:rsid w:val="00AB5CD4"/>
    <w:rsid w:val="00AC31BD"/>
    <w:rsid w:val="00AC372C"/>
    <w:rsid w:val="00AC43EC"/>
    <w:rsid w:val="00AC527A"/>
    <w:rsid w:val="00AC5475"/>
    <w:rsid w:val="00AD1D9F"/>
    <w:rsid w:val="00AD4256"/>
    <w:rsid w:val="00AD74FC"/>
    <w:rsid w:val="00AE0A77"/>
    <w:rsid w:val="00AE4286"/>
    <w:rsid w:val="00AE6406"/>
    <w:rsid w:val="00AF0153"/>
    <w:rsid w:val="00AF1232"/>
    <w:rsid w:val="00AF14E8"/>
    <w:rsid w:val="00AF336C"/>
    <w:rsid w:val="00AF5FBA"/>
    <w:rsid w:val="00B01DF7"/>
    <w:rsid w:val="00B02B76"/>
    <w:rsid w:val="00B033E7"/>
    <w:rsid w:val="00B079B6"/>
    <w:rsid w:val="00B1050F"/>
    <w:rsid w:val="00B10BD1"/>
    <w:rsid w:val="00B11EB4"/>
    <w:rsid w:val="00B12B90"/>
    <w:rsid w:val="00B14288"/>
    <w:rsid w:val="00B143F2"/>
    <w:rsid w:val="00B16383"/>
    <w:rsid w:val="00B27F5E"/>
    <w:rsid w:val="00B32435"/>
    <w:rsid w:val="00B37B85"/>
    <w:rsid w:val="00B4679E"/>
    <w:rsid w:val="00B50956"/>
    <w:rsid w:val="00B51677"/>
    <w:rsid w:val="00B5199F"/>
    <w:rsid w:val="00B519BE"/>
    <w:rsid w:val="00B529CF"/>
    <w:rsid w:val="00B55E8D"/>
    <w:rsid w:val="00B61587"/>
    <w:rsid w:val="00B61FA3"/>
    <w:rsid w:val="00B66D2A"/>
    <w:rsid w:val="00B71397"/>
    <w:rsid w:val="00B715C3"/>
    <w:rsid w:val="00B75EFF"/>
    <w:rsid w:val="00B80395"/>
    <w:rsid w:val="00B80B3B"/>
    <w:rsid w:val="00B8141E"/>
    <w:rsid w:val="00B81B94"/>
    <w:rsid w:val="00B842F1"/>
    <w:rsid w:val="00B86566"/>
    <w:rsid w:val="00B86ACF"/>
    <w:rsid w:val="00B8788A"/>
    <w:rsid w:val="00B87935"/>
    <w:rsid w:val="00B90940"/>
    <w:rsid w:val="00B937DD"/>
    <w:rsid w:val="00B95B79"/>
    <w:rsid w:val="00B9710D"/>
    <w:rsid w:val="00B97206"/>
    <w:rsid w:val="00BA192E"/>
    <w:rsid w:val="00BA5149"/>
    <w:rsid w:val="00BA582F"/>
    <w:rsid w:val="00BB4916"/>
    <w:rsid w:val="00BB6C6B"/>
    <w:rsid w:val="00BB7CE9"/>
    <w:rsid w:val="00BC0694"/>
    <w:rsid w:val="00BC2B21"/>
    <w:rsid w:val="00BC542E"/>
    <w:rsid w:val="00BC6482"/>
    <w:rsid w:val="00BD1226"/>
    <w:rsid w:val="00BD182F"/>
    <w:rsid w:val="00BD2357"/>
    <w:rsid w:val="00BD2C4F"/>
    <w:rsid w:val="00BD38AE"/>
    <w:rsid w:val="00BD3A65"/>
    <w:rsid w:val="00BD4676"/>
    <w:rsid w:val="00BD79AE"/>
    <w:rsid w:val="00BE7E77"/>
    <w:rsid w:val="00BF4644"/>
    <w:rsid w:val="00BF495C"/>
    <w:rsid w:val="00BF576B"/>
    <w:rsid w:val="00C0343D"/>
    <w:rsid w:val="00C0373C"/>
    <w:rsid w:val="00C06C0F"/>
    <w:rsid w:val="00C10A8F"/>
    <w:rsid w:val="00C12EF8"/>
    <w:rsid w:val="00C20AFB"/>
    <w:rsid w:val="00C20F2D"/>
    <w:rsid w:val="00C228A3"/>
    <w:rsid w:val="00C22A81"/>
    <w:rsid w:val="00C24410"/>
    <w:rsid w:val="00C26C09"/>
    <w:rsid w:val="00C27447"/>
    <w:rsid w:val="00C27612"/>
    <w:rsid w:val="00C300D9"/>
    <w:rsid w:val="00C3016E"/>
    <w:rsid w:val="00C35F49"/>
    <w:rsid w:val="00C36511"/>
    <w:rsid w:val="00C36939"/>
    <w:rsid w:val="00C3696E"/>
    <w:rsid w:val="00C37290"/>
    <w:rsid w:val="00C42F12"/>
    <w:rsid w:val="00C431B3"/>
    <w:rsid w:val="00C43B32"/>
    <w:rsid w:val="00C4499F"/>
    <w:rsid w:val="00C449DD"/>
    <w:rsid w:val="00C44E01"/>
    <w:rsid w:val="00C452EC"/>
    <w:rsid w:val="00C46A4D"/>
    <w:rsid w:val="00C46EB5"/>
    <w:rsid w:val="00C4761B"/>
    <w:rsid w:val="00C47B00"/>
    <w:rsid w:val="00C47EAA"/>
    <w:rsid w:val="00C512C6"/>
    <w:rsid w:val="00C55294"/>
    <w:rsid w:val="00C60078"/>
    <w:rsid w:val="00C62909"/>
    <w:rsid w:val="00C630FF"/>
    <w:rsid w:val="00C631E0"/>
    <w:rsid w:val="00C6521A"/>
    <w:rsid w:val="00C67B8C"/>
    <w:rsid w:val="00C76BE5"/>
    <w:rsid w:val="00C80FFC"/>
    <w:rsid w:val="00C870F2"/>
    <w:rsid w:val="00C879B9"/>
    <w:rsid w:val="00C908B0"/>
    <w:rsid w:val="00C938E1"/>
    <w:rsid w:val="00C94C09"/>
    <w:rsid w:val="00C95347"/>
    <w:rsid w:val="00C97C0A"/>
    <w:rsid w:val="00C97DC0"/>
    <w:rsid w:val="00CA248B"/>
    <w:rsid w:val="00CB09ED"/>
    <w:rsid w:val="00CB0A0D"/>
    <w:rsid w:val="00CB0EC1"/>
    <w:rsid w:val="00CB5506"/>
    <w:rsid w:val="00CB5962"/>
    <w:rsid w:val="00CB76D3"/>
    <w:rsid w:val="00CC0BB5"/>
    <w:rsid w:val="00CC522E"/>
    <w:rsid w:val="00CC635B"/>
    <w:rsid w:val="00CC684B"/>
    <w:rsid w:val="00CD0C56"/>
    <w:rsid w:val="00CD41C9"/>
    <w:rsid w:val="00CE049C"/>
    <w:rsid w:val="00CE14FB"/>
    <w:rsid w:val="00CE2D0B"/>
    <w:rsid w:val="00CE45AB"/>
    <w:rsid w:val="00CE5E6A"/>
    <w:rsid w:val="00CF27AE"/>
    <w:rsid w:val="00CF430A"/>
    <w:rsid w:val="00CF666B"/>
    <w:rsid w:val="00D00314"/>
    <w:rsid w:val="00D00473"/>
    <w:rsid w:val="00D00CB3"/>
    <w:rsid w:val="00D01A7F"/>
    <w:rsid w:val="00D027D7"/>
    <w:rsid w:val="00D02FE2"/>
    <w:rsid w:val="00D15F52"/>
    <w:rsid w:val="00D21C53"/>
    <w:rsid w:val="00D21EFC"/>
    <w:rsid w:val="00D25336"/>
    <w:rsid w:val="00D25CF0"/>
    <w:rsid w:val="00D271CF"/>
    <w:rsid w:val="00D27D62"/>
    <w:rsid w:val="00D30A35"/>
    <w:rsid w:val="00D33C64"/>
    <w:rsid w:val="00D35B83"/>
    <w:rsid w:val="00D36CCF"/>
    <w:rsid w:val="00D407C6"/>
    <w:rsid w:val="00D408A7"/>
    <w:rsid w:val="00D40ADF"/>
    <w:rsid w:val="00D40D47"/>
    <w:rsid w:val="00D43A5D"/>
    <w:rsid w:val="00D43B86"/>
    <w:rsid w:val="00D456C1"/>
    <w:rsid w:val="00D45766"/>
    <w:rsid w:val="00D47CC7"/>
    <w:rsid w:val="00D47D33"/>
    <w:rsid w:val="00D5129A"/>
    <w:rsid w:val="00D51886"/>
    <w:rsid w:val="00D51D7C"/>
    <w:rsid w:val="00D55E85"/>
    <w:rsid w:val="00D605F6"/>
    <w:rsid w:val="00D6194E"/>
    <w:rsid w:val="00D621B3"/>
    <w:rsid w:val="00D6262C"/>
    <w:rsid w:val="00D66ED9"/>
    <w:rsid w:val="00D66FD7"/>
    <w:rsid w:val="00D6764E"/>
    <w:rsid w:val="00D67791"/>
    <w:rsid w:val="00D7071D"/>
    <w:rsid w:val="00D7379C"/>
    <w:rsid w:val="00D74DDB"/>
    <w:rsid w:val="00D75A92"/>
    <w:rsid w:val="00D77F1B"/>
    <w:rsid w:val="00D80535"/>
    <w:rsid w:val="00D90E6A"/>
    <w:rsid w:val="00D90F01"/>
    <w:rsid w:val="00D92144"/>
    <w:rsid w:val="00D931AC"/>
    <w:rsid w:val="00DA094E"/>
    <w:rsid w:val="00DA13C4"/>
    <w:rsid w:val="00DA6228"/>
    <w:rsid w:val="00DA691A"/>
    <w:rsid w:val="00DB28CE"/>
    <w:rsid w:val="00DB619F"/>
    <w:rsid w:val="00DC4917"/>
    <w:rsid w:val="00DC6560"/>
    <w:rsid w:val="00DC7752"/>
    <w:rsid w:val="00DD599B"/>
    <w:rsid w:val="00DD792D"/>
    <w:rsid w:val="00DD7F9D"/>
    <w:rsid w:val="00DE14A2"/>
    <w:rsid w:val="00DE3CC5"/>
    <w:rsid w:val="00DE5ECE"/>
    <w:rsid w:val="00DE620C"/>
    <w:rsid w:val="00DF0187"/>
    <w:rsid w:val="00DF0EAB"/>
    <w:rsid w:val="00DF2EC4"/>
    <w:rsid w:val="00DF77EC"/>
    <w:rsid w:val="00DF789C"/>
    <w:rsid w:val="00DF7B1F"/>
    <w:rsid w:val="00E01454"/>
    <w:rsid w:val="00E01527"/>
    <w:rsid w:val="00E01F25"/>
    <w:rsid w:val="00E025A7"/>
    <w:rsid w:val="00E04187"/>
    <w:rsid w:val="00E0622E"/>
    <w:rsid w:val="00E065FA"/>
    <w:rsid w:val="00E06B6A"/>
    <w:rsid w:val="00E07D87"/>
    <w:rsid w:val="00E14843"/>
    <w:rsid w:val="00E15044"/>
    <w:rsid w:val="00E16EE0"/>
    <w:rsid w:val="00E22786"/>
    <w:rsid w:val="00E23483"/>
    <w:rsid w:val="00E24C30"/>
    <w:rsid w:val="00E26267"/>
    <w:rsid w:val="00E300E0"/>
    <w:rsid w:val="00E30624"/>
    <w:rsid w:val="00E30A6F"/>
    <w:rsid w:val="00E30A70"/>
    <w:rsid w:val="00E40832"/>
    <w:rsid w:val="00E426AE"/>
    <w:rsid w:val="00E4410B"/>
    <w:rsid w:val="00E50BF6"/>
    <w:rsid w:val="00E5190E"/>
    <w:rsid w:val="00E52AEC"/>
    <w:rsid w:val="00E53C11"/>
    <w:rsid w:val="00E53F95"/>
    <w:rsid w:val="00E5490C"/>
    <w:rsid w:val="00E56847"/>
    <w:rsid w:val="00E60850"/>
    <w:rsid w:val="00E61C83"/>
    <w:rsid w:val="00E647BB"/>
    <w:rsid w:val="00E648ED"/>
    <w:rsid w:val="00E672A5"/>
    <w:rsid w:val="00E67524"/>
    <w:rsid w:val="00E7072B"/>
    <w:rsid w:val="00E7172C"/>
    <w:rsid w:val="00E72C25"/>
    <w:rsid w:val="00E73FFC"/>
    <w:rsid w:val="00E74BB0"/>
    <w:rsid w:val="00E83B76"/>
    <w:rsid w:val="00E9375C"/>
    <w:rsid w:val="00E9466B"/>
    <w:rsid w:val="00E95899"/>
    <w:rsid w:val="00E96EB9"/>
    <w:rsid w:val="00E97F60"/>
    <w:rsid w:val="00EA07D1"/>
    <w:rsid w:val="00EA11CB"/>
    <w:rsid w:val="00EA306F"/>
    <w:rsid w:val="00EA3F6D"/>
    <w:rsid w:val="00EA499D"/>
    <w:rsid w:val="00EA4BA7"/>
    <w:rsid w:val="00EB0F18"/>
    <w:rsid w:val="00EB3C5B"/>
    <w:rsid w:val="00EB4148"/>
    <w:rsid w:val="00EC46FE"/>
    <w:rsid w:val="00EC61C3"/>
    <w:rsid w:val="00ED1146"/>
    <w:rsid w:val="00ED5529"/>
    <w:rsid w:val="00ED79FD"/>
    <w:rsid w:val="00EE023D"/>
    <w:rsid w:val="00EE3EE1"/>
    <w:rsid w:val="00EE54EE"/>
    <w:rsid w:val="00EE54F9"/>
    <w:rsid w:val="00EF1342"/>
    <w:rsid w:val="00EF15D9"/>
    <w:rsid w:val="00EF3208"/>
    <w:rsid w:val="00EF39F5"/>
    <w:rsid w:val="00EF4248"/>
    <w:rsid w:val="00EF44D4"/>
    <w:rsid w:val="00EF6957"/>
    <w:rsid w:val="00EF697E"/>
    <w:rsid w:val="00EF69F2"/>
    <w:rsid w:val="00F03AB4"/>
    <w:rsid w:val="00F0495F"/>
    <w:rsid w:val="00F04B2D"/>
    <w:rsid w:val="00F1162C"/>
    <w:rsid w:val="00F17F56"/>
    <w:rsid w:val="00F24352"/>
    <w:rsid w:val="00F269C2"/>
    <w:rsid w:val="00F27BD2"/>
    <w:rsid w:val="00F3353C"/>
    <w:rsid w:val="00F3600D"/>
    <w:rsid w:val="00F40CA7"/>
    <w:rsid w:val="00F442B7"/>
    <w:rsid w:val="00F45246"/>
    <w:rsid w:val="00F45EB5"/>
    <w:rsid w:val="00F4672E"/>
    <w:rsid w:val="00F51DBC"/>
    <w:rsid w:val="00F5275D"/>
    <w:rsid w:val="00F53C65"/>
    <w:rsid w:val="00F56603"/>
    <w:rsid w:val="00F5755B"/>
    <w:rsid w:val="00F63CF6"/>
    <w:rsid w:val="00F64294"/>
    <w:rsid w:val="00F64EE4"/>
    <w:rsid w:val="00F64F2C"/>
    <w:rsid w:val="00F666C7"/>
    <w:rsid w:val="00F667E0"/>
    <w:rsid w:val="00F73519"/>
    <w:rsid w:val="00F7585E"/>
    <w:rsid w:val="00F81121"/>
    <w:rsid w:val="00F82195"/>
    <w:rsid w:val="00F85CA9"/>
    <w:rsid w:val="00F9030E"/>
    <w:rsid w:val="00F90875"/>
    <w:rsid w:val="00F924FD"/>
    <w:rsid w:val="00F95024"/>
    <w:rsid w:val="00F97FAC"/>
    <w:rsid w:val="00FA5284"/>
    <w:rsid w:val="00FA742B"/>
    <w:rsid w:val="00FA78F4"/>
    <w:rsid w:val="00FB5BAD"/>
    <w:rsid w:val="00FC5FE4"/>
    <w:rsid w:val="00FC6342"/>
    <w:rsid w:val="00FC7D1A"/>
    <w:rsid w:val="00FD00F1"/>
    <w:rsid w:val="00FD4A3C"/>
    <w:rsid w:val="00FD62C9"/>
    <w:rsid w:val="00FD712C"/>
    <w:rsid w:val="00FD7B94"/>
    <w:rsid w:val="00FD7C47"/>
    <w:rsid w:val="00FE1C89"/>
    <w:rsid w:val="00FE2790"/>
    <w:rsid w:val="00FE5C30"/>
    <w:rsid w:val="00FE6BA3"/>
    <w:rsid w:val="00FF017A"/>
    <w:rsid w:val="00FF0D99"/>
    <w:rsid w:val="00FF1BE3"/>
    <w:rsid w:val="00FF2FDD"/>
    <w:rsid w:val="00FF4FD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8A7325"/>
  <w15:docId w15:val="{725BC317-2025-45AA-8823-DABE9715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D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D6D"/>
    <w:pPr>
      <w:ind w:left="720"/>
      <w:contextualSpacing/>
    </w:pPr>
  </w:style>
  <w:style w:type="paragraph" w:styleId="Bezodstpw">
    <w:name w:val="No Spacing"/>
    <w:uiPriority w:val="1"/>
    <w:qFormat/>
    <w:rsid w:val="00182581"/>
    <w:pPr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0F6B99"/>
  </w:style>
  <w:style w:type="paragraph" w:styleId="Nagwek">
    <w:name w:val="header"/>
    <w:basedOn w:val="Normalny"/>
    <w:link w:val="NagwekZnak"/>
    <w:uiPriority w:val="99"/>
    <w:semiHidden/>
    <w:unhideWhenUsed/>
    <w:rsid w:val="0073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A9C"/>
  </w:style>
  <w:style w:type="paragraph" w:styleId="Stopka">
    <w:name w:val="footer"/>
    <w:basedOn w:val="Normalny"/>
    <w:link w:val="StopkaZnak"/>
    <w:uiPriority w:val="99"/>
    <w:unhideWhenUsed/>
    <w:rsid w:val="0073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A9C"/>
  </w:style>
  <w:style w:type="paragraph" w:styleId="Tekstpodstawowy">
    <w:name w:val="Body Text"/>
    <w:basedOn w:val="Normalny"/>
    <w:link w:val="TekstpodstawowyZnak"/>
    <w:unhideWhenUsed/>
    <w:rsid w:val="00EA11CB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3BB22-9552-49EE-B5B9-F6A744A4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49</Pages>
  <Words>14420</Words>
  <Characters>86520</Characters>
  <Application>Microsoft Office Word</Application>
  <DocSecurity>0</DocSecurity>
  <Lines>721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sekretariat</cp:lastModifiedBy>
  <cp:revision>7</cp:revision>
  <cp:lastPrinted>2020-10-05T10:24:00Z</cp:lastPrinted>
  <dcterms:created xsi:type="dcterms:W3CDTF">2021-09-22T08:49:00Z</dcterms:created>
  <dcterms:modified xsi:type="dcterms:W3CDTF">2021-09-22T09:03:00Z</dcterms:modified>
</cp:coreProperties>
</file>